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0"/>
        <w:gridCol w:w="6221"/>
        <w:gridCol w:w="2043"/>
      </w:tblGrid>
      <w:tr w:rsidR="00115460" w14:paraId="7F3E1B1F" w14:textId="77777777" w:rsidTr="00B248F5">
        <w:trPr>
          <w:trHeight w:val="1613"/>
        </w:trPr>
        <w:tc>
          <w:tcPr>
            <w:tcW w:w="2330" w:type="dxa"/>
            <w:vAlign w:val="center"/>
          </w:tcPr>
          <w:p w14:paraId="57FB0970" w14:textId="77777777" w:rsidR="00115460" w:rsidRDefault="00115460" w:rsidP="00B248F5">
            <w:pPr>
              <w:jc w:val="center"/>
              <w:rPr>
                <w:rFonts w:ascii="Tahoma" w:hAnsi="Tahoma" w:cs="Tahoma"/>
                <w:color w:val="008080"/>
                <w:sz w:val="28"/>
              </w:rPr>
            </w:pPr>
            <w:r w:rsidRPr="00795F85">
              <w:rPr>
                <w:noProof/>
              </w:rPr>
              <w:drawing>
                <wp:inline distT="0" distB="0" distL="0" distR="0" wp14:anchorId="7475D975" wp14:editId="6824656C">
                  <wp:extent cx="1013460" cy="769620"/>
                  <wp:effectExtent l="0" t="0" r="0" b="0"/>
                  <wp:docPr id="48" name="Picture 48" descr="sig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7F8A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5753CD41" wp14:editId="44F61B77">
                  <wp:extent cx="1287780" cy="746760"/>
                  <wp:effectExtent l="0" t="0" r="762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1" w:type="dxa"/>
            <w:vAlign w:val="center"/>
          </w:tcPr>
          <w:p w14:paraId="54A5F370" w14:textId="77777777" w:rsidR="00115460" w:rsidRPr="00C97B52" w:rsidRDefault="00115460" w:rsidP="00977283">
            <w:pPr>
              <w:pStyle w:val="Heading2"/>
              <w:jc w:val="center"/>
              <w:rPr>
                <w:rFonts w:ascii="Courier New" w:hAnsi="Courier New" w:cs="Courier New"/>
                <w:color w:val="008080"/>
                <w:sz w:val="40"/>
                <w:szCs w:val="40"/>
              </w:rPr>
            </w:pPr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</w:rPr>
              <w:t>SPITALUL JUDEŢEAN DE URGENŢĂ „</w:t>
            </w:r>
            <w:proofErr w:type="spellStart"/>
            <w:proofErr w:type="gramStart"/>
            <w:r w:rsidRPr="00C97B52">
              <w:rPr>
                <w:rFonts w:ascii="Courier New" w:hAnsi="Courier New" w:cs="Courier New"/>
                <w:i/>
                <w:iCs/>
                <w:color w:val="008080"/>
                <w:sz w:val="40"/>
                <w:szCs w:val="40"/>
              </w:rPr>
              <w:t>Sf.Pantelimon</w:t>
            </w:r>
            <w:proofErr w:type="spellEnd"/>
            <w:proofErr w:type="gramEnd"/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</w:rPr>
              <w:t>”</w:t>
            </w:r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  <w:lang w:val="fr-FR"/>
              </w:rPr>
              <w:t xml:space="preserve"> </w:t>
            </w:r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</w:rPr>
              <w:t>FOCŞANI</w:t>
            </w:r>
          </w:p>
          <w:p w14:paraId="7D790326" w14:textId="77777777" w:rsidR="00115460" w:rsidRPr="00C97B52" w:rsidRDefault="00115460" w:rsidP="00977283">
            <w:pPr>
              <w:pStyle w:val="Heading3"/>
              <w:jc w:val="center"/>
              <w:rPr>
                <w:sz w:val="20"/>
              </w:rPr>
            </w:pPr>
            <w:r w:rsidRPr="00C97B52">
              <w:rPr>
                <w:sz w:val="20"/>
              </w:rPr>
              <w:t xml:space="preserve">E-mail: </w:t>
            </w:r>
            <w:hyperlink r:id="rId7" w:history="1">
              <w:r w:rsidRPr="00C97B52">
                <w:rPr>
                  <w:rStyle w:val="Hyperlink"/>
                  <w:sz w:val="20"/>
                </w:rPr>
                <w:t>secretariat@spitalvn.ro</w:t>
              </w:r>
            </w:hyperlink>
          </w:p>
          <w:p w14:paraId="267AC57D" w14:textId="77777777" w:rsidR="00115460" w:rsidRPr="00C97B52" w:rsidRDefault="00115460" w:rsidP="00977283">
            <w:pPr>
              <w:jc w:val="center"/>
              <w:rPr>
                <w:rFonts w:ascii="Courier New" w:hAnsi="Courier New" w:cs="Courier New"/>
                <w:b/>
                <w:color w:val="008080"/>
                <w:sz w:val="20"/>
                <w:szCs w:val="20"/>
              </w:rPr>
            </w:pPr>
            <w:r w:rsidRPr="00C97B52">
              <w:rPr>
                <w:rFonts w:ascii="Courier New" w:hAnsi="Courier New" w:cs="Courier New"/>
                <w:b/>
                <w:color w:val="008080"/>
                <w:sz w:val="20"/>
                <w:szCs w:val="20"/>
              </w:rPr>
              <w:t>www.spitalvn.ro</w:t>
            </w:r>
          </w:p>
          <w:p w14:paraId="4EF7097A" w14:textId="77777777" w:rsidR="00115460" w:rsidRDefault="00115460" w:rsidP="00B248F5">
            <w:pPr>
              <w:pStyle w:val="Heading1"/>
              <w:rPr>
                <w:color w:val="008080"/>
              </w:rPr>
            </w:pPr>
            <w:r>
              <w:rPr>
                <w:color w:val="008080"/>
                <w:sz w:val="20"/>
              </w:rPr>
              <w:t>SERVICIUL RUONS</w:t>
            </w:r>
          </w:p>
        </w:tc>
        <w:tc>
          <w:tcPr>
            <w:tcW w:w="2043" w:type="dxa"/>
            <w:vAlign w:val="center"/>
          </w:tcPr>
          <w:p w14:paraId="76336894" w14:textId="77777777" w:rsidR="00115460" w:rsidRDefault="00115460" w:rsidP="00B248F5">
            <w:pPr>
              <w:pStyle w:val="Heading1"/>
              <w:rPr>
                <w:bCs w:val="0"/>
                <w:i/>
                <w:iCs/>
                <w:color w:val="008080"/>
                <w:sz w:val="20"/>
              </w:rPr>
            </w:pPr>
            <w:r w:rsidRPr="00346A3F">
              <w:rPr>
                <w:rFonts w:ascii="Bahnschrift SemiBold" w:hAnsi="Bahnschrift SemiBold"/>
                <w:b w:val="0"/>
                <w:noProof/>
                <w:color w:val="000000"/>
                <w:bdr w:val="none" w:sz="0" w:space="0" w:color="auto" w:frame="1"/>
                <w:lang w:val="en-US"/>
              </w:rPr>
              <w:drawing>
                <wp:inline distT="0" distB="0" distL="0" distR="0" wp14:anchorId="308890CE" wp14:editId="0227E9E2">
                  <wp:extent cx="1066800" cy="1066800"/>
                  <wp:effectExtent l="0" t="0" r="0" b="0"/>
                  <wp:docPr id="46" name="Picture 46" descr="https://lh6.googleusercontent.com/ow0aORpDaFKzotg7oWP8V5Yjw8lbVZpWcl6yC7FZvl4eqeJgvmdDg3QHaHMrzDDGBH6zJPOjp2BJeLMj7XCZ7yYvKLgUpAzbgvEUNA9Bl6ziXcXT9J0UGF4cnFW-GH9ImsOE63Gc_oAnte03w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6.googleusercontent.com/ow0aORpDaFKzotg7oWP8V5Yjw8lbVZpWcl6yC7FZvl4eqeJgvmdDg3QHaHMrzDDGBH6zJPOjp2BJeLMj7XCZ7yYvKLgUpAzbgvEUNA9Bl6ziXcXT9J0UGF4cnFW-GH9ImsOE63Gc_oAnte03w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FFF1C" w14:textId="77777777" w:rsidR="00115460" w:rsidRPr="009F7D17" w:rsidRDefault="00115460" w:rsidP="00B248F5">
            <w:pPr>
              <w:pStyle w:val="Heading1"/>
              <w:rPr>
                <w:bCs w:val="0"/>
                <w:i/>
                <w:iCs/>
                <w:color w:val="008080"/>
                <w:sz w:val="20"/>
              </w:rPr>
            </w:pPr>
            <w:r w:rsidRPr="009F7D17">
              <w:rPr>
                <w:bCs w:val="0"/>
                <w:i/>
                <w:iCs/>
                <w:color w:val="008080"/>
                <w:sz w:val="20"/>
              </w:rPr>
              <w:t>ISO 9001</w:t>
            </w:r>
          </w:p>
          <w:p w14:paraId="0B2AAD11" w14:textId="77777777" w:rsidR="00115460" w:rsidRDefault="00115460" w:rsidP="00B248F5">
            <w:pPr>
              <w:pStyle w:val="Heading1"/>
              <w:rPr>
                <w:color w:val="008080"/>
              </w:rPr>
            </w:pPr>
            <w:r w:rsidRPr="009F7D17">
              <w:rPr>
                <w:bCs w:val="0"/>
                <w:i/>
                <w:iCs/>
                <w:color w:val="008080"/>
                <w:sz w:val="20"/>
              </w:rPr>
              <w:t>certificat nr. 471C</w:t>
            </w:r>
          </w:p>
        </w:tc>
      </w:tr>
    </w:tbl>
    <w:p w14:paraId="0CA36C13" w14:textId="77777777" w:rsidR="00115460" w:rsidRDefault="00115460" w:rsidP="00115460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D115A63" w14:textId="77777777" w:rsidR="004C7319" w:rsidRDefault="004C7319" w:rsidP="004C7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DC532D2" w14:textId="77777777" w:rsidR="004C7319" w:rsidRDefault="004C7319" w:rsidP="004C7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3B9E98" w14:textId="537EE8C8" w:rsidR="004C7319" w:rsidRDefault="004C7319" w:rsidP="004C7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VIZAT,</w:t>
      </w:r>
    </w:p>
    <w:p w14:paraId="2740143F" w14:textId="77777777" w:rsidR="004C7319" w:rsidRDefault="004C7319" w:rsidP="004C73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COLEGIUL MEDICILOR</w:t>
      </w:r>
    </w:p>
    <w:p w14:paraId="6055855C" w14:textId="77777777" w:rsidR="004C7319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E9F768" w14:textId="77777777" w:rsidR="004C7319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C53A94" w14:textId="77777777" w:rsidR="004C7319" w:rsidRPr="000C4EA2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>ANUNT DE CONCURS</w:t>
      </w:r>
    </w:p>
    <w:p w14:paraId="4E652BE3" w14:textId="77777777" w:rsidR="004C7319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51816D" w14:textId="77777777" w:rsidR="004C7319" w:rsidRPr="000C4EA2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DF03E5" w14:textId="75880C25" w:rsidR="004C7319" w:rsidRPr="000C4EA2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Urgenţă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“Sf.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Pantelimon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Focşani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scoate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</w:p>
    <w:p w14:paraId="5DA5451A" w14:textId="77777777" w:rsidR="004C7319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58D947" w14:textId="77777777" w:rsidR="004C7319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>CONCURS</w:t>
      </w:r>
    </w:p>
    <w:p w14:paraId="739442AB" w14:textId="77777777" w:rsidR="004C7319" w:rsidRPr="000C4EA2" w:rsidRDefault="004C7319" w:rsidP="004C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CE9E13" w14:textId="46B50FDB" w:rsidR="004C7319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O.M.S. nr.166/2023</w:t>
      </w:r>
      <w:r w:rsidR="00114843"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proofErr w:type="spellStart"/>
      <w:r w:rsidR="00114843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="001148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484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1148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4843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="001148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484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1148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un post vacant</w:t>
      </w:r>
      <w:r w:rsidR="00D751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 medic specialist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219E3" w:rsidRPr="007219E3">
        <w:rPr>
          <w:rFonts w:ascii="Times New Roman" w:eastAsia="Times New Roman" w:hAnsi="Times New Roman" w:cs="Times New Roman"/>
          <w:b/>
          <w:bCs/>
          <w:sz w:val="24"/>
          <w:szCs w:val="24"/>
        </w:rPr>
        <w:t>anatomie</w:t>
      </w:r>
      <w:proofErr w:type="spellEnd"/>
      <w:proofErr w:type="gramEnd"/>
      <w:r w:rsidR="007219E3" w:rsidRPr="007219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219E3" w:rsidRPr="007219E3">
        <w:rPr>
          <w:rFonts w:ascii="Times New Roman" w:eastAsia="Times New Roman" w:hAnsi="Times New Roman" w:cs="Times New Roman"/>
          <w:b/>
          <w:bCs/>
          <w:sz w:val="24"/>
          <w:szCs w:val="24"/>
        </w:rPr>
        <w:t>patologica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512C"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D7512C">
        <w:rPr>
          <w:rFonts w:ascii="Times New Roman" w:eastAsia="Times New Roman" w:hAnsi="Times New Roman" w:cs="Times New Roman"/>
          <w:sz w:val="24"/>
          <w:szCs w:val="24"/>
        </w:rPr>
        <w:t>erviciului</w:t>
      </w:r>
      <w:proofErr w:type="spellEnd"/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7512C">
        <w:rPr>
          <w:rFonts w:ascii="Times New Roman" w:eastAsia="Times New Roman" w:hAnsi="Times New Roman" w:cs="Times New Roman"/>
          <w:sz w:val="24"/>
          <w:szCs w:val="24"/>
        </w:rPr>
        <w:t>anatomie</w:t>
      </w:r>
      <w:proofErr w:type="spellEnd"/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2C">
        <w:rPr>
          <w:rFonts w:ascii="Times New Roman" w:eastAsia="Times New Roman" w:hAnsi="Times New Roman" w:cs="Times New Roman"/>
          <w:sz w:val="24"/>
          <w:szCs w:val="24"/>
        </w:rPr>
        <w:t>patologica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nedeterminat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D7512C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2C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2C"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7512C">
        <w:rPr>
          <w:rFonts w:ascii="Times New Roman" w:eastAsia="Times New Roman" w:hAnsi="Times New Roman" w:cs="Times New Roman"/>
          <w:sz w:val="24"/>
          <w:szCs w:val="24"/>
        </w:rPr>
        <w:t>Urgenta</w:t>
      </w:r>
      <w:proofErr w:type="spellEnd"/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7512C">
        <w:rPr>
          <w:rFonts w:ascii="Times New Roman" w:eastAsia="Times New Roman" w:hAnsi="Times New Roman" w:cs="Times New Roman"/>
          <w:sz w:val="24"/>
          <w:szCs w:val="24"/>
        </w:rPr>
        <w:t>Sf.Pantelimon</w:t>
      </w:r>
      <w:proofErr w:type="spellEnd"/>
      <w:r w:rsidR="00D7512C">
        <w:rPr>
          <w:rFonts w:ascii="Times New Roman" w:eastAsia="Times New Roman" w:hAnsi="Times New Roman" w:cs="Times New Roman"/>
          <w:sz w:val="24"/>
          <w:szCs w:val="24"/>
        </w:rPr>
        <w:t xml:space="preserve"> Focsani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92ED6F" w14:textId="77777777" w:rsidR="004C7319" w:rsidRPr="004928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DAB8D71" w14:textId="77E0AABC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72F1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dosare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concurs – in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: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19.10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30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.10.2026</w:t>
      </w:r>
    </w:p>
    <w:p w14:paraId="695E2B3F" w14:textId="4C693C42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0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.1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1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</w:t>
      </w:r>
    </w:p>
    <w:p w14:paraId="5CAE1230" w14:textId="62F18B2D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contestatii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selectia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0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.1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1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 – 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0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3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.1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1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</w:t>
      </w:r>
    </w:p>
    <w:p w14:paraId="1CFC9069" w14:textId="15F290FA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contestaţiile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0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3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.1</w:t>
      </w:r>
      <w:r w:rsidR="00C42B1F">
        <w:rPr>
          <w:rFonts w:ascii="Times New Roman" w:eastAsia="Times New Roman" w:hAnsi="Times New Roman" w:cs="Times New Roman"/>
          <w:sz w:val="24"/>
          <w:szCs w:val="24"/>
        </w:rPr>
        <w:t>1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203CBEE0" w14:textId="455A6184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scrisă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C42B1F">
        <w:rPr>
          <w:rFonts w:ascii="Times New Roman" w:eastAsia="Times New Roman" w:hAnsi="Times New Roman" w:cs="Times New Roman"/>
          <w:b/>
          <w:sz w:val="24"/>
          <w:szCs w:val="24"/>
        </w:rPr>
        <w:t>16.11</w:t>
      </w:r>
      <w:r w:rsidR="00952874"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02A40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,00</w:t>
      </w:r>
    </w:p>
    <w:p w14:paraId="557349BA" w14:textId="4D12A2CF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obţinute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17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42E040CF" w14:textId="309B930C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contesţatii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scrise: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17.11.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,00 -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18.11</w:t>
      </w:r>
      <w:r w:rsidR="00952874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30230FAE" w14:textId="4A5161E5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contesţatiile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8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4C1D4ED1" w14:textId="3EAE2DE5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Practică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Clinică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r w:rsidR="008776B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33F7D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8776B6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033F7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776B6"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02A40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,00</w:t>
      </w:r>
    </w:p>
    <w:p w14:paraId="1B658224" w14:textId="6EC37D7C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obţinute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203E6D3B" w14:textId="228D879D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contestaţii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Practice/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Clinice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20.11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,00 -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23.11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15F13538" w14:textId="4F1C9CA9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contestaţiile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24.11.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61937571" w14:textId="26C3A741" w:rsidR="004C7319" w:rsidRPr="000C4EA2" w:rsidRDefault="004C7319" w:rsidP="004C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finale ale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033F7D">
        <w:rPr>
          <w:rFonts w:ascii="Times New Roman" w:eastAsia="Times New Roman" w:hAnsi="Times New Roman" w:cs="Times New Roman"/>
          <w:sz w:val="24"/>
          <w:szCs w:val="24"/>
        </w:rPr>
        <w:t>25.11</w:t>
      </w:r>
      <w:r w:rsidR="008776B6">
        <w:rPr>
          <w:rFonts w:ascii="Times New Roman" w:eastAsia="Times New Roman" w:hAnsi="Times New Roman" w:cs="Times New Roman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9A1FE3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710D508E" w14:textId="35E44A6B" w:rsidR="004C7319" w:rsidRDefault="004C7319" w:rsidP="004C7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Pr="00E43C4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Pr="00EB7F59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7F59">
        <w:rPr>
          <w:rFonts w:ascii="Times New Roman" w:eastAsia="Times New Roman" w:hAnsi="Times New Roman" w:cs="Times New Roman"/>
          <w:sz w:val="24"/>
          <w:szCs w:val="24"/>
        </w:rPr>
        <w:t>desfăşura</w:t>
      </w:r>
      <w:proofErr w:type="spellEnd"/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B7F59">
        <w:rPr>
          <w:rFonts w:ascii="Times New Roman" w:eastAsia="Times New Roman" w:hAnsi="Times New Roman" w:cs="Times New Roman"/>
          <w:sz w:val="24"/>
          <w:szCs w:val="24"/>
        </w:rPr>
        <w:t>ediul</w:t>
      </w:r>
      <w:proofErr w:type="spellEnd"/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Judetean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Urgenta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Sf.Pantelimon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” Focsani.</w:t>
      </w:r>
    </w:p>
    <w:p w14:paraId="26D855FE" w14:textId="77777777" w:rsidR="004C7319" w:rsidRPr="00201EC2" w:rsidRDefault="004C7319" w:rsidP="004C7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  <w:r w:rsidRPr="00201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467B53C" w14:textId="77777777" w:rsidR="004C7319" w:rsidRPr="000C4EA2" w:rsidRDefault="004C7319" w:rsidP="004C7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Condi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ţ</w:t>
      </w: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generale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nscriere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C381554" w14:textId="77777777" w:rsidR="0037216C" w:rsidRPr="00FD2917" w:rsidRDefault="0037216C" w:rsidP="003721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r w:rsidRPr="00FD2917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b)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FD2917">
        <w:rPr>
          <w:rFonts w:ascii="Times New Roman" w:hAnsi="Times New Roman" w:cs="Times New Roman"/>
          <w:sz w:val="24"/>
          <w:szCs w:val="24"/>
        </w:rPr>
        <w:t xml:space="preserve"> are capacitate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53/2003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Pr="00FD2917">
        <w:rPr>
          <w:rFonts w:ascii="Times New Roman" w:hAnsi="Times New Roman" w:cs="Times New Roman"/>
          <w:sz w:val="24"/>
          <w:szCs w:val="24"/>
        </w:rPr>
        <w:t xml:space="preserve"> are o stare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cerin</w:t>
      </w:r>
      <w:proofErr w:type="spellStart"/>
      <w:r w:rsidRPr="00FD291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FD2917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concurs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f)</w:t>
      </w:r>
      <w:r w:rsidRPr="00FD2917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candidate la post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g)</w:t>
      </w:r>
      <w:r w:rsidRPr="00FD291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executa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pedeapsa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de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siguranţă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h)</w:t>
      </w:r>
      <w:r w:rsidRPr="00FD2917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. (2) din </w:t>
      </w:r>
      <w:hyperlink r:id="rId10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Legea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118/2019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national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76/2008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. (1) lit. h) din </w:t>
      </w:r>
      <w:hyperlink r:id="rId12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Hotărârea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Guvernului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1336/2022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970CDB" w14:textId="77777777" w:rsidR="0037216C" w:rsidRPr="000C4EA2" w:rsidRDefault="0037216C" w:rsidP="0037216C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Dosarul</w:t>
      </w:r>
      <w:proofErr w:type="spellEnd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nsc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riere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cuprinde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urmă</w:t>
      </w:r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toarele</w:t>
      </w:r>
      <w:proofErr w:type="spellEnd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acte</w:t>
      </w:r>
      <w:proofErr w:type="spellEnd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3D5297E" w14:textId="77777777" w:rsidR="0037216C" w:rsidRPr="008A68AF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8A68AF">
        <w:rPr>
          <w:rFonts w:ascii="Times New Roman" w:hAnsi="Times New Roman" w:cs="Times New Roman"/>
          <w:sz w:val="24"/>
          <w:szCs w:val="24"/>
        </w:rPr>
        <w:t>a)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menţionează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doreşte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concureze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13A58B09" w14:textId="74443FD6" w:rsidR="0037216C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8A68AF"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pe diploma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licenţă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medic</w:t>
      </w:r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specialist </w:t>
      </w:r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50D39DF4" w14:textId="77777777" w:rsidR="0037216C" w:rsidRPr="008A68AF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organizaţiei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viza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curs;</w:t>
      </w:r>
    </w:p>
    <w:p w14:paraId="615F70A1" w14:textId="77777777" w:rsidR="0037216C" w:rsidRPr="008A68AF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una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art. 455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(1) lit. e)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f), la art. 541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(1) lit. d)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e</w:t>
      </w:r>
      <w:proofErr w:type="gramStart"/>
      <w:r w:rsidRPr="008A68AF">
        <w:rPr>
          <w:rFonts w:ascii="Times New Roman" w:hAnsi="Times New Roman" w:cs="Times New Roman"/>
          <w:sz w:val="24"/>
          <w:szCs w:val="24"/>
        </w:rPr>
        <w:t>),European</w:t>
      </w:r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art. 628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(1) lit. d)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e) din </w:t>
      </w:r>
      <w:hyperlink r:id="rId13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Legea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95/2006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2570CC46" w14:textId="77777777" w:rsidR="0037216C" w:rsidRPr="008A68AF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8A68A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calcularea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anchor="ANEXA3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anexa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3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73594F9A" w14:textId="77777777" w:rsidR="0037216C" w:rsidRPr="008A68AF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444FAD4C" w14:textId="77777777" w:rsidR="0037216C" w:rsidRPr="008A68AF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(2) din </w:t>
      </w:r>
      <w:hyperlink r:id="rId15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Legea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118/2019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national</w:t>
      </w:r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lastRenderedPageBreak/>
        <w:t>privire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Legii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76/2008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8A68AF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proofErr w:type="gramStart"/>
      <w:r w:rsidRPr="008A68AF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personae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 xml:space="preserve">personae </w:t>
      </w:r>
      <w:r w:rsidRPr="008A68AF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3FB81B3F" w14:textId="77777777" w:rsidR="0037216C" w:rsidRPr="008A68AF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h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8AF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14FA032D" w14:textId="77777777" w:rsidR="0037216C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2E6D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certificate </w:t>
      </w:r>
      <w:proofErr w:type="gramStart"/>
      <w:r>
        <w:rPr>
          <w:rFonts w:ascii="Times New Roman" w:hAnsi="Times New Roman" w:cs="Times New Roman"/>
          <w:sz w:val="24"/>
          <w:szCs w:val="24"/>
        </w:rPr>
        <w:t>medical  tip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5 (cu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apt </w:t>
      </w:r>
      <w:proofErr w:type="spellStart"/>
      <w:r>
        <w:rPr>
          <w:rFonts w:ascii="Times New Roman" w:hAnsi="Times New Roman" w:cs="Times New Roman"/>
          <w:sz w:val="24"/>
          <w:szCs w:val="24"/>
        </w:rPr>
        <w:t>psihic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neuropsihic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6588D2B" w14:textId="77777777" w:rsidR="0037216C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j)</w:t>
      </w:r>
      <w:proofErr w:type="spellStart"/>
      <w:r>
        <w:rPr>
          <w:rFonts w:ascii="Times New Roman" w:hAnsi="Times New Roman" w:cs="Times New Roman"/>
          <w:sz w:val="24"/>
          <w:szCs w:val="24"/>
        </w:rPr>
        <w:t>chitanţa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concurs;</w:t>
      </w:r>
    </w:p>
    <w:p w14:paraId="1E2C90D3" w14:textId="77777777" w:rsidR="0037216C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k)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EBCBF34" w14:textId="77777777" w:rsidR="0037216C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l)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9FFEB7C" w14:textId="77777777" w:rsidR="0037216C" w:rsidRDefault="0037216C" w:rsidP="003721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m)curriculum vitae,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F9B35D" w14:textId="77777777" w:rsidR="0037216C" w:rsidRPr="000C4EA2" w:rsidRDefault="0037216C" w:rsidP="0037216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62BCEB" w14:textId="77777777" w:rsidR="0037216C" w:rsidRDefault="0037216C" w:rsidP="0037216C">
      <w:pPr>
        <w:pStyle w:val="ListParagraph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Taxa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>nscriere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de 150 lei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achită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casieria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unităţii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F65DD0" w14:textId="77777777" w:rsidR="0037216C" w:rsidRPr="000C4EA2" w:rsidRDefault="0037216C" w:rsidP="0037216C">
      <w:pPr>
        <w:pStyle w:val="ListParagraph"/>
        <w:spacing w:beforeAutospacing="1" w:after="100" w:afterAutospacing="1" w:line="240" w:lineRule="auto"/>
        <w:ind w:left="90" w:firstLine="63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 se fac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Urgenţă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“ Sf.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Pantelimon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Focşani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RUONS,în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anunţului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maxim 30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anunţului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79B140" w14:textId="77777777" w:rsidR="0037216C" w:rsidRDefault="0037216C" w:rsidP="0037216C">
      <w:pPr>
        <w:pStyle w:val="ListParagraph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obţine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RUONS, tel. 0237625000-278</w:t>
      </w:r>
    </w:p>
    <w:p w14:paraId="378F349D" w14:textId="77777777" w:rsidR="002C62D1" w:rsidRPr="002C62D1" w:rsidRDefault="002C62D1" w:rsidP="002C62D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TEMATICA PENTRU EXAMENUL DE MEDIC SPECIALIST</w:t>
      </w:r>
    </w:p>
    <w:p w14:paraId="0BE2463A" w14:textId="77777777" w:rsidR="002C62D1" w:rsidRPr="002C62D1" w:rsidRDefault="002C62D1" w:rsidP="002C62D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SPECIALITATEA ANATOMIE PATOLOGICĂ</w:t>
      </w:r>
    </w:p>
    <w:p w14:paraId="02ACD4B9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I. PROBA SCRISA</w:t>
      </w:r>
    </w:p>
    <w:p w14:paraId="3B6972C8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II-III. DOUĂ PROBE PRACTICE</w:t>
      </w:r>
    </w:p>
    <w:p w14:paraId="576537A0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1. PROBA SCRISĂ</w:t>
      </w:r>
    </w:p>
    <w:p w14:paraId="6113E53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1.Leziuni </w:t>
      </w:r>
      <w:proofErr w:type="spellStart"/>
      <w:r w:rsidRPr="002C62D1">
        <w:rPr>
          <w:rFonts w:ascii="Arial" w:hAnsi="Arial" w:cs="Arial"/>
          <w:sz w:val="24"/>
          <w:szCs w:val="24"/>
        </w:rPr>
        <w:t>hemodinamice</w:t>
      </w:r>
      <w:proofErr w:type="spellEnd"/>
      <w:r w:rsidRPr="002C62D1">
        <w:rPr>
          <w:rFonts w:ascii="Arial" w:hAnsi="Arial" w:cs="Arial"/>
          <w:sz w:val="24"/>
          <w:szCs w:val="24"/>
        </w:rPr>
        <w:t>, (</w:t>
      </w:r>
      <w:proofErr w:type="spellStart"/>
      <w:r w:rsidRPr="002C62D1">
        <w:rPr>
          <w:rFonts w:ascii="Arial" w:hAnsi="Arial" w:cs="Arial"/>
          <w:sz w:val="24"/>
          <w:szCs w:val="24"/>
        </w:rPr>
        <w:t>edem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hiperemie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congestie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hemoragie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hemostaza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tromboza</w:t>
      </w:r>
      <w:proofErr w:type="spellEnd"/>
      <w:r w:rsidRPr="002C62D1">
        <w:rPr>
          <w:rFonts w:ascii="Arial" w:hAnsi="Arial" w:cs="Arial"/>
          <w:sz w:val="24"/>
          <w:szCs w:val="24"/>
        </w:rPr>
        <w:t>,</w:t>
      </w:r>
    </w:p>
    <w:p w14:paraId="534D64F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embolism, infarct, </w:t>
      </w:r>
      <w:proofErr w:type="spellStart"/>
      <w:r w:rsidRPr="002C62D1">
        <w:rPr>
          <w:rFonts w:ascii="Arial" w:hAnsi="Arial" w:cs="Arial"/>
          <w:sz w:val="24"/>
          <w:szCs w:val="24"/>
        </w:rPr>
        <w:t>șoc</w:t>
      </w:r>
      <w:proofErr w:type="spellEnd"/>
      <w:r w:rsidRPr="002C62D1">
        <w:rPr>
          <w:rFonts w:ascii="Arial" w:hAnsi="Arial" w:cs="Arial"/>
          <w:sz w:val="24"/>
          <w:szCs w:val="24"/>
        </w:rPr>
        <w:t>)</w:t>
      </w:r>
    </w:p>
    <w:p w14:paraId="5B28415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2C62D1">
        <w:rPr>
          <w:rFonts w:ascii="Arial" w:hAnsi="Arial" w:cs="Arial"/>
          <w:sz w:val="24"/>
          <w:szCs w:val="24"/>
        </w:rPr>
        <w:t>Inflamația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C62D1">
        <w:rPr>
          <w:rFonts w:ascii="Arial" w:hAnsi="Arial" w:cs="Arial"/>
          <w:sz w:val="24"/>
          <w:szCs w:val="24"/>
        </w:rPr>
        <w:t>generalități</w:t>
      </w:r>
      <w:proofErr w:type="spellEnd"/>
    </w:p>
    <w:p w14:paraId="325F4AA6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2C62D1">
        <w:rPr>
          <w:rFonts w:ascii="Arial" w:hAnsi="Arial" w:cs="Arial"/>
          <w:sz w:val="24"/>
          <w:szCs w:val="24"/>
        </w:rPr>
        <w:t>Inflamația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acută</w:t>
      </w:r>
      <w:proofErr w:type="spellEnd"/>
    </w:p>
    <w:p w14:paraId="0CBF83F2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2C62D1">
        <w:rPr>
          <w:rFonts w:ascii="Arial" w:hAnsi="Arial" w:cs="Arial"/>
          <w:sz w:val="24"/>
          <w:szCs w:val="24"/>
        </w:rPr>
        <w:t>Inflamația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granulomatoasă</w:t>
      </w:r>
      <w:proofErr w:type="spellEnd"/>
    </w:p>
    <w:p w14:paraId="2A3592E3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5. </w:t>
      </w:r>
      <w:proofErr w:type="spellStart"/>
      <w:r w:rsidRPr="002C62D1">
        <w:rPr>
          <w:rFonts w:ascii="Arial" w:hAnsi="Arial" w:cs="Arial"/>
          <w:sz w:val="24"/>
          <w:szCs w:val="24"/>
        </w:rPr>
        <w:t>Procese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vindecare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regenerarea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repararea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conjunctivă</w:t>
      </w:r>
      <w:proofErr w:type="spellEnd"/>
    </w:p>
    <w:p w14:paraId="6450DC3D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6.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sistemului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imun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(lupus </w:t>
      </w:r>
      <w:proofErr w:type="spellStart"/>
      <w:r w:rsidRPr="002C62D1">
        <w:rPr>
          <w:rFonts w:ascii="Arial" w:hAnsi="Arial" w:cs="Arial"/>
          <w:sz w:val="24"/>
          <w:szCs w:val="24"/>
        </w:rPr>
        <w:t>eritematos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poliartrita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reumatoida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sclerodermie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sindrom</w:t>
      </w:r>
      <w:proofErr w:type="spellEnd"/>
    </w:p>
    <w:p w14:paraId="0D1DFED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Sjogren, </w:t>
      </w:r>
      <w:proofErr w:type="spellStart"/>
      <w:r w:rsidRPr="002C62D1">
        <w:rPr>
          <w:rFonts w:ascii="Arial" w:hAnsi="Arial" w:cs="Arial"/>
          <w:sz w:val="24"/>
          <w:szCs w:val="24"/>
        </w:rPr>
        <w:t>sindrom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deficiență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comună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II. </w:t>
      </w:r>
      <w:proofErr w:type="spellStart"/>
      <w:r w:rsidRPr="002C62D1">
        <w:rPr>
          <w:rFonts w:ascii="Arial" w:hAnsi="Arial" w:cs="Arial"/>
          <w:sz w:val="24"/>
          <w:szCs w:val="24"/>
        </w:rPr>
        <w:t>Amiloidoza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52C5EFB8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transplant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SIDA</w:t>
      </w:r>
    </w:p>
    <w:p w14:paraId="0E8A447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8. </w:t>
      </w:r>
      <w:proofErr w:type="spellStart"/>
      <w:r w:rsidRPr="002C62D1">
        <w:rPr>
          <w:rFonts w:ascii="Arial" w:hAnsi="Arial" w:cs="Arial"/>
          <w:sz w:val="24"/>
          <w:szCs w:val="24"/>
        </w:rPr>
        <w:t>Tulburări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metabolice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adaptative (</w:t>
      </w:r>
      <w:proofErr w:type="spellStart"/>
      <w:r w:rsidRPr="002C62D1">
        <w:rPr>
          <w:rFonts w:ascii="Arial" w:hAnsi="Arial" w:cs="Arial"/>
          <w:sz w:val="24"/>
          <w:szCs w:val="24"/>
        </w:rPr>
        <w:t>atrofie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hipertrofie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hiperplazie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metaplzie</w:t>
      </w:r>
      <w:proofErr w:type="spellEnd"/>
      <w:r w:rsidRPr="002C62D1">
        <w:rPr>
          <w:rFonts w:ascii="Arial" w:hAnsi="Arial" w:cs="Arial"/>
          <w:sz w:val="24"/>
          <w:szCs w:val="24"/>
        </w:rPr>
        <w:t>)</w:t>
      </w:r>
    </w:p>
    <w:p w14:paraId="6971E5F8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9. </w:t>
      </w:r>
      <w:proofErr w:type="spellStart"/>
      <w:r w:rsidRPr="002C62D1">
        <w:rPr>
          <w:rFonts w:ascii="Arial" w:hAnsi="Arial" w:cs="Arial"/>
          <w:sz w:val="24"/>
          <w:szCs w:val="24"/>
        </w:rPr>
        <w:t>Acumulări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intracelulare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tulburarilor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metabolism </w:t>
      </w:r>
      <w:proofErr w:type="gramStart"/>
      <w:r w:rsidRPr="002C62D1">
        <w:rPr>
          <w:rFonts w:ascii="Arial" w:hAnsi="Arial" w:cs="Arial"/>
          <w:sz w:val="24"/>
          <w:szCs w:val="24"/>
        </w:rPr>
        <w:t>( protidic</w:t>
      </w:r>
      <w:proofErr w:type="gram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glucidic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lipidic, </w:t>
      </w:r>
      <w:proofErr w:type="spellStart"/>
      <w:r w:rsidRPr="002C62D1">
        <w:rPr>
          <w:rFonts w:ascii="Arial" w:hAnsi="Arial" w:cs="Arial"/>
          <w:sz w:val="24"/>
          <w:szCs w:val="24"/>
        </w:rPr>
        <w:t>pigmenți</w:t>
      </w:r>
      <w:proofErr w:type="spellEnd"/>
      <w:r w:rsidRPr="002C62D1">
        <w:rPr>
          <w:rFonts w:ascii="Arial" w:hAnsi="Arial" w:cs="Arial"/>
          <w:sz w:val="24"/>
          <w:szCs w:val="24"/>
        </w:rPr>
        <w:t>,</w:t>
      </w:r>
    </w:p>
    <w:p w14:paraId="5190394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substanțe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minerale</w:t>
      </w:r>
      <w:proofErr w:type="spellEnd"/>
      <w:r w:rsidRPr="002C62D1">
        <w:rPr>
          <w:rFonts w:ascii="Arial" w:hAnsi="Arial" w:cs="Arial"/>
          <w:sz w:val="24"/>
          <w:szCs w:val="24"/>
        </w:rPr>
        <w:t>)</w:t>
      </w:r>
    </w:p>
    <w:p w14:paraId="24F23EFF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10. </w:t>
      </w:r>
      <w:proofErr w:type="spellStart"/>
      <w:r w:rsidRPr="002C62D1">
        <w:rPr>
          <w:rFonts w:ascii="Arial" w:hAnsi="Arial" w:cs="Arial"/>
          <w:sz w:val="24"/>
          <w:szCs w:val="24"/>
        </w:rPr>
        <w:t>Agresiuni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celulare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reversibile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ireversibile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Necroza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apoptoza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C678D2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11.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genetice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asociate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2C62D1">
        <w:rPr>
          <w:rFonts w:ascii="Arial" w:hAnsi="Arial" w:cs="Arial"/>
          <w:sz w:val="24"/>
          <w:szCs w:val="24"/>
        </w:rPr>
        <w:t>defecte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proteinelor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structurale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sindrom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Marfan, </w:t>
      </w:r>
      <w:proofErr w:type="spellStart"/>
      <w:r w:rsidRPr="002C62D1">
        <w:rPr>
          <w:rFonts w:ascii="Arial" w:hAnsi="Arial" w:cs="Arial"/>
          <w:sz w:val="24"/>
          <w:szCs w:val="24"/>
        </w:rPr>
        <w:t>sindrom</w:t>
      </w:r>
      <w:proofErr w:type="spellEnd"/>
    </w:p>
    <w:p w14:paraId="2BA02808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lastRenderedPageBreak/>
        <w:t xml:space="preserve">Ehlers-Danlos.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asociate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2C62D1">
        <w:rPr>
          <w:rFonts w:ascii="Arial" w:hAnsi="Arial" w:cs="Arial"/>
          <w:sz w:val="24"/>
          <w:szCs w:val="24"/>
        </w:rPr>
        <w:t>defecte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în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proteine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receptor: </w:t>
      </w:r>
      <w:proofErr w:type="spellStart"/>
      <w:r w:rsidRPr="002C62D1">
        <w:rPr>
          <w:rFonts w:ascii="Arial" w:hAnsi="Arial" w:cs="Arial"/>
          <w:sz w:val="24"/>
          <w:szCs w:val="24"/>
        </w:rPr>
        <w:t>hipercolesterolemia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familială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A2C7A5F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associate cu </w:t>
      </w:r>
      <w:proofErr w:type="spellStart"/>
      <w:r w:rsidRPr="002C62D1">
        <w:rPr>
          <w:rFonts w:ascii="Arial" w:hAnsi="Arial" w:cs="Arial"/>
          <w:sz w:val="24"/>
          <w:szCs w:val="24"/>
        </w:rPr>
        <w:t>defecte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enzimatice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stocaj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lizozomal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boala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Gaucher, </w:t>
      </w:r>
      <w:proofErr w:type="spellStart"/>
      <w:r w:rsidRPr="002C62D1">
        <w:rPr>
          <w:rFonts w:ascii="Arial" w:hAnsi="Arial" w:cs="Arial"/>
          <w:sz w:val="24"/>
          <w:szCs w:val="24"/>
        </w:rPr>
        <w:t>boala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Niemann-</w:t>
      </w:r>
    </w:p>
    <w:p w14:paraId="575F629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Pick tip A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B, </w:t>
      </w:r>
      <w:proofErr w:type="spellStart"/>
      <w:r w:rsidRPr="002C62D1">
        <w:rPr>
          <w:rFonts w:ascii="Arial" w:hAnsi="Arial" w:cs="Arial"/>
          <w:sz w:val="24"/>
          <w:szCs w:val="24"/>
        </w:rPr>
        <w:t>boala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Tay-Sachs, </w:t>
      </w:r>
      <w:proofErr w:type="spellStart"/>
      <w:r w:rsidRPr="002C62D1">
        <w:rPr>
          <w:rFonts w:ascii="Arial" w:hAnsi="Arial" w:cs="Arial"/>
          <w:sz w:val="24"/>
          <w:szCs w:val="24"/>
        </w:rPr>
        <w:t>mucopolizaharidoze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glicogenoze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asociate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2C62D1">
        <w:rPr>
          <w:rFonts w:ascii="Arial" w:hAnsi="Arial" w:cs="Arial"/>
          <w:sz w:val="24"/>
          <w:szCs w:val="24"/>
        </w:rPr>
        <w:t>defecte</w:t>
      </w:r>
      <w:proofErr w:type="spellEnd"/>
    </w:p>
    <w:p w14:paraId="0155C054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ale </w:t>
      </w:r>
      <w:proofErr w:type="spellStart"/>
      <w:r w:rsidRPr="002C62D1">
        <w:rPr>
          <w:rFonts w:ascii="Arial" w:hAnsi="Arial" w:cs="Arial"/>
          <w:sz w:val="24"/>
          <w:szCs w:val="24"/>
        </w:rPr>
        <w:t>proteinelor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reglează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creşterea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celulară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neurofibromatoza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tip 1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2.</w:t>
      </w:r>
    </w:p>
    <w:p w14:paraId="51C013F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12. </w:t>
      </w:r>
      <w:proofErr w:type="spellStart"/>
      <w:r w:rsidRPr="002C62D1">
        <w:rPr>
          <w:rFonts w:ascii="Arial" w:hAnsi="Arial" w:cs="Arial"/>
          <w:sz w:val="24"/>
          <w:szCs w:val="24"/>
        </w:rPr>
        <w:t>Neoplazii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generalităţi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C62D1">
        <w:rPr>
          <w:rFonts w:ascii="Arial" w:hAnsi="Arial" w:cs="Arial"/>
          <w:sz w:val="24"/>
          <w:szCs w:val="24"/>
        </w:rPr>
        <w:t>etiopatogeneză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evenimente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genetice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clasificări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gradare</w:t>
      </w:r>
      <w:proofErr w:type="spellEnd"/>
      <w:r w:rsidRPr="002C62D1">
        <w:rPr>
          <w:rFonts w:ascii="Arial" w:hAnsi="Arial" w:cs="Arial"/>
          <w:sz w:val="24"/>
          <w:szCs w:val="24"/>
        </w:rPr>
        <w:t>,</w:t>
      </w:r>
    </w:p>
    <w:p w14:paraId="50CA75BF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stadializare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markeri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macroscopie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microscopie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extindere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efecte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locale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sistemice</w:t>
      </w:r>
      <w:proofErr w:type="spellEnd"/>
      <w:r w:rsidRPr="002C62D1">
        <w:rPr>
          <w:rFonts w:ascii="Arial" w:hAnsi="Arial" w:cs="Arial"/>
          <w:sz w:val="24"/>
          <w:szCs w:val="24"/>
        </w:rPr>
        <w:t>).</w:t>
      </w:r>
    </w:p>
    <w:p w14:paraId="0213FA3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13.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părți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moi</w:t>
      </w:r>
      <w:proofErr w:type="spellEnd"/>
      <w:r w:rsidRPr="002C62D1">
        <w:rPr>
          <w:rFonts w:ascii="Arial" w:hAnsi="Arial" w:cs="Arial"/>
          <w:sz w:val="24"/>
          <w:szCs w:val="24"/>
        </w:rPr>
        <w:t>: (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fibro-</w:t>
      </w:r>
      <w:proofErr w:type="spellStart"/>
      <w:r w:rsidRPr="002C62D1">
        <w:rPr>
          <w:rFonts w:ascii="Arial" w:hAnsi="Arial" w:cs="Arial"/>
          <w:sz w:val="24"/>
          <w:szCs w:val="24"/>
        </w:rPr>
        <w:t>histiocitare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ţesutului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adipos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ale </w:t>
      </w:r>
      <w:proofErr w:type="spellStart"/>
      <w:r w:rsidRPr="002C62D1">
        <w:rPr>
          <w:rFonts w:ascii="Arial" w:hAnsi="Arial" w:cs="Arial"/>
          <w:sz w:val="24"/>
          <w:szCs w:val="24"/>
        </w:rPr>
        <w:t>ţesutului</w:t>
      </w:r>
      <w:proofErr w:type="spellEnd"/>
    </w:p>
    <w:p w14:paraId="537354B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muscular </w:t>
      </w:r>
      <w:proofErr w:type="spellStart"/>
      <w:r w:rsidRPr="002C62D1">
        <w:rPr>
          <w:rFonts w:ascii="Arial" w:hAnsi="Arial" w:cs="Arial"/>
          <w:sz w:val="24"/>
          <w:szCs w:val="24"/>
        </w:rPr>
        <w:t>neted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striat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vasculare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2C62D1">
        <w:rPr>
          <w:rFonts w:ascii="Arial" w:hAnsi="Arial" w:cs="Arial"/>
          <w:sz w:val="24"/>
          <w:szCs w:val="24"/>
        </w:rPr>
        <w:t>origine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incertă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sau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neclasificabile</w:t>
      </w:r>
      <w:proofErr w:type="spellEnd"/>
    </w:p>
    <w:p w14:paraId="0A86D66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2C62D1">
        <w:rPr>
          <w:rFonts w:ascii="Arial" w:hAnsi="Arial" w:cs="Arial"/>
          <w:sz w:val="24"/>
          <w:szCs w:val="24"/>
        </w:rPr>
        <w:t>sarcomul</w:t>
      </w:r>
      <w:proofErr w:type="spellEnd"/>
      <w:proofErr w:type="gram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sinovial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sarcomul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alveolar, </w:t>
      </w:r>
      <w:proofErr w:type="spellStart"/>
      <w:r w:rsidRPr="002C62D1">
        <w:rPr>
          <w:rFonts w:ascii="Arial" w:hAnsi="Arial" w:cs="Arial"/>
          <w:sz w:val="24"/>
          <w:szCs w:val="24"/>
        </w:rPr>
        <w:t>sarcomul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epitelioid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sarcom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2C62D1">
        <w:rPr>
          <w:rFonts w:ascii="Arial" w:hAnsi="Arial" w:cs="Arial"/>
          <w:sz w:val="24"/>
          <w:szCs w:val="24"/>
        </w:rPr>
        <w:t>celule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clare</w:t>
      </w:r>
      <w:proofErr w:type="spellEnd"/>
      <w:r w:rsidRPr="002C62D1">
        <w:rPr>
          <w:rFonts w:ascii="Arial" w:hAnsi="Arial" w:cs="Arial"/>
          <w:sz w:val="24"/>
          <w:szCs w:val="24"/>
        </w:rPr>
        <w:t>, PEC-</w:t>
      </w:r>
      <w:proofErr w:type="spellStart"/>
      <w:r w:rsidRPr="002C62D1">
        <w:rPr>
          <w:rFonts w:ascii="Arial" w:hAnsi="Arial" w:cs="Arial"/>
          <w:sz w:val="24"/>
          <w:szCs w:val="24"/>
        </w:rPr>
        <w:t>oame</w:t>
      </w:r>
      <w:proofErr w:type="spellEnd"/>
    </w:p>
    <w:p w14:paraId="71DC85B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etc.)</w:t>
      </w:r>
    </w:p>
    <w:p w14:paraId="34036659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14.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osoasă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017A314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15.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osoasă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7C185E6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16.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cutanată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C62D1">
        <w:rPr>
          <w:rFonts w:ascii="Arial" w:hAnsi="Arial" w:cs="Arial"/>
          <w:sz w:val="24"/>
          <w:szCs w:val="24"/>
        </w:rPr>
        <w:t>carcinom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bazocelular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carcinom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spinocelular</w:t>
      </w:r>
      <w:proofErr w:type="spellEnd"/>
      <w:r w:rsidRPr="002C62D1">
        <w:rPr>
          <w:rFonts w:ascii="Arial" w:hAnsi="Arial" w:cs="Arial"/>
          <w:sz w:val="24"/>
          <w:szCs w:val="24"/>
        </w:rPr>
        <w:t>, nevi</w:t>
      </w:r>
    </w:p>
    <w:p w14:paraId="663AB43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nevocelulari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melanom</w:t>
      </w:r>
      <w:proofErr w:type="spellEnd"/>
      <w:r w:rsidRPr="002C62D1">
        <w:rPr>
          <w:rFonts w:ascii="Arial" w:hAnsi="Arial" w:cs="Arial"/>
          <w:sz w:val="24"/>
          <w:szCs w:val="24"/>
        </w:rPr>
        <w:t>)</w:t>
      </w:r>
    </w:p>
    <w:p w14:paraId="7520FB0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17. </w:t>
      </w:r>
      <w:proofErr w:type="spellStart"/>
      <w:r w:rsidRPr="002C62D1">
        <w:rPr>
          <w:rFonts w:ascii="Arial" w:hAnsi="Arial" w:cs="Arial"/>
          <w:sz w:val="24"/>
          <w:szCs w:val="24"/>
        </w:rPr>
        <w:t>Malformații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congenitale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cardiace</w:t>
      </w:r>
      <w:proofErr w:type="spellEnd"/>
    </w:p>
    <w:p w14:paraId="0D4BDD5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18. </w:t>
      </w:r>
      <w:proofErr w:type="spellStart"/>
      <w:r w:rsidRPr="002C62D1">
        <w:rPr>
          <w:rFonts w:ascii="Arial" w:hAnsi="Arial" w:cs="Arial"/>
          <w:sz w:val="24"/>
          <w:szCs w:val="24"/>
        </w:rPr>
        <w:t>Cardiopatia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ischemică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acută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Modificările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cordului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în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hipertensiunea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arterială</w:t>
      </w:r>
      <w:proofErr w:type="spellEnd"/>
    </w:p>
    <w:p w14:paraId="3278291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sistemică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6CDAF00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19. </w:t>
      </w:r>
      <w:proofErr w:type="spellStart"/>
      <w:r w:rsidRPr="002C62D1">
        <w:rPr>
          <w:rFonts w:ascii="Arial" w:hAnsi="Arial" w:cs="Arial"/>
          <w:sz w:val="24"/>
          <w:szCs w:val="24"/>
        </w:rPr>
        <w:t>Valvulopatii</w:t>
      </w:r>
      <w:proofErr w:type="spellEnd"/>
    </w:p>
    <w:p w14:paraId="5BBF63B2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20. </w:t>
      </w:r>
      <w:proofErr w:type="spellStart"/>
      <w:r w:rsidRPr="002C62D1">
        <w:rPr>
          <w:rFonts w:ascii="Arial" w:hAnsi="Arial" w:cs="Arial"/>
          <w:sz w:val="24"/>
          <w:szCs w:val="24"/>
        </w:rPr>
        <w:t>Reumatismul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cardiac </w:t>
      </w:r>
      <w:proofErr w:type="spellStart"/>
      <w:r w:rsidRPr="002C62D1">
        <w:rPr>
          <w:rFonts w:ascii="Arial" w:hAnsi="Arial" w:cs="Arial"/>
          <w:sz w:val="24"/>
          <w:szCs w:val="24"/>
        </w:rPr>
        <w:t>acut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5860958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21. </w:t>
      </w:r>
      <w:proofErr w:type="spellStart"/>
      <w:r w:rsidRPr="002C62D1">
        <w:rPr>
          <w:rFonts w:ascii="Arial" w:hAnsi="Arial" w:cs="Arial"/>
          <w:sz w:val="24"/>
          <w:szCs w:val="24"/>
        </w:rPr>
        <w:t>Endocardite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0C564606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22. </w:t>
      </w:r>
      <w:proofErr w:type="spellStart"/>
      <w:r w:rsidRPr="002C62D1">
        <w:rPr>
          <w:rFonts w:ascii="Arial" w:hAnsi="Arial" w:cs="Arial"/>
          <w:sz w:val="24"/>
          <w:szCs w:val="24"/>
        </w:rPr>
        <w:t>Cardiomiopatii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primare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C62D1">
        <w:rPr>
          <w:rFonts w:ascii="Arial" w:hAnsi="Arial" w:cs="Arial"/>
          <w:sz w:val="24"/>
          <w:szCs w:val="24"/>
        </w:rPr>
        <w:t>dilatativă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hipertrofică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restrictivă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secundare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Miocardite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4C91B0F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23.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pericardului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lichide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patologice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pericardice</w:t>
      </w:r>
      <w:proofErr w:type="spellEnd"/>
    </w:p>
    <w:p w14:paraId="12200836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24. </w:t>
      </w:r>
      <w:proofErr w:type="spellStart"/>
      <w:r w:rsidRPr="002C62D1">
        <w:rPr>
          <w:rFonts w:ascii="Arial" w:hAnsi="Arial" w:cs="Arial"/>
          <w:sz w:val="24"/>
          <w:szCs w:val="24"/>
        </w:rPr>
        <w:t>Ateroscleroza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Modificările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morfologice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vasculare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în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hipertensiune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1E7B976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25. </w:t>
      </w:r>
      <w:proofErr w:type="spellStart"/>
      <w:r w:rsidRPr="002C62D1">
        <w:rPr>
          <w:rFonts w:ascii="Arial" w:hAnsi="Arial" w:cs="Arial"/>
          <w:sz w:val="24"/>
          <w:szCs w:val="24"/>
        </w:rPr>
        <w:t>Vasculite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1C2C66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26.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venelor</w:t>
      </w:r>
      <w:proofErr w:type="spellEnd"/>
    </w:p>
    <w:p w14:paraId="08420B81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27.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căilor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respiratorii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rinofaringite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laringite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traheite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bronşite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</w:p>
    <w:p w14:paraId="68BFFC2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laringiană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283A198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28. </w:t>
      </w:r>
      <w:proofErr w:type="spellStart"/>
      <w:r w:rsidRPr="002C62D1">
        <w:rPr>
          <w:rFonts w:ascii="Arial" w:hAnsi="Arial" w:cs="Arial"/>
          <w:sz w:val="24"/>
          <w:szCs w:val="24"/>
        </w:rPr>
        <w:t>Atelectazia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Bronhopneumopatia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obstructivă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57F2E979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29. </w:t>
      </w:r>
      <w:proofErr w:type="spellStart"/>
      <w:r w:rsidRPr="002C62D1">
        <w:rPr>
          <w:rFonts w:ascii="Arial" w:hAnsi="Arial" w:cs="Arial"/>
          <w:sz w:val="24"/>
          <w:szCs w:val="24"/>
        </w:rPr>
        <w:t>Infecţii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Pneumonia </w:t>
      </w:r>
      <w:proofErr w:type="spellStart"/>
      <w:r w:rsidRPr="002C62D1">
        <w:rPr>
          <w:rFonts w:ascii="Arial" w:hAnsi="Arial" w:cs="Arial"/>
          <w:sz w:val="24"/>
          <w:szCs w:val="24"/>
        </w:rPr>
        <w:t>lobară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Bronhopneumonia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Pneumoniile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interstiţiale</w:t>
      </w:r>
      <w:proofErr w:type="spellEnd"/>
    </w:p>
    <w:p w14:paraId="1CF3AA1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(</w:t>
      </w:r>
      <w:proofErr w:type="gramStart"/>
      <w:r w:rsidRPr="002C62D1">
        <w:rPr>
          <w:rFonts w:ascii="Arial" w:hAnsi="Arial" w:cs="Arial"/>
          <w:sz w:val="24"/>
          <w:szCs w:val="24"/>
        </w:rPr>
        <w:t>pneumonia</w:t>
      </w:r>
      <w:proofErr w:type="gram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atipică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primară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2C62D1">
        <w:rPr>
          <w:rFonts w:ascii="Arial" w:hAnsi="Arial" w:cs="Arial"/>
          <w:sz w:val="24"/>
          <w:szCs w:val="24"/>
        </w:rPr>
        <w:t>Bronhopneumonia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aspiraţie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Abcesele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AD0F3BF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30. </w:t>
      </w:r>
      <w:proofErr w:type="spellStart"/>
      <w:r w:rsidRPr="002C62D1">
        <w:rPr>
          <w:rFonts w:ascii="Arial" w:hAnsi="Arial" w:cs="Arial"/>
          <w:sz w:val="24"/>
          <w:szCs w:val="24"/>
        </w:rPr>
        <w:t>Tuberculoza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tuberculoza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primară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tuberculoza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pulmonară</w:t>
      </w:r>
      <w:proofErr w:type="spellEnd"/>
    </w:p>
    <w:p w14:paraId="4D23B37D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secundară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tuberculoza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progresivă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DA998B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31. Pneumonia la </w:t>
      </w:r>
      <w:proofErr w:type="spellStart"/>
      <w:r w:rsidRPr="002C62D1">
        <w:rPr>
          <w:rFonts w:ascii="Arial" w:hAnsi="Arial" w:cs="Arial"/>
          <w:sz w:val="24"/>
          <w:szCs w:val="24"/>
        </w:rPr>
        <w:t>bolnavii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imunocompromişi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1E54FB01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32.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interstiţiale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difuze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pneumoconioze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C62D1">
        <w:rPr>
          <w:rFonts w:ascii="Arial" w:hAnsi="Arial" w:cs="Arial"/>
          <w:sz w:val="24"/>
          <w:szCs w:val="24"/>
        </w:rPr>
        <w:t>pneumoconioze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2C62D1">
        <w:rPr>
          <w:rFonts w:ascii="Arial" w:hAnsi="Arial" w:cs="Arial"/>
          <w:sz w:val="24"/>
          <w:szCs w:val="24"/>
        </w:rPr>
        <w:t>lucrătorii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în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minele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cărbune</w:t>
      </w:r>
      <w:proofErr w:type="spellEnd"/>
      <w:r w:rsidRPr="002C62D1">
        <w:rPr>
          <w:rFonts w:ascii="Arial" w:hAnsi="Arial" w:cs="Arial"/>
          <w:sz w:val="24"/>
          <w:szCs w:val="24"/>
        </w:rPr>
        <w:t>,</w:t>
      </w:r>
    </w:p>
    <w:p w14:paraId="3D2E0A5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C62D1">
        <w:rPr>
          <w:rFonts w:ascii="Arial" w:hAnsi="Arial" w:cs="Arial"/>
          <w:sz w:val="24"/>
          <w:szCs w:val="24"/>
        </w:rPr>
        <w:t>silicoza,berilioza</w:t>
      </w:r>
      <w:proofErr w:type="spellEnd"/>
      <w:proofErr w:type="gramEnd"/>
      <w:r w:rsidRPr="002C62D1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2C62D1">
        <w:rPr>
          <w:rFonts w:ascii="Arial" w:hAnsi="Arial" w:cs="Arial"/>
          <w:sz w:val="24"/>
          <w:szCs w:val="24"/>
        </w:rPr>
        <w:t>sarcoidoza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fibroza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idiopatică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2A4F6F31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33.Tumorile </w:t>
      </w:r>
      <w:proofErr w:type="spellStart"/>
      <w:r w:rsidRPr="002C62D1">
        <w:rPr>
          <w:rFonts w:ascii="Arial" w:hAnsi="Arial" w:cs="Arial"/>
          <w:sz w:val="24"/>
          <w:szCs w:val="24"/>
        </w:rPr>
        <w:t>bronho-pulmonare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carcinom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bronhogenic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sindroame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paraneoplazice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carcinom</w:t>
      </w:r>
      <w:proofErr w:type="spellEnd"/>
    </w:p>
    <w:p w14:paraId="44697E7F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lepidic,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neuroendocrine, </w:t>
      </w:r>
      <w:proofErr w:type="spellStart"/>
      <w:r w:rsidRPr="002C62D1">
        <w:rPr>
          <w:rFonts w:ascii="Arial" w:hAnsi="Arial" w:cs="Arial"/>
          <w:sz w:val="24"/>
          <w:szCs w:val="24"/>
        </w:rPr>
        <w:t>metastaze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pulmonare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1E26A3D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34.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pleurei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revărsatele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pleurale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inflamatorii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acumulări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lichide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patologice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în</w:t>
      </w:r>
      <w:proofErr w:type="spellEnd"/>
    </w:p>
    <w:p w14:paraId="4B68DA9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lastRenderedPageBreak/>
        <w:t>cavitatea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pleurală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Pneumotorax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pleurale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primare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secundare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1097422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35.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cavitătii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bucale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glandelor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salivare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faringelui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15D2985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36.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esofagului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anomalii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congenitale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esofagite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şi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B2AC281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37. </w:t>
      </w:r>
      <w:proofErr w:type="spellStart"/>
      <w:r w:rsidRPr="002C62D1">
        <w:rPr>
          <w:rFonts w:ascii="Arial" w:hAnsi="Arial" w:cs="Arial"/>
          <w:sz w:val="24"/>
          <w:szCs w:val="24"/>
        </w:rPr>
        <w:t>Gastrite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acute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274AF99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38. </w:t>
      </w:r>
      <w:proofErr w:type="spellStart"/>
      <w:r w:rsidRPr="002C62D1">
        <w:rPr>
          <w:rFonts w:ascii="Arial" w:hAnsi="Arial" w:cs="Arial"/>
          <w:sz w:val="24"/>
          <w:szCs w:val="24"/>
        </w:rPr>
        <w:t>Ulcerul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gastro-duodenal.</w:t>
      </w:r>
    </w:p>
    <w:p w14:paraId="1181472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39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gastrică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2793F42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40. </w:t>
      </w:r>
      <w:proofErr w:type="spellStart"/>
      <w:r w:rsidRPr="002C62D1">
        <w:rPr>
          <w:rFonts w:ascii="Arial" w:hAnsi="Arial" w:cs="Arial"/>
          <w:sz w:val="24"/>
          <w:szCs w:val="24"/>
        </w:rPr>
        <w:t>Anomalii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congenitale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intestinului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subţire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colonului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209F9C4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41.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inflamatorie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intestin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subţire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colon (</w:t>
      </w:r>
      <w:proofErr w:type="spellStart"/>
      <w:r w:rsidRPr="002C62D1">
        <w:rPr>
          <w:rFonts w:ascii="Arial" w:hAnsi="Arial" w:cs="Arial"/>
          <w:sz w:val="24"/>
          <w:szCs w:val="24"/>
        </w:rPr>
        <w:t>Diverticuloza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Enterocolite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infecţioase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</w:p>
    <w:p w14:paraId="03BFDB9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neinfecţioase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Sindroame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malabsorbţie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Boli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inflamatorii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idiopatice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boala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Crohn,</w:t>
      </w:r>
    </w:p>
    <w:p w14:paraId="72585F1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rectocolita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ulcero-hemoragică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Afecţiuni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intestinale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vasculare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345AFE8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42.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C62D1">
        <w:rPr>
          <w:rFonts w:ascii="Arial" w:hAnsi="Arial" w:cs="Arial"/>
          <w:sz w:val="24"/>
          <w:szCs w:val="24"/>
        </w:rPr>
        <w:t>a</w:t>
      </w:r>
      <w:proofErr w:type="gram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intestinului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subţire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colonului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37A1F23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43. </w:t>
      </w:r>
      <w:proofErr w:type="spellStart"/>
      <w:r w:rsidRPr="002C62D1">
        <w:rPr>
          <w:rFonts w:ascii="Arial" w:hAnsi="Arial" w:cs="Arial"/>
          <w:sz w:val="24"/>
          <w:szCs w:val="24"/>
        </w:rPr>
        <w:t>Hepatite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acute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cronice</w:t>
      </w:r>
      <w:proofErr w:type="spellEnd"/>
    </w:p>
    <w:p w14:paraId="5F0962F8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44. </w:t>
      </w:r>
      <w:proofErr w:type="spellStart"/>
      <w:r w:rsidRPr="002C62D1">
        <w:rPr>
          <w:rFonts w:ascii="Arial" w:hAnsi="Arial" w:cs="Arial"/>
          <w:sz w:val="24"/>
          <w:szCs w:val="24"/>
        </w:rPr>
        <w:t>Ciroze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hepatice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0626BB7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45.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hepatică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16F2388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46.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colecistului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căilor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biliare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extrahepatice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56FF972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47.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pancreasului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exocrin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fibroza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chistică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pancreatita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acută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</w:p>
    <w:p w14:paraId="13C17929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benigne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maligne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0051DF3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48. </w:t>
      </w:r>
      <w:proofErr w:type="spellStart"/>
      <w:r w:rsidRPr="002C62D1">
        <w:rPr>
          <w:rFonts w:ascii="Arial" w:hAnsi="Arial" w:cs="Arial"/>
          <w:sz w:val="24"/>
          <w:szCs w:val="24"/>
        </w:rPr>
        <w:t>Anomalii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congenitale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aparatului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urinar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5FECA86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49. </w:t>
      </w:r>
      <w:proofErr w:type="spellStart"/>
      <w:r w:rsidRPr="002C62D1">
        <w:rPr>
          <w:rFonts w:ascii="Arial" w:hAnsi="Arial" w:cs="Arial"/>
          <w:sz w:val="24"/>
          <w:szCs w:val="24"/>
        </w:rPr>
        <w:t>Nefropatii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glomerulare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15056172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50. </w:t>
      </w:r>
      <w:proofErr w:type="spellStart"/>
      <w:r w:rsidRPr="002C62D1">
        <w:rPr>
          <w:rFonts w:ascii="Arial" w:hAnsi="Arial" w:cs="Arial"/>
          <w:sz w:val="24"/>
          <w:szCs w:val="24"/>
        </w:rPr>
        <w:t>Nefropatii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tubulo-</w:t>
      </w:r>
      <w:proofErr w:type="spellStart"/>
      <w:r w:rsidRPr="002C62D1">
        <w:rPr>
          <w:rFonts w:ascii="Arial" w:hAnsi="Arial" w:cs="Arial"/>
          <w:sz w:val="24"/>
          <w:szCs w:val="24"/>
        </w:rPr>
        <w:t>interstițiale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0A78151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51.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renală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BCE533F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52.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vezicii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urinare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căilor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urinare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55C78B1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53. </w:t>
      </w:r>
      <w:proofErr w:type="spellStart"/>
      <w:r w:rsidRPr="002C62D1">
        <w:rPr>
          <w:rFonts w:ascii="Arial" w:hAnsi="Arial" w:cs="Arial"/>
          <w:sz w:val="24"/>
          <w:szCs w:val="24"/>
        </w:rPr>
        <w:t>Leucemii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acute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78F1236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54.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ganglionilor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limfatici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limfadenitele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nespecifice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acute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6BAA1D2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55. </w:t>
      </w:r>
      <w:proofErr w:type="spellStart"/>
      <w:r w:rsidRPr="002C62D1">
        <w:rPr>
          <w:rFonts w:ascii="Arial" w:hAnsi="Arial" w:cs="Arial"/>
          <w:sz w:val="24"/>
          <w:szCs w:val="24"/>
        </w:rPr>
        <w:t>Limfoame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leucemii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limfocitului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B.</w:t>
      </w:r>
    </w:p>
    <w:p w14:paraId="00DEC70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56. </w:t>
      </w:r>
      <w:proofErr w:type="spellStart"/>
      <w:r w:rsidRPr="002C62D1">
        <w:rPr>
          <w:rFonts w:ascii="Arial" w:hAnsi="Arial" w:cs="Arial"/>
          <w:sz w:val="24"/>
          <w:szCs w:val="24"/>
        </w:rPr>
        <w:t>Limfoame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leucemii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limfocitului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T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NK.</w:t>
      </w:r>
    </w:p>
    <w:p w14:paraId="7D8684A0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57. </w:t>
      </w:r>
      <w:proofErr w:type="spellStart"/>
      <w:r w:rsidRPr="002C62D1">
        <w:rPr>
          <w:rFonts w:ascii="Arial" w:hAnsi="Arial" w:cs="Arial"/>
          <w:sz w:val="24"/>
          <w:szCs w:val="24"/>
        </w:rPr>
        <w:t>Limfomul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Hodgkin.</w:t>
      </w:r>
    </w:p>
    <w:p w14:paraId="2C9ADE98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58.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mediastinului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C5A44F6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59. </w:t>
      </w:r>
      <w:proofErr w:type="spellStart"/>
      <w:r w:rsidRPr="002C62D1">
        <w:rPr>
          <w:rFonts w:ascii="Arial" w:hAnsi="Arial" w:cs="Arial"/>
          <w:sz w:val="24"/>
          <w:szCs w:val="24"/>
        </w:rPr>
        <w:t>Malformații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</w:t>
      </w:r>
      <w:proofErr w:type="spellStart"/>
      <w:r w:rsidRPr="002C62D1">
        <w:rPr>
          <w:rFonts w:ascii="Arial" w:hAnsi="Arial" w:cs="Arial"/>
          <w:sz w:val="24"/>
          <w:szCs w:val="24"/>
        </w:rPr>
        <w:t>aparatului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genital </w:t>
      </w:r>
      <w:proofErr w:type="spellStart"/>
      <w:r w:rsidRPr="002C62D1">
        <w:rPr>
          <w:rFonts w:ascii="Arial" w:hAnsi="Arial" w:cs="Arial"/>
          <w:sz w:val="24"/>
          <w:szCs w:val="24"/>
        </w:rPr>
        <w:t>masculin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C62D1">
        <w:rPr>
          <w:rFonts w:ascii="Arial" w:hAnsi="Arial" w:cs="Arial"/>
          <w:sz w:val="24"/>
          <w:szCs w:val="24"/>
        </w:rPr>
        <w:t>Orhiepididimite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acute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cronice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E145FB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60.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testiculului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2EA9D5B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61.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prostatei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478913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62. </w:t>
      </w:r>
      <w:proofErr w:type="spellStart"/>
      <w:r w:rsidRPr="002C62D1">
        <w:rPr>
          <w:rFonts w:ascii="Arial" w:hAnsi="Arial" w:cs="Arial"/>
          <w:sz w:val="24"/>
          <w:szCs w:val="24"/>
        </w:rPr>
        <w:t>Dezvoltarea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embriologică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histologia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aparatului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genital </w:t>
      </w:r>
      <w:proofErr w:type="spellStart"/>
      <w:r w:rsidRPr="002C62D1">
        <w:rPr>
          <w:rFonts w:ascii="Arial" w:hAnsi="Arial" w:cs="Arial"/>
          <w:sz w:val="24"/>
          <w:szCs w:val="24"/>
        </w:rPr>
        <w:t>feminin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067CC9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63. </w:t>
      </w:r>
      <w:proofErr w:type="spellStart"/>
      <w:r w:rsidRPr="002C62D1">
        <w:rPr>
          <w:rFonts w:ascii="Arial" w:hAnsi="Arial" w:cs="Arial"/>
          <w:sz w:val="24"/>
          <w:szCs w:val="24"/>
        </w:rPr>
        <w:t>Malformaţiile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aparatului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genital </w:t>
      </w:r>
      <w:proofErr w:type="spellStart"/>
      <w:r w:rsidRPr="002C62D1">
        <w:rPr>
          <w:rFonts w:ascii="Arial" w:hAnsi="Arial" w:cs="Arial"/>
          <w:sz w:val="24"/>
          <w:szCs w:val="24"/>
        </w:rPr>
        <w:t>feminin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09217084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64.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vulvei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vaginului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2E62462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65.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cervixului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uterin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20EB8C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66. </w:t>
      </w:r>
      <w:proofErr w:type="spellStart"/>
      <w:r w:rsidRPr="002C62D1">
        <w:rPr>
          <w:rFonts w:ascii="Arial" w:hAnsi="Arial" w:cs="Arial"/>
          <w:sz w:val="24"/>
          <w:szCs w:val="24"/>
        </w:rPr>
        <w:t>Boala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inflamatorie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pelvină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inflamaţia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gonococică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infecţii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puerperale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tuberculoza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9D3FA84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67. </w:t>
      </w:r>
      <w:proofErr w:type="spellStart"/>
      <w:r w:rsidRPr="002C62D1">
        <w:rPr>
          <w:rFonts w:ascii="Arial" w:hAnsi="Arial" w:cs="Arial"/>
          <w:sz w:val="24"/>
          <w:szCs w:val="24"/>
        </w:rPr>
        <w:t>Hiperplaziile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endometrului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543E91B0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68. </w:t>
      </w:r>
      <w:proofErr w:type="spellStart"/>
      <w:r w:rsidRPr="002C62D1">
        <w:rPr>
          <w:rFonts w:ascii="Arial" w:hAnsi="Arial" w:cs="Arial"/>
          <w:sz w:val="24"/>
          <w:szCs w:val="24"/>
        </w:rPr>
        <w:t>Tumorile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corpului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uterin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F67F0F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69.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salpingelui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ligamentului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larg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51942060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70.Tumorile </w:t>
      </w:r>
      <w:proofErr w:type="spellStart"/>
      <w:r w:rsidRPr="002C62D1">
        <w:rPr>
          <w:rFonts w:ascii="Arial" w:hAnsi="Arial" w:cs="Arial"/>
          <w:sz w:val="24"/>
          <w:szCs w:val="24"/>
        </w:rPr>
        <w:t>ovarului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AAAEB6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71. </w:t>
      </w:r>
      <w:proofErr w:type="spellStart"/>
      <w:r w:rsidRPr="002C62D1">
        <w:rPr>
          <w:rFonts w:ascii="Arial" w:hAnsi="Arial" w:cs="Arial"/>
          <w:sz w:val="24"/>
          <w:szCs w:val="24"/>
        </w:rPr>
        <w:t>Boala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trofoblastică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gestațională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A1590C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72. </w:t>
      </w:r>
      <w:proofErr w:type="spellStart"/>
      <w:r w:rsidRPr="002C62D1">
        <w:rPr>
          <w:rFonts w:ascii="Arial" w:hAnsi="Arial" w:cs="Arial"/>
          <w:sz w:val="24"/>
          <w:szCs w:val="24"/>
        </w:rPr>
        <w:t>Examenul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macroscopic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histologia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placentei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normale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8610621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73. </w:t>
      </w:r>
      <w:proofErr w:type="spellStart"/>
      <w:r w:rsidRPr="002C62D1">
        <w:rPr>
          <w:rFonts w:ascii="Arial" w:hAnsi="Arial" w:cs="Arial"/>
          <w:sz w:val="24"/>
          <w:szCs w:val="24"/>
        </w:rPr>
        <w:t>Anomalii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placentare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inflamații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D34EAE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74. </w:t>
      </w:r>
      <w:proofErr w:type="spellStart"/>
      <w:r w:rsidRPr="002C62D1">
        <w:rPr>
          <w:rFonts w:ascii="Arial" w:hAnsi="Arial" w:cs="Arial"/>
          <w:sz w:val="24"/>
          <w:szCs w:val="24"/>
        </w:rPr>
        <w:t>Citologia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cervico-vaginală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225056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lastRenderedPageBreak/>
        <w:t xml:space="preserve">75.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glandei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mamare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114DE82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76. </w:t>
      </w: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mamare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benigne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maligne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4D0445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77.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tiroidiană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netumorală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4DA701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78. </w:t>
      </w:r>
      <w:proofErr w:type="spellStart"/>
      <w:r w:rsidRPr="002C62D1">
        <w:rPr>
          <w:rFonts w:ascii="Arial" w:hAnsi="Arial" w:cs="Arial"/>
          <w:sz w:val="24"/>
          <w:szCs w:val="24"/>
        </w:rPr>
        <w:t>Patologie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tiroidiană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B0BA621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79.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glandei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CSR.</w:t>
      </w:r>
    </w:p>
    <w:p w14:paraId="08F1369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80.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glandei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MSR.</w:t>
      </w:r>
    </w:p>
    <w:p w14:paraId="28C87A1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81.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pancreasului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endocrin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modificări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morfologice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în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diabetul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zaharat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tip I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II.</w:t>
      </w:r>
    </w:p>
    <w:p w14:paraId="2E010E3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insulinom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gastrinom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98B147E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82. </w:t>
      </w:r>
      <w:proofErr w:type="spellStart"/>
      <w:r w:rsidRPr="002C62D1">
        <w:rPr>
          <w:rFonts w:ascii="Arial" w:hAnsi="Arial" w:cs="Arial"/>
          <w:sz w:val="24"/>
          <w:szCs w:val="24"/>
        </w:rPr>
        <w:t>Malformațiile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SNC.</w:t>
      </w:r>
    </w:p>
    <w:p w14:paraId="679E0EA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83. </w:t>
      </w:r>
      <w:proofErr w:type="spellStart"/>
      <w:r w:rsidRPr="002C62D1">
        <w:rPr>
          <w:rFonts w:ascii="Arial" w:hAnsi="Arial" w:cs="Arial"/>
          <w:sz w:val="24"/>
          <w:szCs w:val="24"/>
        </w:rPr>
        <w:t>Bolile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vasculare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ale SNC.</w:t>
      </w:r>
    </w:p>
    <w:p w14:paraId="35A5C1B7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84. </w:t>
      </w:r>
      <w:proofErr w:type="spellStart"/>
      <w:r w:rsidRPr="002C62D1">
        <w:rPr>
          <w:rFonts w:ascii="Arial" w:hAnsi="Arial" w:cs="Arial"/>
          <w:sz w:val="24"/>
          <w:szCs w:val="24"/>
        </w:rPr>
        <w:t>Inflamațiile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SNC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meningelui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3054C2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85. </w:t>
      </w:r>
      <w:proofErr w:type="spellStart"/>
      <w:r w:rsidRPr="002C62D1">
        <w:rPr>
          <w:rFonts w:ascii="Arial" w:hAnsi="Arial" w:cs="Arial"/>
          <w:sz w:val="24"/>
          <w:szCs w:val="24"/>
        </w:rPr>
        <w:t>Tumorile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SNC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meningelui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6D47DA6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86.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sistemului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nervos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periferic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893420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87. </w:t>
      </w:r>
      <w:proofErr w:type="spellStart"/>
      <w:r w:rsidRPr="002C62D1">
        <w:rPr>
          <w:rFonts w:ascii="Arial" w:hAnsi="Arial" w:cs="Arial"/>
          <w:sz w:val="24"/>
          <w:szCs w:val="24"/>
        </w:rPr>
        <w:t>Patologia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tumorală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sistemului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nervos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periferic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44596D8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88. </w:t>
      </w:r>
      <w:proofErr w:type="spellStart"/>
      <w:r w:rsidRPr="002C62D1">
        <w:rPr>
          <w:rFonts w:ascii="Arial" w:hAnsi="Arial" w:cs="Arial"/>
          <w:sz w:val="24"/>
          <w:szCs w:val="24"/>
        </w:rPr>
        <w:t>Legislaţia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română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privind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Anatomia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Patologică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5CC6DB3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89. Principii de </w:t>
      </w:r>
      <w:proofErr w:type="spellStart"/>
      <w:r w:rsidRPr="002C62D1">
        <w:rPr>
          <w:rFonts w:ascii="Arial" w:hAnsi="Arial" w:cs="Arial"/>
          <w:sz w:val="24"/>
          <w:szCs w:val="24"/>
        </w:rPr>
        <w:t>tehnică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histopatologică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2C62D1">
        <w:rPr>
          <w:rFonts w:ascii="Arial" w:hAnsi="Arial" w:cs="Arial"/>
          <w:sz w:val="24"/>
          <w:szCs w:val="24"/>
        </w:rPr>
        <w:t>fixare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includere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coloraţii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7E993DB2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2. PRIMA PROBĂ PRACTICĂ</w:t>
      </w:r>
    </w:p>
    <w:p w14:paraId="57E0D56A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Efectuarea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unei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necropsii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2C62D1">
        <w:rPr>
          <w:rFonts w:ascii="Arial" w:hAnsi="Arial" w:cs="Arial"/>
          <w:sz w:val="24"/>
          <w:szCs w:val="24"/>
        </w:rPr>
        <w:t>executare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62D1">
        <w:rPr>
          <w:rFonts w:ascii="Arial" w:hAnsi="Arial" w:cs="Arial"/>
          <w:sz w:val="24"/>
          <w:szCs w:val="24"/>
        </w:rPr>
        <w:t>redactarea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protocolului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necropsie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şi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susţinerea</w:t>
      </w:r>
      <w:proofErr w:type="spellEnd"/>
    </w:p>
    <w:p w14:paraId="6768382B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diagnosticului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anatomo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2C62D1">
        <w:rPr>
          <w:rFonts w:ascii="Arial" w:hAnsi="Arial" w:cs="Arial"/>
          <w:sz w:val="24"/>
          <w:szCs w:val="24"/>
        </w:rPr>
        <w:t>patologic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sau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orientarea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62D1">
        <w:rPr>
          <w:rFonts w:ascii="Arial" w:hAnsi="Arial" w:cs="Arial"/>
          <w:sz w:val="24"/>
          <w:szCs w:val="24"/>
        </w:rPr>
        <w:t>două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piese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62D1">
        <w:rPr>
          <w:rFonts w:ascii="Arial" w:hAnsi="Arial" w:cs="Arial"/>
          <w:sz w:val="24"/>
          <w:szCs w:val="24"/>
        </w:rPr>
        <w:t>excizie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chirurgicală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conţin</w:t>
      </w:r>
      <w:proofErr w:type="spellEnd"/>
    </w:p>
    <w:p w14:paraId="243FC2B5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62D1">
        <w:rPr>
          <w:rFonts w:ascii="Arial" w:hAnsi="Arial" w:cs="Arial"/>
          <w:sz w:val="24"/>
          <w:szCs w:val="24"/>
        </w:rPr>
        <w:t>tumori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maligne</w:t>
      </w:r>
      <w:proofErr w:type="spellEnd"/>
      <w:r w:rsidRPr="002C62D1">
        <w:rPr>
          <w:rFonts w:ascii="Arial" w:hAnsi="Arial" w:cs="Arial"/>
          <w:sz w:val="24"/>
          <w:szCs w:val="24"/>
        </w:rPr>
        <w:t>.</w:t>
      </w:r>
    </w:p>
    <w:p w14:paraId="3D1D619C" w14:textId="77777777" w:rsidR="002C62D1" w:rsidRP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>3. A DOUA PROBĂ PRACTICĂ</w:t>
      </w:r>
    </w:p>
    <w:p w14:paraId="73EDD0D5" w14:textId="77D94789" w:rsidR="00BC2CE5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C62D1">
        <w:rPr>
          <w:rFonts w:ascii="Arial" w:hAnsi="Arial" w:cs="Arial"/>
          <w:sz w:val="24"/>
          <w:szCs w:val="24"/>
        </w:rPr>
        <w:t xml:space="preserve">Diagnostic microscopic din </w:t>
      </w:r>
      <w:proofErr w:type="spellStart"/>
      <w:r w:rsidRPr="002C62D1">
        <w:rPr>
          <w:rFonts w:ascii="Arial" w:hAnsi="Arial" w:cs="Arial"/>
          <w:sz w:val="24"/>
          <w:szCs w:val="24"/>
        </w:rPr>
        <w:t>tematica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dată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pentru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lucrarea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scrisă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C62D1">
        <w:rPr>
          <w:rFonts w:ascii="Arial" w:hAnsi="Arial" w:cs="Arial"/>
          <w:sz w:val="24"/>
          <w:szCs w:val="24"/>
        </w:rPr>
        <w:t>cinci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preparate </w:t>
      </w:r>
      <w:proofErr w:type="spellStart"/>
      <w:r w:rsidRPr="002C62D1">
        <w:rPr>
          <w:rFonts w:ascii="Arial" w:hAnsi="Arial" w:cs="Arial"/>
          <w:sz w:val="24"/>
          <w:szCs w:val="24"/>
        </w:rPr>
        <w:t>netumorale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și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62D1">
        <w:rPr>
          <w:rFonts w:ascii="Arial" w:hAnsi="Arial" w:cs="Arial"/>
          <w:sz w:val="24"/>
          <w:szCs w:val="24"/>
        </w:rPr>
        <w:t>cinci</w:t>
      </w:r>
      <w:proofErr w:type="spellEnd"/>
      <w:r w:rsidRPr="002C62D1">
        <w:rPr>
          <w:rFonts w:ascii="Arial" w:hAnsi="Arial" w:cs="Arial"/>
          <w:sz w:val="24"/>
          <w:szCs w:val="24"/>
        </w:rPr>
        <w:t xml:space="preserve"> preparate </w:t>
      </w:r>
      <w:proofErr w:type="spellStart"/>
      <w:r w:rsidRPr="002C62D1">
        <w:rPr>
          <w:rFonts w:ascii="Arial" w:hAnsi="Arial" w:cs="Arial"/>
          <w:sz w:val="24"/>
          <w:szCs w:val="24"/>
        </w:rPr>
        <w:t>tumorale</w:t>
      </w:r>
      <w:proofErr w:type="spellEnd"/>
      <w:r w:rsidRPr="002C62D1">
        <w:rPr>
          <w:rFonts w:ascii="Arial" w:hAnsi="Arial" w:cs="Arial"/>
          <w:sz w:val="24"/>
          <w:szCs w:val="24"/>
        </w:rPr>
        <w:t>).</w:t>
      </w:r>
    </w:p>
    <w:p w14:paraId="2717ED3C" w14:textId="5BF4DF2D" w:rsidR="002C62D1" w:rsidRDefault="002C62D1" w:rsidP="002C62D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BBBEA9A" w14:textId="07FD8E02" w:rsidR="00BC2CE5" w:rsidRDefault="002C62D1" w:rsidP="00D76D9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BIBLIOGRAFIE</w:t>
      </w:r>
    </w:p>
    <w:p w14:paraId="253D954E" w14:textId="71E39131" w:rsidR="002C62D1" w:rsidRDefault="002C62D1" w:rsidP="002C62D1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Teri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A.Longacre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, Joel </w:t>
      </w:r>
      <w:proofErr w:type="spellStart"/>
      <w:r>
        <w:rPr>
          <w:rFonts w:ascii="Arial" w:hAnsi="Arial" w:cs="Arial"/>
          <w:sz w:val="24"/>
          <w:szCs w:val="24"/>
        </w:rPr>
        <w:t>K.Greenson</w:t>
      </w:r>
      <w:proofErr w:type="spellEnd"/>
      <w:r>
        <w:rPr>
          <w:rFonts w:ascii="Arial" w:hAnsi="Arial" w:cs="Arial"/>
          <w:sz w:val="24"/>
          <w:szCs w:val="24"/>
        </w:rPr>
        <w:t xml:space="preserve">, Jason L. </w:t>
      </w:r>
      <w:proofErr w:type="spellStart"/>
      <w:r>
        <w:rPr>
          <w:rFonts w:ascii="Arial" w:hAnsi="Arial" w:cs="Arial"/>
          <w:sz w:val="24"/>
          <w:szCs w:val="24"/>
        </w:rPr>
        <w:t>Hornick</w:t>
      </w:r>
      <w:proofErr w:type="spellEnd"/>
      <w:r>
        <w:rPr>
          <w:rFonts w:ascii="Arial" w:hAnsi="Arial" w:cs="Arial"/>
          <w:sz w:val="24"/>
          <w:szCs w:val="24"/>
        </w:rPr>
        <w:t xml:space="preserve">, Victor </w:t>
      </w:r>
      <w:proofErr w:type="spellStart"/>
      <w:r>
        <w:rPr>
          <w:rFonts w:ascii="Arial" w:hAnsi="Arial" w:cs="Arial"/>
          <w:sz w:val="24"/>
          <w:szCs w:val="24"/>
        </w:rPr>
        <w:t>E.Reuter</w:t>
      </w:r>
      <w:proofErr w:type="spellEnd"/>
      <w:r>
        <w:rPr>
          <w:rFonts w:ascii="Arial" w:hAnsi="Arial" w:cs="Arial"/>
          <w:sz w:val="24"/>
          <w:szCs w:val="24"/>
        </w:rPr>
        <w:t xml:space="preserve">; Mills &amp; Sternberg’s: Diagnostic Surgical Pathology, Lippincott William &amp; Wilkins, Wolters Kluwer, </w:t>
      </w:r>
      <w:proofErr w:type="spellStart"/>
      <w:r>
        <w:rPr>
          <w:rFonts w:ascii="Arial" w:hAnsi="Arial" w:cs="Arial"/>
          <w:sz w:val="24"/>
          <w:szCs w:val="24"/>
        </w:rPr>
        <w:t>editia</w:t>
      </w:r>
      <w:proofErr w:type="spellEnd"/>
      <w:r>
        <w:rPr>
          <w:rFonts w:ascii="Arial" w:hAnsi="Arial" w:cs="Arial"/>
          <w:sz w:val="24"/>
          <w:szCs w:val="24"/>
        </w:rPr>
        <w:t xml:space="preserve"> a 7-a, 2022. ISBN/ISSN: 9781975150723</w:t>
      </w:r>
    </w:p>
    <w:p w14:paraId="4245E9E1" w14:textId="40FE044E" w:rsidR="002C62D1" w:rsidRDefault="002C62D1" w:rsidP="002C62D1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David Strayer, Jeffrey </w:t>
      </w:r>
      <w:proofErr w:type="spellStart"/>
      <w:r>
        <w:rPr>
          <w:rFonts w:ascii="Arial" w:hAnsi="Arial" w:cs="Arial"/>
          <w:sz w:val="24"/>
          <w:szCs w:val="24"/>
        </w:rPr>
        <w:t>Saffitz</w:t>
      </w:r>
      <w:proofErr w:type="spellEnd"/>
      <w:r>
        <w:rPr>
          <w:rFonts w:ascii="Arial" w:hAnsi="Arial" w:cs="Arial"/>
          <w:sz w:val="24"/>
          <w:szCs w:val="24"/>
        </w:rPr>
        <w:t>, Emanuel Rubin, (</w:t>
      </w:r>
      <w:proofErr w:type="spellStart"/>
      <w:r>
        <w:rPr>
          <w:rFonts w:ascii="Arial" w:hAnsi="Arial" w:cs="Arial"/>
          <w:sz w:val="24"/>
          <w:szCs w:val="24"/>
        </w:rPr>
        <w:t>coordonatori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editia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limba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romana</w:t>
      </w:r>
      <w:proofErr w:type="spellEnd"/>
      <w:r>
        <w:rPr>
          <w:rFonts w:ascii="Arial" w:hAnsi="Arial" w:cs="Arial"/>
          <w:sz w:val="24"/>
          <w:szCs w:val="24"/>
        </w:rPr>
        <w:t xml:space="preserve"> Maria Sajin, Elena </w:t>
      </w:r>
      <w:proofErr w:type="spellStart"/>
      <w:r>
        <w:rPr>
          <w:rFonts w:ascii="Arial" w:hAnsi="Arial" w:cs="Arial"/>
          <w:sz w:val="24"/>
          <w:szCs w:val="24"/>
        </w:rPr>
        <w:t>Cojocaru</w:t>
      </w:r>
      <w:proofErr w:type="spellEnd"/>
      <w:r>
        <w:rPr>
          <w:rFonts w:ascii="Arial" w:hAnsi="Arial" w:cs="Arial"/>
          <w:sz w:val="24"/>
          <w:szCs w:val="24"/>
        </w:rPr>
        <w:t xml:space="preserve">, Mariana </w:t>
      </w:r>
      <w:proofErr w:type="spellStart"/>
      <w:r>
        <w:rPr>
          <w:rFonts w:ascii="Arial" w:hAnsi="Arial" w:cs="Arial"/>
          <w:sz w:val="24"/>
          <w:szCs w:val="24"/>
        </w:rPr>
        <w:t>Costache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Doinita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Crisan</w:t>
      </w:r>
      <w:proofErr w:type="spellEnd"/>
      <w:r>
        <w:rPr>
          <w:rFonts w:ascii="Arial" w:hAnsi="Arial" w:cs="Arial"/>
          <w:sz w:val="24"/>
          <w:szCs w:val="24"/>
        </w:rPr>
        <w:t xml:space="preserve">, Delia Gabriela Ciobanu Apostol, </w:t>
      </w:r>
      <w:proofErr w:type="spellStart"/>
      <w:r>
        <w:rPr>
          <w:rFonts w:ascii="Arial" w:hAnsi="Arial" w:cs="Arial"/>
          <w:sz w:val="24"/>
          <w:szCs w:val="24"/>
        </w:rPr>
        <w:t>Alis</w:t>
      </w:r>
      <w:proofErr w:type="spellEnd"/>
      <w:r>
        <w:rPr>
          <w:rFonts w:ascii="Arial" w:hAnsi="Arial" w:cs="Arial"/>
          <w:sz w:val="24"/>
          <w:szCs w:val="24"/>
        </w:rPr>
        <w:t xml:space="preserve"> Dema, Simona </w:t>
      </w:r>
      <w:proofErr w:type="spellStart"/>
      <w:r>
        <w:rPr>
          <w:rFonts w:ascii="Arial" w:hAnsi="Arial" w:cs="Arial"/>
          <w:sz w:val="24"/>
          <w:szCs w:val="24"/>
        </w:rPr>
        <w:t>Gurzu</w:t>
      </w:r>
      <w:proofErr w:type="spellEnd"/>
      <w:r>
        <w:rPr>
          <w:rFonts w:ascii="Arial" w:hAnsi="Arial" w:cs="Arial"/>
          <w:sz w:val="24"/>
          <w:szCs w:val="24"/>
        </w:rPr>
        <w:t xml:space="preserve">, Alex Emilian Stepan, Cristiana Eugenia </w:t>
      </w:r>
      <w:proofErr w:type="spellStart"/>
      <w:r>
        <w:rPr>
          <w:rFonts w:ascii="Arial" w:hAnsi="Arial" w:cs="Arial"/>
          <w:sz w:val="24"/>
          <w:szCs w:val="24"/>
        </w:rPr>
        <w:t>Simionescu</w:t>
      </w:r>
      <w:proofErr w:type="spellEnd"/>
      <w:r>
        <w:rPr>
          <w:rFonts w:ascii="Arial" w:hAnsi="Arial" w:cs="Arial"/>
          <w:sz w:val="24"/>
          <w:szCs w:val="24"/>
        </w:rPr>
        <w:t xml:space="preserve">, Simona </w:t>
      </w:r>
      <w:proofErr w:type="spellStart"/>
      <w:r>
        <w:rPr>
          <w:rFonts w:ascii="Arial" w:hAnsi="Arial" w:cs="Arial"/>
          <w:sz w:val="24"/>
          <w:szCs w:val="24"/>
        </w:rPr>
        <w:t>Stolnicu</w:t>
      </w:r>
      <w:proofErr w:type="spellEnd"/>
      <w:r>
        <w:rPr>
          <w:rFonts w:ascii="Arial" w:hAnsi="Arial" w:cs="Arial"/>
          <w:sz w:val="24"/>
          <w:szCs w:val="24"/>
        </w:rPr>
        <w:t xml:space="preserve">); Rubin </w:t>
      </w:r>
      <w:proofErr w:type="spellStart"/>
      <w:r>
        <w:rPr>
          <w:rFonts w:ascii="Arial" w:hAnsi="Arial" w:cs="Arial"/>
          <w:sz w:val="24"/>
          <w:szCs w:val="24"/>
        </w:rPr>
        <w:t>Patologie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</w:rPr>
        <w:t>Mecanismele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Bolilor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Umane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Editia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8-a, </w:t>
      </w:r>
      <w:proofErr w:type="spellStart"/>
      <w:r>
        <w:rPr>
          <w:rFonts w:ascii="Arial" w:hAnsi="Arial" w:cs="Arial"/>
          <w:sz w:val="24"/>
          <w:szCs w:val="24"/>
        </w:rPr>
        <w:t>Editura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Hipocrate</w:t>
      </w:r>
      <w:proofErr w:type="spellEnd"/>
      <w:r>
        <w:rPr>
          <w:rFonts w:ascii="Arial" w:hAnsi="Arial" w:cs="Arial"/>
          <w:sz w:val="24"/>
          <w:szCs w:val="24"/>
        </w:rPr>
        <w:t>, 2023. ISBN 978-606-95178-8-8.</w:t>
      </w:r>
    </w:p>
    <w:p w14:paraId="6BF7FEEC" w14:textId="14A3E285" w:rsidR="002C62D1" w:rsidRDefault="002C62D1" w:rsidP="002C62D1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Robins &amp; </w:t>
      </w:r>
      <w:proofErr w:type="spellStart"/>
      <w:r>
        <w:rPr>
          <w:rFonts w:ascii="Arial" w:hAnsi="Arial" w:cs="Arial"/>
          <w:sz w:val="24"/>
          <w:szCs w:val="24"/>
        </w:rPr>
        <w:t>Cotran</w:t>
      </w:r>
      <w:proofErr w:type="spellEnd"/>
      <w:r>
        <w:rPr>
          <w:rFonts w:ascii="Arial" w:hAnsi="Arial" w:cs="Arial"/>
          <w:sz w:val="24"/>
          <w:szCs w:val="24"/>
        </w:rPr>
        <w:t xml:space="preserve"> Pathologic Basis of Disease, Vinay Kumar, Abul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K.Abbas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, Jon C. Aster, </w:t>
      </w:r>
      <w:proofErr w:type="spellStart"/>
      <w:r>
        <w:rPr>
          <w:rFonts w:ascii="Arial" w:hAnsi="Arial" w:cs="Arial"/>
          <w:sz w:val="24"/>
          <w:szCs w:val="24"/>
        </w:rPr>
        <w:t>editia</w:t>
      </w:r>
      <w:proofErr w:type="spellEnd"/>
      <w:r>
        <w:rPr>
          <w:rFonts w:ascii="Arial" w:hAnsi="Arial" w:cs="Arial"/>
          <w:sz w:val="24"/>
          <w:szCs w:val="24"/>
        </w:rPr>
        <w:t xml:space="preserve"> a 10-a, Elsevier 2020, 1392 </w:t>
      </w:r>
      <w:proofErr w:type="spellStart"/>
      <w:r>
        <w:rPr>
          <w:rFonts w:ascii="Arial" w:hAnsi="Arial" w:cs="Arial"/>
          <w:sz w:val="24"/>
          <w:szCs w:val="24"/>
        </w:rPr>
        <w:t>pagini</w:t>
      </w:r>
      <w:proofErr w:type="spellEnd"/>
      <w:r>
        <w:rPr>
          <w:rFonts w:ascii="Arial" w:hAnsi="Arial" w:cs="Arial"/>
          <w:sz w:val="24"/>
          <w:szCs w:val="24"/>
        </w:rPr>
        <w:t>. ISBN: 9780323609937</w:t>
      </w:r>
    </w:p>
    <w:p w14:paraId="6E35B439" w14:textId="44D10993" w:rsidR="002C62D1" w:rsidRDefault="002C62D1" w:rsidP="002C62D1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Ghiduri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practica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medicala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pentru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specialitatea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Anatomie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Patologica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Ministerul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Sanatatii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legislatie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Legea</w:t>
      </w:r>
      <w:proofErr w:type="spellEnd"/>
      <w:r>
        <w:rPr>
          <w:rFonts w:ascii="Arial" w:hAnsi="Arial" w:cs="Arial"/>
          <w:sz w:val="24"/>
          <w:szCs w:val="24"/>
        </w:rPr>
        <w:t xml:space="preserve"> 104/2003 </w:t>
      </w:r>
      <w:proofErr w:type="spellStart"/>
      <w:r>
        <w:rPr>
          <w:rFonts w:ascii="Arial" w:hAnsi="Arial" w:cs="Arial"/>
          <w:sz w:val="24"/>
          <w:szCs w:val="24"/>
        </w:rPr>
        <w:t>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Normele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aplicare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Legii</w:t>
      </w:r>
      <w:proofErr w:type="spellEnd"/>
      <w:r>
        <w:rPr>
          <w:rFonts w:ascii="Arial" w:hAnsi="Arial" w:cs="Arial"/>
          <w:sz w:val="24"/>
          <w:szCs w:val="24"/>
        </w:rPr>
        <w:t xml:space="preserve"> 104/2003).</w:t>
      </w:r>
    </w:p>
    <w:p w14:paraId="22691A7B" w14:textId="5CF7B55E" w:rsidR="00A12F8B" w:rsidRDefault="00A12F8B" w:rsidP="002C62D1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Website: </w:t>
      </w:r>
      <w:hyperlink r:id="rId17" w:history="1">
        <w:r w:rsidRPr="00E917D4">
          <w:rPr>
            <w:rStyle w:val="Hyperlink"/>
            <w:rFonts w:ascii="Arial" w:hAnsi="Arial" w:cs="Arial"/>
            <w:sz w:val="24"/>
            <w:szCs w:val="24"/>
          </w:rPr>
          <w:t>www.pathologyoutlines.com</w:t>
        </w:r>
      </w:hyperlink>
    </w:p>
    <w:p w14:paraId="312621C4" w14:textId="77777777" w:rsidR="00A12F8B" w:rsidRDefault="00A12F8B" w:rsidP="00A12F8B">
      <w:pPr>
        <w:pStyle w:val="NoSpacing"/>
        <w:ind w:left="360"/>
        <w:rPr>
          <w:rFonts w:ascii="Arial" w:hAnsi="Arial" w:cs="Arial"/>
          <w:sz w:val="24"/>
          <w:szCs w:val="24"/>
        </w:rPr>
      </w:pPr>
    </w:p>
    <w:sectPr w:rsidR="00A12F8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A303D"/>
    <w:multiLevelType w:val="hybridMultilevel"/>
    <w:tmpl w:val="DD128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EF"/>
    <w:rsid w:val="00033F7D"/>
    <w:rsid w:val="000A0986"/>
    <w:rsid w:val="00114843"/>
    <w:rsid w:val="00115460"/>
    <w:rsid w:val="00126B81"/>
    <w:rsid w:val="001C6440"/>
    <w:rsid w:val="001F0CBB"/>
    <w:rsid w:val="00280DEF"/>
    <w:rsid w:val="002B4E7C"/>
    <w:rsid w:val="002C62D1"/>
    <w:rsid w:val="0037216C"/>
    <w:rsid w:val="00420FD3"/>
    <w:rsid w:val="004C7319"/>
    <w:rsid w:val="007219E3"/>
    <w:rsid w:val="00793559"/>
    <w:rsid w:val="008776B6"/>
    <w:rsid w:val="009011DD"/>
    <w:rsid w:val="00952874"/>
    <w:rsid w:val="00977283"/>
    <w:rsid w:val="009A1FE3"/>
    <w:rsid w:val="00A02A40"/>
    <w:rsid w:val="00A12F8B"/>
    <w:rsid w:val="00BC2CE5"/>
    <w:rsid w:val="00C42B1F"/>
    <w:rsid w:val="00D7512C"/>
    <w:rsid w:val="00D76D90"/>
    <w:rsid w:val="00DF174C"/>
    <w:rsid w:val="00F8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DFBFDA"/>
  <w15:chartTrackingRefBased/>
  <w15:docId w15:val="{19466E72-6B9C-4CCF-AF29-A3D54D43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31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115460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Cs w:val="20"/>
      <w:lang w:val="ro-RO"/>
    </w:rPr>
  </w:style>
  <w:style w:type="paragraph" w:styleId="Heading2">
    <w:name w:val="heading 2"/>
    <w:basedOn w:val="Normal"/>
    <w:next w:val="Normal"/>
    <w:link w:val="Heading2Char"/>
    <w:unhideWhenUsed/>
    <w:qFormat/>
    <w:rsid w:val="001154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154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C731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7319"/>
    <w:pPr>
      <w:ind w:left="720"/>
      <w:contextualSpacing/>
    </w:pPr>
  </w:style>
  <w:style w:type="paragraph" w:styleId="NoSpacing">
    <w:name w:val="No Spacing"/>
    <w:uiPriority w:val="1"/>
    <w:qFormat/>
    <w:rsid w:val="004C7319"/>
    <w:pPr>
      <w:spacing w:after="0" w:line="240" w:lineRule="auto"/>
    </w:pPr>
  </w:style>
  <w:style w:type="character" w:customStyle="1" w:styleId="markedcontent">
    <w:name w:val="markedcontent"/>
    <w:basedOn w:val="DefaultParagraphFont"/>
    <w:rsid w:val="00115460"/>
  </w:style>
  <w:style w:type="character" w:customStyle="1" w:styleId="Heading1Char">
    <w:name w:val="Heading 1 Char"/>
    <w:basedOn w:val="DefaultParagraphFont"/>
    <w:link w:val="Heading1"/>
    <w:rsid w:val="00115460"/>
    <w:rPr>
      <w:rFonts w:ascii="Tahoma" w:eastAsia="Times New Roman" w:hAnsi="Tahoma" w:cs="Tahoma"/>
      <w:b/>
      <w:bCs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11546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15460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A12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unsaved://LexNavigator.htm/DB0;LexAct%2023978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t@spitalvn.ro" TargetMode="External"/><Relationship Id="rId12" Type="http://schemas.openxmlformats.org/officeDocument/2006/relationships/hyperlink" Target="unsaved://LexNavigator.htm/DB0;LexAct%20481182" TargetMode="External"/><Relationship Id="rId17" Type="http://schemas.openxmlformats.org/officeDocument/2006/relationships/hyperlink" Target="http://www.pathologyoutlines.com" TargetMode="External"/><Relationship Id="rId2" Type="http://schemas.openxmlformats.org/officeDocument/2006/relationships/styles" Target="styles.xml"/><Relationship Id="rId16" Type="http://schemas.openxmlformats.org/officeDocument/2006/relationships/hyperlink" Target="unsaved://LexNavigator.htm/DB0;LexAct%2010625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unsaved://LexNavigator.htm/DB0;LexAct%20106258" TargetMode="External"/><Relationship Id="rId5" Type="http://schemas.openxmlformats.org/officeDocument/2006/relationships/image" Target="media/image1.png"/><Relationship Id="rId15" Type="http://schemas.openxmlformats.org/officeDocument/2006/relationships/hyperlink" Target="unsaved://LexNavigator.htm/DB0;LexAct%20386447" TargetMode="External"/><Relationship Id="rId10" Type="http://schemas.openxmlformats.org/officeDocument/2006/relationships/hyperlink" Target="unsaved://LexNavigator.htm/DB0;LexAct%2038644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146462" TargetMode="External"/><Relationship Id="rId14" Type="http://schemas.openxmlformats.org/officeDocument/2006/relationships/hyperlink" Target="unsaved://LexNavigato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personal1</cp:lastModifiedBy>
  <cp:revision>15</cp:revision>
  <cp:lastPrinted>2026-10-16T11:04:00Z</cp:lastPrinted>
  <dcterms:created xsi:type="dcterms:W3CDTF">2024-10-23T07:50:00Z</dcterms:created>
  <dcterms:modified xsi:type="dcterms:W3CDTF">2026-10-16T11:53:00Z</dcterms:modified>
</cp:coreProperties>
</file>