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AC159" w14:textId="77777777" w:rsidR="005E733E" w:rsidRPr="003A5DFC" w:rsidRDefault="005E733E" w:rsidP="003A5DFC">
      <w:pPr>
        <w:widowControl w:val="0"/>
        <w:jc w:val="both"/>
        <w:rPr>
          <w:rFonts w:asciiTheme="majorBidi" w:hAnsiTheme="majorBidi" w:cstheme="majorBidi"/>
          <w:bCs/>
          <w:color w:val="333333"/>
        </w:rPr>
      </w:pPr>
    </w:p>
    <w:p w14:paraId="62ED17CE" w14:textId="15996B62" w:rsidR="00C10516" w:rsidRPr="005E3371" w:rsidRDefault="00C10516" w:rsidP="003A5DFC">
      <w:pPr>
        <w:widowControl w:val="0"/>
        <w:jc w:val="both"/>
        <w:rPr>
          <w:rFonts w:asciiTheme="majorBidi" w:hAnsiTheme="majorBidi" w:cstheme="majorBidi"/>
          <w:bCs/>
          <w:color w:val="333333"/>
        </w:rPr>
      </w:pPr>
      <w:r w:rsidRPr="005E3371">
        <w:rPr>
          <w:rFonts w:asciiTheme="majorBidi" w:hAnsiTheme="majorBidi" w:cstheme="majorBidi"/>
          <w:bCs/>
          <w:color w:val="333333"/>
        </w:rPr>
        <w:t xml:space="preserve">Serviciul </w:t>
      </w:r>
      <w:r w:rsidR="00D03A5C" w:rsidRPr="005E3371">
        <w:rPr>
          <w:rFonts w:asciiTheme="majorBidi" w:hAnsiTheme="majorBidi" w:cstheme="majorBidi"/>
          <w:bCs/>
          <w:color w:val="333333"/>
        </w:rPr>
        <w:t>Resurse Umane, SSM și Formare Profesională</w:t>
      </w:r>
      <w:r w:rsidRPr="005E3371">
        <w:rPr>
          <w:rFonts w:asciiTheme="majorBidi" w:hAnsiTheme="majorBidi" w:cstheme="majorBidi"/>
          <w:bCs/>
          <w:color w:val="333333"/>
        </w:rPr>
        <w:t xml:space="preserve">                            </w:t>
      </w:r>
    </w:p>
    <w:p w14:paraId="3CB721C3" w14:textId="3D57D340" w:rsidR="00C10516" w:rsidRPr="005E3371" w:rsidRDefault="00C10516" w:rsidP="003A5DFC">
      <w:pPr>
        <w:widowControl w:val="0"/>
        <w:jc w:val="both"/>
        <w:rPr>
          <w:rFonts w:asciiTheme="majorBidi" w:hAnsiTheme="majorBidi" w:cstheme="majorBidi"/>
          <w:bCs/>
          <w:color w:val="333333"/>
        </w:rPr>
      </w:pPr>
      <w:r w:rsidRPr="005E3371">
        <w:rPr>
          <w:rFonts w:asciiTheme="majorBidi" w:hAnsiTheme="majorBidi" w:cstheme="majorBidi"/>
          <w:bCs/>
          <w:color w:val="333333"/>
        </w:rPr>
        <w:t xml:space="preserve">Compartiment Resurse Umane  </w:t>
      </w:r>
      <w:r w:rsidR="00D03A5C" w:rsidRPr="005E3371">
        <w:rPr>
          <w:rFonts w:asciiTheme="majorBidi" w:hAnsiTheme="majorBidi" w:cstheme="majorBidi"/>
          <w:bCs/>
          <w:color w:val="333333"/>
        </w:rPr>
        <w:t xml:space="preserve">și </w:t>
      </w:r>
      <w:r w:rsidR="00724F52" w:rsidRPr="005E3371">
        <w:rPr>
          <w:rFonts w:asciiTheme="majorBidi" w:hAnsiTheme="majorBidi" w:cstheme="majorBidi"/>
          <w:bCs/>
          <w:color w:val="333333"/>
        </w:rPr>
        <w:t xml:space="preserve"> </w:t>
      </w:r>
      <w:r w:rsidR="00D03A5C" w:rsidRPr="005E3371">
        <w:rPr>
          <w:rFonts w:asciiTheme="majorBidi" w:hAnsiTheme="majorBidi" w:cstheme="majorBidi"/>
          <w:bCs/>
          <w:color w:val="333333"/>
        </w:rPr>
        <w:t>Formare Profesională</w:t>
      </w:r>
      <w:r w:rsidRPr="005E3371">
        <w:rPr>
          <w:rFonts w:asciiTheme="majorBidi" w:hAnsiTheme="majorBidi" w:cstheme="majorBidi"/>
          <w:bCs/>
          <w:color w:val="333333"/>
        </w:rPr>
        <w:t xml:space="preserve">                      </w:t>
      </w:r>
      <w:r w:rsidRPr="005E3371">
        <w:rPr>
          <w:rFonts w:asciiTheme="majorBidi" w:hAnsiTheme="majorBidi" w:cstheme="majorBidi"/>
          <w:bCs/>
          <w:color w:val="333333"/>
        </w:rPr>
        <w:tab/>
      </w:r>
      <w:r w:rsidRPr="005E3371">
        <w:rPr>
          <w:rFonts w:asciiTheme="majorBidi" w:hAnsiTheme="majorBidi" w:cstheme="majorBidi"/>
          <w:bCs/>
          <w:color w:val="333333"/>
        </w:rPr>
        <w:tab/>
      </w:r>
      <w:r w:rsidRPr="005E3371">
        <w:rPr>
          <w:rFonts w:asciiTheme="majorBidi" w:hAnsiTheme="majorBidi" w:cstheme="majorBidi"/>
          <w:bCs/>
          <w:color w:val="333333"/>
        </w:rPr>
        <w:tab/>
        <w:t xml:space="preserve">         </w:t>
      </w:r>
    </w:p>
    <w:p w14:paraId="72A7B882" w14:textId="298F43D4" w:rsidR="0029142B" w:rsidRPr="005E3371" w:rsidRDefault="00C10516" w:rsidP="003A5DFC">
      <w:pPr>
        <w:widowControl w:val="0"/>
        <w:jc w:val="both"/>
        <w:rPr>
          <w:rFonts w:asciiTheme="majorBidi" w:hAnsiTheme="majorBidi" w:cstheme="majorBidi"/>
          <w:b/>
        </w:rPr>
      </w:pPr>
      <w:r w:rsidRPr="005E3371">
        <w:rPr>
          <w:rFonts w:asciiTheme="majorBidi" w:hAnsiTheme="majorBidi" w:cstheme="majorBidi"/>
          <w:bCs/>
          <w:color w:val="333333"/>
        </w:rPr>
        <w:t>Nr.</w:t>
      </w:r>
      <w:r w:rsidR="00D535F4" w:rsidRPr="005E3371">
        <w:rPr>
          <w:rFonts w:asciiTheme="majorBidi" w:hAnsiTheme="majorBidi" w:cstheme="majorBidi"/>
          <w:bCs/>
          <w:color w:val="333333"/>
        </w:rPr>
        <w:t xml:space="preserve"> </w:t>
      </w:r>
      <w:r w:rsidR="002C16FC">
        <w:rPr>
          <w:rFonts w:asciiTheme="majorBidi" w:hAnsiTheme="majorBidi" w:cstheme="majorBidi"/>
          <w:bCs/>
          <w:color w:val="333333"/>
        </w:rPr>
        <w:t>124922</w:t>
      </w:r>
      <w:r w:rsidR="004F0D97">
        <w:rPr>
          <w:rFonts w:asciiTheme="majorBidi" w:hAnsiTheme="majorBidi" w:cstheme="majorBidi"/>
          <w:bCs/>
          <w:color w:val="333333"/>
        </w:rPr>
        <w:t xml:space="preserve">/ </w:t>
      </w:r>
      <w:r w:rsidR="002C16FC">
        <w:rPr>
          <w:rFonts w:asciiTheme="majorBidi" w:hAnsiTheme="majorBidi" w:cstheme="majorBidi"/>
          <w:bCs/>
          <w:color w:val="333333"/>
        </w:rPr>
        <w:t>14.10</w:t>
      </w:r>
      <w:r w:rsidR="004F0D97">
        <w:rPr>
          <w:rFonts w:asciiTheme="majorBidi" w:hAnsiTheme="majorBidi" w:cstheme="majorBidi"/>
          <w:bCs/>
          <w:color w:val="333333"/>
        </w:rPr>
        <w:t>.2026</w:t>
      </w:r>
    </w:p>
    <w:p w14:paraId="0E9502A5" w14:textId="77777777" w:rsidR="000A6216" w:rsidRPr="005E3371" w:rsidRDefault="000A6216" w:rsidP="003A5DFC">
      <w:pPr>
        <w:jc w:val="both"/>
        <w:rPr>
          <w:rFonts w:asciiTheme="majorBidi" w:hAnsiTheme="majorBidi" w:cstheme="majorBidi"/>
          <w:b/>
        </w:rPr>
      </w:pPr>
    </w:p>
    <w:p w14:paraId="6384BE3D" w14:textId="606828E6" w:rsidR="001F7E63" w:rsidRPr="005E3371" w:rsidRDefault="001F7E63" w:rsidP="004F0D97">
      <w:pPr>
        <w:jc w:val="center"/>
        <w:rPr>
          <w:rFonts w:asciiTheme="majorBidi" w:hAnsiTheme="majorBidi" w:cstheme="majorBidi"/>
          <w:b/>
        </w:rPr>
      </w:pPr>
      <w:r w:rsidRPr="005E3371">
        <w:rPr>
          <w:rFonts w:asciiTheme="majorBidi" w:hAnsiTheme="majorBidi" w:cstheme="majorBidi"/>
          <w:b/>
        </w:rPr>
        <w:t>ANUNȚ</w:t>
      </w:r>
    </w:p>
    <w:p w14:paraId="1F0BB9D5" w14:textId="77777777" w:rsidR="001F7E63" w:rsidRPr="005E3371" w:rsidRDefault="001F7E63" w:rsidP="003A5DFC">
      <w:pPr>
        <w:jc w:val="both"/>
        <w:rPr>
          <w:rFonts w:asciiTheme="majorBidi" w:hAnsiTheme="majorBidi" w:cstheme="majorBidi"/>
          <w:b/>
        </w:rPr>
      </w:pPr>
    </w:p>
    <w:p w14:paraId="7C38A67C" w14:textId="77777777" w:rsidR="000A6216" w:rsidRPr="005E3371" w:rsidRDefault="000A6216" w:rsidP="003A5DFC">
      <w:pPr>
        <w:jc w:val="both"/>
        <w:rPr>
          <w:rFonts w:asciiTheme="majorBidi" w:hAnsiTheme="majorBidi" w:cstheme="majorBidi"/>
          <w:b/>
        </w:rPr>
      </w:pPr>
    </w:p>
    <w:p w14:paraId="484D0381" w14:textId="0EA6192C" w:rsidR="00ED1363" w:rsidRPr="005E3371" w:rsidRDefault="00ED1363" w:rsidP="003A5DFC">
      <w:pPr>
        <w:ind w:firstLine="708"/>
        <w:jc w:val="both"/>
        <w:rPr>
          <w:rFonts w:asciiTheme="majorBidi" w:hAnsiTheme="majorBidi" w:cstheme="majorBidi"/>
          <w:color w:val="000000"/>
          <w:lang w:eastAsia="ro-RO"/>
        </w:rPr>
      </w:pPr>
      <w:bookmarkStart w:id="0" w:name="_Hlk207276131"/>
      <w:r w:rsidRPr="005E3371">
        <w:rPr>
          <w:rFonts w:asciiTheme="majorBidi" w:hAnsiTheme="majorBidi" w:cstheme="majorBidi"/>
        </w:rPr>
        <w:t>Direcția Generală de Asistență Socială și Protecția Copilului Sibiu, anunță organizarea concursului</w:t>
      </w:r>
      <w:r w:rsidRPr="005E3371">
        <w:rPr>
          <w:rFonts w:asciiTheme="majorBidi" w:eastAsia="Lucida Sans Unicode" w:hAnsiTheme="majorBidi" w:cstheme="majorBidi"/>
          <w:bCs/>
        </w:rPr>
        <w:t xml:space="preserve"> pentru ocuparea </w:t>
      </w:r>
      <w:r w:rsidR="00415635" w:rsidRPr="005E3371">
        <w:rPr>
          <w:rFonts w:asciiTheme="majorBidi" w:eastAsia="Lucida Sans Unicode" w:hAnsiTheme="majorBidi" w:cstheme="majorBidi"/>
          <w:bCs/>
        </w:rPr>
        <w:t xml:space="preserve">a </w:t>
      </w:r>
      <w:r w:rsidR="00D247DE">
        <w:rPr>
          <w:rFonts w:asciiTheme="majorBidi" w:eastAsia="Lucida Sans Unicode" w:hAnsiTheme="majorBidi" w:cstheme="majorBidi"/>
          <w:b/>
        </w:rPr>
        <w:t>3</w:t>
      </w:r>
      <w:r w:rsidR="00415635" w:rsidRPr="005E3371">
        <w:rPr>
          <w:rFonts w:asciiTheme="majorBidi" w:eastAsia="Lucida Sans Unicode" w:hAnsiTheme="majorBidi" w:cstheme="majorBidi"/>
          <w:b/>
        </w:rPr>
        <w:t xml:space="preserve"> </w:t>
      </w:r>
      <w:r w:rsidRPr="005E3371">
        <w:rPr>
          <w:rFonts w:asciiTheme="majorBidi" w:eastAsia="Lucida Sans Unicode" w:hAnsiTheme="majorBidi" w:cstheme="majorBidi"/>
          <w:b/>
        </w:rPr>
        <w:t xml:space="preserve">posturi contractuale de </w:t>
      </w:r>
      <w:r w:rsidR="00D247DE">
        <w:rPr>
          <w:rFonts w:asciiTheme="majorBidi" w:eastAsia="Lucida Sans Unicode" w:hAnsiTheme="majorBidi" w:cstheme="majorBidi"/>
          <w:b/>
        </w:rPr>
        <w:t>conducere</w:t>
      </w:r>
      <w:r w:rsidRPr="005E3371">
        <w:rPr>
          <w:rFonts w:asciiTheme="majorBidi" w:eastAsia="Lucida Sans Unicode" w:hAnsiTheme="majorBidi" w:cstheme="majorBidi"/>
          <w:b/>
        </w:rPr>
        <w:t xml:space="preserve">, vacante, </w:t>
      </w:r>
      <w:r w:rsidRPr="005E3371">
        <w:rPr>
          <w:rFonts w:asciiTheme="majorBidi" w:hAnsiTheme="majorBidi" w:cstheme="majorBidi"/>
          <w:color w:val="000000"/>
          <w:lang w:eastAsia="ro-RO"/>
        </w:rPr>
        <w:t>în conformitate cu prevederile H.G. nr. 1336/28.10.2022 pentru aprobarea Regulamentului-cadru privind organizarea și dezvoltarea personalului contractual din sectorul bugetar plătit din fonduri publice, cu modificările și completările ulterioare</w:t>
      </w:r>
      <w:r w:rsidR="00415635" w:rsidRPr="005E3371">
        <w:rPr>
          <w:rFonts w:asciiTheme="majorBidi" w:hAnsiTheme="majorBidi" w:cstheme="majorBidi"/>
          <w:color w:val="000000"/>
          <w:lang w:eastAsia="ro-RO"/>
        </w:rPr>
        <w:t>, astfel:</w:t>
      </w:r>
    </w:p>
    <w:p w14:paraId="5A0C66B6" w14:textId="687009FD" w:rsidR="00027CD6" w:rsidRPr="005E3371" w:rsidRDefault="00027CD6" w:rsidP="003A5DFC">
      <w:pPr>
        <w:pStyle w:val="ListParagraph"/>
        <w:numPr>
          <w:ilvl w:val="2"/>
          <w:numId w:val="2"/>
        </w:numPr>
        <w:jc w:val="both"/>
        <w:rPr>
          <w:rFonts w:asciiTheme="majorBidi" w:hAnsiTheme="majorBidi" w:cstheme="majorBidi"/>
          <w:b/>
          <w:sz w:val="24"/>
          <w:szCs w:val="24"/>
          <w:lang w:eastAsia="ro-RO"/>
        </w:rPr>
      </w:pPr>
      <w:r w:rsidRPr="005E3371">
        <w:rPr>
          <w:rFonts w:asciiTheme="majorBidi" w:hAnsiTheme="majorBidi" w:cstheme="majorBidi"/>
          <w:b/>
          <w:bCs/>
          <w:sz w:val="24"/>
          <w:szCs w:val="24"/>
          <w:lang w:eastAsia="ro-RO"/>
        </w:rPr>
        <w:t xml:space="preserve">1 post </w:t>
      </w:r>
      <w:r w:rsidR="00891BAA">
        <w:rPr>
          <w:rFonts w:asciiTheme="majorBidi" w:hAnsiTheme="majorBidi" w:cstheme="majorBidi"/>
          <w:b/>
          <w:bCs/>
          <w:sz w:val="24"/>
          <w:szCs w:val="24"/>
          <w:lang w:eastAsia="ro-RO"/>
        </w:rPr>
        <w:t>Șef Centru, gradul II</w:t>
      </w:r>
      <w:r w:rsidRPr="005E3371">
        <w:rPr>
          <w:rFonts w:asciiTheme="majorBidi" w:hAnsiTheme="majorBidi" w:cstheme="majorBidi"/>
          <w:sz w:val="24"/>
          <w:szCs w:val="24"/>
        </w:rPr>
        <w:t xml:space="preserve">, </w:t>
      </w:r>
      <w:r w:rsidR="00004F13" w:rsidRPr="005E3371">
        <w:rPr>
          <w:rFonts w:asciiTheme="majorBidi" w:hAnsiTheme="majorBidi" w:cstheme="majorBidi"/>
          <w:color w:val="000000" w:themeColor="text1"/>
          <w:sz w:val="24"/>
          <w:szCs w:val="24"/>
          <w:lang w:eastAsia="ro-RO"/>
        </w:rPr>
        <w:t xml:space="preserve">studii </w:t>
      </w:r>
      <w:r w:rsidR="00724F52" w:rsidRPr="005E3371">
        <w:rPr>
          <w:rFonts w:asciiTheme="majorBidi" w:hAnsiTheme="majorBidi" w:cstheme="majorBidi"/>
          <w:color w:val="000000" w:themeColor="text1"/>
          <w:sz w:val="24"/>
          <w:szCs w:val="24"/>
          <w:lang w:eastAsia="ro-RO"/>
        </w:rPr>
        <w:t>s</w:t>
      </w:r>
      <w:r w:rsidR="003E2190" w:rsidRPr="005E3371">
        <w:rPr>
          <w:rFonts w:asciiTheme="majorBidi" w:hAnsiTheme="majorBidi" w:cstheme="majorBidi"/>
          <w:color w:val="000000" w:themeColor="text1"/>
          <w:sz w:val="24"/>
          <w:szCs w:val="24"/>
          <w:lang w:eastAsia="ro-RO"/>
        </w:rPr>
        <w:t>uperioare</w:t>
      </w:r>
      <w:r w:rsidR="00004F13" w:rsidRPr="005E3371">
        <w:rPr>
          <w:rFonts w:asciiTheme="majorBidi" w:hAnsiTheme="majorBidi" w:cstheme="majorBidi"/>
          <w:color w:val="000000" w:themeColor="text1"/>
          <w:sz w:val="24"/>
          <w:szCs w:val="24"/>
          <w:lang w:eastAsia="ro-RO"/>
        </w:rPr>
        <w:t>, normă întreagă,</w:t>
      </w:r>
      <w:r w:rsidR="00004F13" w:rsidRPr="005E3371">
        <w:rPr>
          <w:rFonts w:asciiTheme="majorBidi" w:hAnsiTheme="majorBidi" w:cstheme="majorBidi"/>
          <w:b/>
          <w:bCs/>
          <w:color w:val="000000" w:themeColor="text1"/>
          <w:sz w:val="24"/>
          <w:szCs w:val="24"/>
          <w:lang w:eastAsia="ro-RO"/>
        </w:rPr>
        <w:t xml:space="preserve"> </w:t>
      </w:r>
      <w:r w:rsidR="00004F13" w:rsidRPr="005E3371">
        <w:rPr>
          <w:rFonts w:asciiTheme="majorBidi" w:hAnsiTheme="majorBidi" w:cstheme="majorBidi"/>
          <w:color w:val="000000" w:themeColor="text1"/>
          <w:sz w:val="24"/>
          <w:szCs w:val="24"/>
        </w:rPr>
        <w:t>perioadă nedeterminată</w:t>
      </w:r>
      <w:r w:rsidRPr="005E3371">
        <w:rPr>
          <w:rFonts w:asciiTheme="majorBidi" w:hAnsiTheme="majorBidi" w:cstheme="majorBidi"/>
          <w:bCs/>
          <w:color w:val="000000" w:themeColor="text1"/>
          <w:sz w:val="24"/>
          <w:szCs w:val="24"/>
        </w:rPr>
        <w:t xml:space="preserve"> </w:t>
      </w:r>
      <w:r w:rsidRPr="005E3371">
        <w:rPr>
          <w:rFonts w:asciiTheme="majorBidi" w:hAnsiTheme="majorBidi" w:cstheme="majorBidi"/>
          <w:bCs/>
          <w:sz w:val="24"/>
          <w:szCs w:val="24"/>
        </w:rPr>
        <w:t xml:space="preserve">– </w:t>
      </w:r>
      <w:r w:rsidR="00891BAA">
        <w:rPr>
          <w:rFonts w:asciiTheme="majorBidi" w:hAnsiTheme="majorBidi" w:cstheme="majorBidi"/>
          <w:bCs/>
          <w:sz w:val="24"/>
          <w:szCs w:val="24"/>
        </w:rPr>
        <w:t xml:space="preserve"> </w:t>
      </w:r>
      <w:r w:rsidR="00983DE7" w:rsidRPr="005E3371">
        <w:rPr>
          <w:rFonts w:asciiTheme="majorBidi" w:hAnsiTheme="majorBidi" w:cstheme="majorBidi"/>
          <w:b/>
          <w:sz w:val="24"/>
          <w:szCs w:val="24"/>
        </w:rPr>
        <w:t>Complexul de Servicii</w:t>
      </w:r>
      <w:r w:rsidR="00290089" w:rsidRPr="005E3371">
        <w:rPr>
          <w:rFonts w:asciiTheme="majorBidi" w:hAnsiTheme="majorBidi" w:cstheme="majorBidi"/>
          <w:b/>
          <w:sz w:val="24"/>
          <w:szCs w:val="24"/>
        </w:rPr>
        <w:t xml:space="preserve"> </w:t>
      </w:r>
      <w:r w:rsidR="00E457AB" w:rsidRPr="00891BAA">
        <w:rPr>
          <w:rFonts w:asciiTheme="majorBidi" w:hAnsiTheme="majorBidi" w:cstheme="majorBidi"/>
          <w:b/>
          <w:sz w:val="24"/>
          <w:szCs w:val="24"/>
        </w:rPr>
        <w:t>,,</w:t>
      </w:r>
      <w:r w:rsidR="00983DE7" w:rsidRPr="005E3371">
        <w:rPr>
          <w:rFonts w:asciiTheme="majorBidi" w:hAnsiTheme="majorBidi" w:cstheme="majorBidi"/>
          <w:b/>
          <w:sz w:val="24"/>
          <w:szCs w:val="24"/>
        </w:rPr>
        <w:t>Prichindelul</w:t>
      </w:r>
      <w:r w:rsidR="00290089" w:rsidRPr="005E3371">
        <w:rPr>
          <w:rFonts w:asciiTheme="majorBidi" w:hAnsiTheme="majorBidi" w:cstheme="majorBidi"/>
          <w:b/>
          <w:sz w:val="24"/>
          <w:szCs w:val="24"/>
        </w:rPr>
        <w:t>”</w:t>
      </w:r>
      <w:r w:rsidR="00AB59F9" w:rsidRPr="005E3371">
        <w:rPr>
          <w:rFonts w:asciiTheme="majorBidi" w:hAnsiTheme="majorBidi" w:cstheme="majorBidi"/>
          <w:b/>
          <w:sz w:val="24"/>
          <w:szCs w:val="24"/>
        </w:rPr>
        <w:t>;</w:t>
      </w:r>
    </w:p>
    <w:p w14:paraId="2873A7CF" w14:textId="1C07EEEF" w:rsidR="00891BAA" w:rsidRPr="00891BAA" w:rsidRDefault="00891BAA" w:rsidP="00891BAA">
      <w:pPr>
        <w:pStyle w:val="ListParagraph"/>
        <w:numPr>
          <w:ilvl w:val="2"/>
          <w:numId w:val="2"/>
        </w:numPr>
        <w:jc w:val="both"/>
        <w:rPr>
          <w:rFonts w:asciiTheme="majorBidi" w:hAnsiTheme="majorBidi" w:cstheme="majorBidi"/>
          <w:b/>
          <w:sz w:val="24"/>
          <w:szCs w:val="24"/>
          <w:lang w:eastAsia="ro-RO"/>
        </w:rPr>
      </w:pPr>
      <w:r w:rsidRPr="005E3371">
        <w:rPr>
          <w:rFonts w:asciiTheme="majorBidi" w:hAnsiTheme="majorBidi" w:cstheme="majorBidi"/>
          <w:b/>
          <w:bCs/>
          <w:sz w:val="24"/>
          <w:szCs w:val="24"/>
          <w:lang w:eastAsia="ro-RO"/>
        </w:rPr>
        <w:t xml:space="preserve">1 </w:t>
      </w:r>
      <w:r w:rsidRPr="00891BAA">
        <w:rPr>
          <w:rFonts w:asciiTheme="majorBidi" w:hAnsiTheme="majorBidi" w:cstheme="majorBidi"/>
          <w:b/>
          <w:bCs/>
          <w:sz w:val="24"/>
          <w:szCs w:val="24"/>
          <w:lang w:eastAsia="ro-RO"/>
        </w:rPr>
        <w:t>post Șef Centru, gradul II</w:t>
      </w:r>
      <w:r w:rsidRPr="00891BAA">
        <w:rPr>
          <w:rFonts w:asciiTheme="majorBidi" w:hAnsiTheme="majorBidi" w:cstheme="majorBidi"/>
          <w:sz w:val="24"/>
          <w:szCs w:val="24"/>
        </w:rPr>
        <w:t xml:space="preserve">, </w:t>
      </w:r>
      <w:r w:rsidRPr="00891BAA">
        <w:rPr>
          <w:rFonts w:asciiTheme="majorBidi" w:hAnsiTheme="majorBidi" w:cstheme="majorBidi"/>
          <w:color w:val="000000" w:themeColor="text1"/>
          <w:sz w:val="24"/>
          <w:szCs w:val="24"/>
          <w:lang w:eastAsia="ro-RO"/>
        </w:rPr>
        <w:t>studii superioare, normă întreagă,</w:t>
      </w:r>
      <w:r w:rsidRPr="00891BAA">
        <w:rPr>
          <w:rFonts w:asciiTheme="majorBidi" w:hAnsiTheme="majorBidi" w:cstheme="majorBidi"/>
          <w:b/>
          <w:bCs/>
          <w:color w:val="000000" w:themeColor="text1"/>
          <w:sz w:val="24"/>
          <w:szCs w:val="24"/>
          <w:lang w:eastAsia="ro-RO"/>
        </w:rPr>
        <w:t xml:space="preserve"> </w:t>
      </w:r>
      <w:r w:rsidRPr="00891BAA">
        <w:rPr>
          <w:rFonts w:asciiTheme="majorBidi" w:hAnsiTheme="majorBidi" w:cstheme="majorBidi"/>
          <w:color w:val="000000" w:themeColor="text1"/>
          <w:sz w:val="24"/>
          <w:szCs w:val="24"/>
        </w:rPr>
        <w:t>perioadă nedeterminată</w:t>
      </w:r>
      <w:r w:rsidRPr="00891BAA">
        <w:rPr>
          <w:rFonts w:asciiTheme="majorBidi" w:hAnsiTheme="majorBidi" w:cstheme="majorBidi"/>
          <w:bCs/>
          <w:color w:val="000000" w:themeColor="text1"/>
          <w:sz w:val="24"/>
          <w:szCs w:val="24"/>
        </w:rPr>
        <w:t xml:space="preserve"> </w:t>
      </w:r>
      <w:r w:rsidRPr="00891BAA">
        <w:rPr>
          <w:rFonts w:asciiTheme="majorBidi" w:hAnsiTheme="majorBidi" w:cstheme="majorBidi"/>
          <w:bCs/>
          <w:sz w:val="24"/>
          <w:szCs w:val="24"/>
        </w:rPr>
        <w:t xml:space="preserve">–  </w:t>
      </w:r>
      <w:r w:rsidRPr="00891BAA">
        <w:rPr>
          <w:rFonts w:asciiTheme="majorBidi" w:hAnsiTheme="majorBidi" w:cstheme="majorBidi"/>
          <w:b/>
          <w:sz w:val="24"/>
          <w:szCs w:val="24"/>
        </w:rPr>
        <w:t>Complexul de Servicii pentru Copilul cu Dizabilități ,,Speranța” Sibiu;</w:t>
      </w:r>
    </w:p>
    <w:p w14:paraId="6FC24DAE" w14:textId="5D42F7EE" w:rsidR="00891BAA" w:rsidRPr="002868D3" w:rsidRDefault="00891BAA" w:rsidP="002868D3">
      <w:pPr>
        <w:pStyle w:val="ListParagraph"/>
        <w:numPr>
          <w:ilvl w:val="2"/>
          <w:numId w:val="2"/>
        </w:numPr>
        <w:jc w:val="both"/>
        <w:rPr>
          <w:rFonts w:asciiTheme="majorBidi" w:hAnsiTheme="majorBidi" w:cstheme="majorBidi"/>
          <w:b/>
          <w:sz w:val="24"/>
          <w:szCs w:val="24"/>
          <w:lang w:eastAsia="ro-RO"/>
        </w:rPr>
      </w:pPr>
      <w:r w:rsidRPr="005E3371">
        <w:rPr>
          <w:rFonts w:asciiTheme="majorBidi" w:hAnsiTheme="majorBidi" w:cstheme="majorBidi"/>
          <w:b/>
          <w:bCs/>
          <w:sz w:val="24"/>
          <w:szCs w:val="24"/>
          <w:lang w:eastAsia="ro-RO"/>
        </w:rPr>
        <w:t xml:space="preserve">1 post </w:t>
      </w:r>
      <w:r>
        <w:rPr>
          <w:rFonts w:asciiTheme="majorBidi" w:hAnsiTheme="majorBidi" w:cstheme="majorBidi"/>
          <w:b/>
          <w:bCs/>
          <w:sz w:val="24"/>
          <w:szCs w:val="24"/>
          <w:lang w:eastAsia="ro-RO"/>
        </w:rPr>
        <w:t>Șef Centru, gradul II</w:t>
      </w:r>
      <w:r w:rsidRPr="005E3371">
        <w:rPr>
          <w:rFonts w:asciiTheme="majorBidi" w:hAnsiTheme="majorBidi" w:cstheme="majorBidi"/>
          <w:sz w:val="24"/>
          <w:szCs w:val="24"/>
        </w:rPr>
        <w:t xml:space="preserve">, </w:t>
      </w:r>
      <w:r w:rsidRPr="005E3371">
        <w:rPr>
          <w:rFonts w:asciiTheme="majorBidi" w:hAnsiTheme="majorBidi" w:cstheme="majorBidi"/>
          <w:color w:val="000000" w:themeColor="text1"/>
          <w:sz w:val="24"/>
          <w:szCs w:val="24"/>
          <w:lang w:eastAsia="ro-RO"/>
        </w:rPr>
        <w:t xml:space="preserve">studii superioare, normă </w:t>
      </w:r>
      <w:r>
        <w:rPr>
          <w:rFonts w:asciiTheme="majorBidi" w:hAnsiTheme="majorBidi" w:cstheme="majorBidi"/>
          <w:color w:val="000000" w:themeColor="text1"/>
          <w:sz w:val="24"/>
          <w:szCs w:val="24"/>
          <w:lang w:eastAsia="ro-RO"/>
        </w:rPr>
        <w:t>1/2</w:t>
      </w:r>
      <w:r w:rsidRPr="005E3371">
        <w:rPr>
          <w:rFonts w:asciiTheme="majorBidi" w:hAnsiTheme="majorBidi" w:cstheme="majorBidi"/>
          <w:color w:val="000000" w:themeColor="text1"/>
          <w:sz w:val="24"/>
          <w:szCs w:val="24"/>
          <w:lang w:eastAsia="ro-RO"/>
        </w:rPr>
        <w:t>,</w:t>
      </w:r>
      <w:r w:rsidRPr="005E3371">
        <w:rPr>
          <w:rFonts w:asciiTheme="majorBidi" w:hAnsiTheme="majorBidi" w:cstheme="majorBidi"/>
          <w:b/>
          <w:bCs/>
          <w:color w:val="000000" w:themeColor="text1"/>
          <w:sz w:val="24"/>
          <w:szCs w:val="24"/>
          <w:lang w:eastAsia="ro-RO"/>
        </w:rPr>
        <w:t xml:space="preserve"> </w:t>
      </w:r>
      <w:r w:rsidRPr="005E3371">
        <w:rPr>
          <w:rFonts w:asciiTheme="majorBidi" w:hAnsiTheme="majorBidi" w:cstheme="majorBidi"/>
          <w:color w:val="000000" w:themeColor="text1"/>
          <w:sz w:val="24"/>
          <w:szCs w:val="24"/>
        </w:rPr>
        <w:t>perioadă nedeterminată</w:t>
      </w:r>
      <w:r w:rsidRPr="005E3371">
        <w:rPr>
          <w:rFonts w:asciiTheme="majorBidi" w:hAnsiTheme="majorBidi" w:cstheme="majorBidi"/>
          <w:bCs/>
          <w:color w:val="000000" w:themeColor="text1"/>
          <w:sz w:val="24"/>
          <w:szCs w:val="24"/>
        </w:rPr>
        <w:t xml:space="preserve"> </w:t>
      </w:r>
      <w:r w:rsidRPr="005E3371">
        <w:rPr>
          <w:rFonts w:asciiTheme="majorBidi" w:hAnsiTheme="majorBidi" w:cstheme="majorBidi"/>
          <w:bCs/>
          <w:sz w:val="24"/>
          <w:szCs w:val="24"/>
        </w:rPr>
        <w:t xml:space="preserve">– </w:t>
      </w:r>
      <w:r>
        <w:rPr>
          <w:rFonts w:asciiTheme="majorBidi" w:hAnsiTheme="majorBidi" w:cstheme="majorBidi"/>
          <w:bCs/>
          <w:sz w:val="24"/>
          <w:szCs w:val="24"/>
        </w:rPr>
        <w:t xml:space="preserve"> </w:t>
      </w:r>
      <w:r>
        <w:rPr>
          <w:rFonts w:asciiTheme="majorBidi" w:hAnsiTheme="majorBidi" w:cstheme="majorBidi"/>
          <w:b/>
          <w:sz w:val="24"/>
          <w:szCs w:val="24"/>
        </w:rPr>
        <w:t>Casa de Tip Familial</w:t>
      </w:r>
      <w:r w:rsidRPr="005E3371">
        <w:rPr>
          <w:rFonts w:asciiTheme="majorBidi" w:hAnsiTheme="majorBidi" w:cstheme="majorBidi"/>
          <w:b/>
          <w:sz w:val="24"/>
          <w:szCs w:val="24"/>
        </w:rPr>
        <w:t xml:space="preserve"> </w:t>
      </w:r>
      <w:r w:rsidR="00E457AB" w:rsidRPr="00891BAA">
        <w:rPr>
          <w:rFonts w:asciiTheme="majorBidi" w:hAnsiTheme="majorBidi" w:cstheme="majorBidi"/>
          <w:b/>
          <w:sz w:val="24"/>
          <w:szCs w:val="24"/>
        </w:rPr>
        <w:t>,,</w:t>
      </w:r>
      <w:r>
        <w:rPr>
          <w:rFonts w:asciiTheme="majorBidi" w:hAnsiTheme="majorBidi" w:cstheme="majorBidi"/>
          <w:b/>
          <w:sz w:val="24"/>
          <w:szCs w:val="24"/>
        </w:rPr>
        <w:t>Dalia</w:t>
      </w:r>
      <w:r w:rsidRPr="005E3371">
        <w:rPr>
          <w:rFonts w:asciiTheme="majorBidi" w:hAnsiTheme="majorBidi" w:cstheme="majorBidi"/>
          <w:b/>
          <w:sz w:val="24"/>
          <w:szCs w:val="24"/>
        </w:rPr>
        <w:t>”;</w:t>
      </w:r>
    </w:p>
    <w:p w14:paraId="4D8C53F0" w14:textId="47E5233B" w:rsidR="00ED1363" w:rsidRPr="00891BAA" w:rsidRDefault="00ED1363" w:rsidP="00891BAA">
      <w:pPr>
        <w:jc w:val="both"/>
        <w:rPr>
          <w:rFonts w:asciiTheme="majorBidi" w:hAnsiTheme="majorBidi" w:cstheme="majorBidi"/>
          <w:color w:val="000000"/>
          <w:lang w:eastAsia="ro-RO"/>
        </w:rPr>
      </w:pPr>
      <w:r w:rsidRPr="00891BAA">
        <w:rPr>
          <w:rFonts w:asciiTheme="majorBidi" w:hAnsiTheme="majorBidi" w:cstheme="majorBidi"/>
          <w:color w:val="000000" w:themeColor="text1"/>
        </w:rPr>
        <w:t xml:space="preserve">Dosarele de înscriere la concurs se depun în perioada </w:t>
      </w:r>
      <w:r w:rsidR="00511DB5">
        <w:rPr>
          <w:rFonts w:asciiTheme="majorBidi" w:hAnsiTheme="majorBidi" w:cstheme="majorBidi"/>
          <w:b/>
          <w:bCs/>
          <w:color w:val="000000" w:themeColor="text1"/>
          <w:u w:val="single"/>
        </w:rPr>
        <w:t>16.10</w:t>
      </w:r>
      <w:r w:rsidR="00983DE7" w:rsidRPr="00891BAA">
        <w:rPr>
          <w:rFonts w:asciiTheme="majorBidi" w:hAnsiTheme="majorBidi" w:cstheme="majorBidi"/>
          <w:b/>
          <w:bCs/>
          <w:color w:val="000000" w:themeColor="text1"/>
          <w:u w:val="single"/>
        </w:rPr>
        <w:t>.2026</w:t>
      </w:r>
      <w:r w:rsidR="00290089" w:rsidRPr="00891BAA">
        <w:rPr>
          <w:rFonts w:asciiTheme="majorBidi" w:hAnsiTheme="majorBidi" w:cstheme="majorBidi"/>
          <w:color w:val="000000" w:themeColor="text1"/>
          <w:u w:val="single"/>
        </w:rPr>
        <w:t xml:space="preserve"> </w:t>
      </w:r>
      <w:r w:rsidRPr="00891BAA">
        <w:rPr>
          <w:rFonts w:asciiTheme="majorBidi" w:eastAsia="Lucida Sans Unicode" w:hAnsiTheme="majorBidi" w:cstheme="majorBidi"/>
          <w:b/>
          <w:bCs/>
          <w:u w:val="single"/>
        </w:rPr>
        <w:t xml:space="preserve">– </w:t>
      </w:r>
      <w:r w:rsidR="00511DB5">
        <w:rPr>
          <w:rFonts w:asciiTheme="majorBidi" w:eastAsia="Lucida Sans Unicode" w:hAnsiTheme="majorBidi" w:cstheme="majorBidi"/>
          <w:b/>
          <w:bCs/>
          <w:u w:val="single"/>
        </w:rPr>
        <w:t>29.10</w:t>
      </w:r>
      <w:r w:rsidR="006132AF" w:rsidRPr="00891BAA">
        <w:rPr>
          <w:rFonts w:asciiTheme="majorBidi" w:eastAsia="Lucida Sans Unicode" w:hAnsiTheme="majorBidi" w:cstheme="majorBidi"/>
          <w:b/>
          <w:bCs/>
          <w:u w:val="single"/>
        </w:rPr>
        <w:t>.202</w:t>
      </w:r>
      <w:r w:rsidR="00983DE7" w:rsidRPr="00891BAA">
        <w:rPr>
          <w:rFonts w:asciiTheme="majorBidi" w:eastAsia="Lucida Sans Unicode" w:hAnsiTheme="majorBidi" w:cstheme="majorBidi"/>
          <w:b/>
          <w:bCs/>
          <w:u w:val="single"/>
        </w:rPr>
        <w:t>6</w:t>
      </w:r>
      <w:r w:rsidRPr="00891BAA">
        <w:rPr>
          <w:rFonts w:asciiTheme="majorBidi" w:eastAsia="Lucida Sans Unicode" w:hAnsiTheme="majorBidi" w:cstheme="majorBidi"/>
          <w:b/>
          <w:bCs/>
          <w:u w:val="single"/>
        </w:rPr>
        <w:t xml:space="preserve"> ora </w:t>
      </w:r>
      <w:r w:rsidR="00983DE7" w:rsidRPr="00891BAA">
        <w:rPr>
          <w:rFonts w:asciiTheme="majorBidi" w:eastAsia="Lucida Sans Unicode" w:hAnsiTheme="majorBidi" w:cstheme="majorBidi"/>
          <w:b/>
          <w:bCs/>
          <w:u w:val="single"/>
        </w:rPr>
        <w:t>1</w:t>
      </w:r>
      <w:r w:rsidR="00051997" w:rsidRPr="00891BAA">
        <w:rPr>
          <w:rFonts w:asciiTheme="majorBidi" w:eastAsia="Lucida Sans Unicode" w:hAnsiTheme="majorBidi" w:cstheme="majorBidi"/>
          <w:b/>
          <w:bCs/>
          <w:u w:val="single"/>
        </w:rPr>
        <w:t>5</w:t>
      </w:r>
      <w:r w:rsidR="00983DE7" w:rsidRPr="00891BAA">
        <w:rPr>
          <w:rFonts w:asciiTheme="majorBidi" w:eastAsia="Lucida Sans Unicode" w:hAnsiTheme="majorBidi" w:cstheme="majorBidi"/>
          <w:b/>
          <w:bCs/>
          <w:u w:val="single"/>
        </w:rPr>
        <w:t>.</w:t>
      </w:r>
      <w:r w:rsidR="00511DB5">
        <w:rPr>
          <w:rFonts w:asciiTheme="majorBidi" w:eastAsia="Lucida Sans Unicode" w:hAnsiTheme="majorBidi" w:cstheme="majorBidi"/>
          <w:b/>
          <w:bCs/>
          <w:u w:val="single"/>
        </w:rPr>
        <w:t>3</w:t>
      </w:r>
      <w:r w:rsidR="00983DE7" w:rsidRPr="00891BAA">
        <w:rPr>
          <w:rFonts w:asciiTheme="majorBidi" w:eastAsia="Lucida Sans Unicode" w:hAnsiTheme="majorBidi" w:cstheme="majorBidi"/>
          <w:b/>
          <w:bCs/>
          <w:u w:val="single"/>
        </w:rPr>
        <w:t>0</w:t>
      </w:r>
      <w:r w:rsidRPr="00891BAA">
        <w:rPr>
          <w:rFonts w:asciiTheme="majorBidi" w:eastAsia="Lucida Sans Unicode" w:hAnsiTheme="majorBidi" w:cstheme="majorBidi"/>
          <w:b/>
          <w:bCs/>
          <w:u w:val="single"/>
        </w:rPr>
        <w:t xml:space="preserve"> (inclusiv</w:t>
      </w:r>
      <w:r w:rsidRPr="00891BAA">
        <w:rPr>
          <w:rFonts w:asciiTheme="majorBidi" w:eastAsia="Lucida Sans Unicode" w:hAnsiTheme="majorBidi" w:cstheme="majorBidi"/>
          <w:bCs/>
          <w:u w:val="single"/>
        </w:rPr>
        <w:t>),</w:t>
      </w:r>
      <w:r w:rsidRPr="00891BAA">
        <w:rPr>
          <w:rFonts w:asciiTheme="majorBidi" w:eastAsia="Lucida Sans Unicode" w:hAnsiTheme="majorBidi" w:cstheme="majorBidi"/>
          <w:bCs/>
          <w:color w:val="EE0000"/>
        </w:rPr>
        <w:t xml:space="preserve"> </w:t>
      </w:r>
      <w:r w:rsidRPr="00891BAA">
        <w:rPr>
          <w:rFonts w:asciiTheme="majorBidi" w:eastAsia="Lucida Sans Unicode" w:hAnsiTheme="majorBidi" w:cstheme="majorBidi"/>
          <w:bCs/>
          <w:color w:val="000000" w:themeColor="text1"/>
        </w:rPr>
        <w:t xml:space="preserve">la Compartimentul Resurse Umane din cadrul DGASPC Sibiu, prin intermediul adresei de email </w:t>
      </w:r>
      <w:hyperlink r:id="rId8" w:history="1">
        <w:r w:rsidRPr="00891BAA">
          <w:rPr>
            <w:rStyle w:val="Hyperlink"/>
            <w:rFonts w:asciiTheme="majorBidi" w:eastAsia="Lucida Sans Unicode" w:hAnsiTheme="majorBidi" w:cstheme="majorBidi"/>
            <w:bCs/>
            <w:color w:val="000000" w:themeColor="text1"/>
            <w:u w:val="none"/>
          </w:rPr>
          <w:t>office@dasib.ro</w:t>
        </w:r>
      </w:hyperlink>
      <w:r w:rsidRPr="00891BAA">
        <w:rPr>
          <w:rFonts w:asciiTheme="majorBidi" w:eastAsia="Lucida Sans Unicode" w:hAnsiTheme="majorBidi" w:cstheme="majorBidi"/>
          <w:bCs/>
          <w:color w:val="000000" w:themeColor="text1"/>
        </w:rPr>
        <w:t xml:space="preserve"> sau prin intermediul poștei rapide, la sediul Instituției Direcției Generale de Asistență Socială și Protecția Copilului Sibiu de pe str. Mitropoliei, nr.2. </w:t>
      </w:r>
    </w:p>
    <w:bookmarkEnd w:id="0"/>
    <w:p w14:paraId="1B7D0EF5" w14:textId="77777777" w:rsidR="00ED1363" w:rsidRPr="005E3371" w:rsidRDefault="00ED1363" w:rsidP="003A5DFC">
      <w:pPr>
        <w:ind w:firstLine="708"/>
        <w:jc w:val="both"/>
        <w:rPr>
          <w:rFonts w:asciiTheme="majorBidi" w:hAnsiTheme="majorBidi" w:cstheme="majorBidi"/>
          <w:b/>
          <w:bCs/>
        </w:rPr>
      </w:pPr>
    </w:p>
    <w:p w14:paraId="27B38EA5" w14:textId="4CF7290F" w:rsidR="00ED1363" w:rsidRPr="005E3371" w:rsidRDefault="00ED1363" w:rsidP="003A5DFC">
      <w:pPr>
        <w:shd w:val="clear" w:color="auto" w:fill="FFFFFF"/>
        <w:suppressAutoHyphens w:val="0"/>
        <w:spacing w:line="276" w:lineRule="auto"/>
        <w:ind w:firstLine="360"/>
        <w:jc w:val="both"/>
        <w:rPr>
          <w:rFonts w:asciiTheme="majorBidi" w:hAnsiTheme="majorBidi" w:cstheme="majorBidi"/>
          <w:color w:val="000000"/>
          <w:lang w:eastAsia="ro-RO"/>
        </w:rPr>
      </w:pPr>
      <w:bookmarkStart w:id="1" w:name="_Hlk207276147"/>
      <w:r w:rsidRPr="005E3371">
        <w:rPr>
          <w:rFonts w:asciiTheme="majorBidi" w:hAnsiTheme="majorBidi" w:cstheme="majorBidi"/>
          <w:color w:val="000000"/>
          <w:lang w:eastAsia="ro-RO"/>
        </w:rPr>
        <w:t>Concursul va consta succesiv în</w:t>
      </w:r>
      <w:r w:rsidR="009606BF" w:rsidRPr="005E3371">
        <w:rPr>
          <w:rFonts w:asciiTheme="majorBidi" w:hAnsiTheme="majorBidi" w:cstheme="majorBidi"/>
          <w:color w:val="000000"/>
          <w:lang w:eastAsia="ro-RO"/>
        </w:rPr>
        <w:t>:</w:t>
      </w:r>
    </w:p>
    <w:p w14:paraId="2E7407EA" w14:textId="62B283BD" w:rsidR="00ED1363" w:rsidRPr="005E3371" w:rsidRDefault="00ED1363" w:rsidP="003A5DFC">
      <w:pPr>
        <w:numPr>
          <w:ilvl w:val="0"/>
          <w:numId w:val="2"/>
        </w:numPr>
        <w:shd w:val="clear" w:color="auto" w:fill="FFFFFF"/>
        <w:suppressAutoHyphens w:val="0"/>
        <w:spacing w:line="276" w:lineRule="auto"/>
        <w:jc w:val="both"/>
        <w:rPr>
          <w:rFonts w:asciiTheme="majorBidi" w:hAnsiTheme="majorBidi" w:cstheme="majorBidi"/>
          <w:color w:val="000000" w:themeColor="text1"/>
          <w:lang w:eastAsia="ro-RO"/>
        </w:rPr>
      </w:pPr>
      <w:r w:rsidRPr="005E3371">
        <w:rPr>
          <w:rFonts w:asciiTheme="majorBidi" w:hAnsiTheme="majorBidi" w:cstheme="majorBidi"/>
          <w:color w:val="000000" w:themeColor="text1"/>
          <w:lang w:eastAsia="ro-RO"/>
        </w:rPr>
        <w:t xml:space="preserve">selecția dosarelor de concurs se face în termen de maximum </w:t>
      </w:r>
      <w:r w:rsidR="00C81AF3" w:rsidRPr="005E3371">
        <w:rPr>
          <w:rFonts w:asciiTheme="majorBidi" w:hAnsiTheme="majorBidi" w:cstheme="majorBidi"/>
          <w:color w:val="000000" w:themeColor="text1"/>
          <w:lang w:eastAsia="ro-RO"/>
        </w:rPr>
        <w:t>2 (</w:t>
      </w:r>
      <w:r w:rsidRPr="005E3371">
        <w:rPr>
          <w:rFonts w:asciiTheme="majorBidi" w:hAnsiTheme="majorBidi" w:cstheme="majorBidi"/>
          <w:color w:val="000000" w:themeColor="text1"/>
          <w:lang w:eastAsia="ro-RO"/>
        </w:rPr>
        <w:t>două</w:t>
      </w:r>
      <w:r w:rsidR="00C81AF3" w:rsidRPr="005E3371">
        <w:rPr>
          <w:rFonts w:asciiTheme="majorBidi" w:hAnsiTheme="majorBidi" w:cstheme="majorBidi"/>
          <w:color w:val="000000" w:themeColor="text1"/>
          <w:lang w:eastAsia="ro-RO"/>
        </w:rPr>
        <w:t>)</w:t>
      </w:r>
      <w:r w:rsidRPr="005E3371">
        <w:rPr>
          <w:rFonts w:asciiTheme="majorBidi" w:hAnsiTheme="majorBidi" w:cstheme="majorBidi"/>
          <w:color w:val="000000" w:themeColor="text1"/>
          <w:lang w:eastAsia="ro-RO"/>
        </w:rPr>
        <w:t xml:space="preserve"> zile lucrătoare de la data expirării termenului de depunere a dosarelor;</w:t>
      </w:r>
    </w:p>
    <w:p w14:paraId="1268A46D" w14:textId="2F0648BF" w:rsidR="004928BA" w:rsidRPr="005E3371" w:rsidRDefault="004928BA" w:rsidP="003A5DFC">
      <w:pPr>
        <w:numPr>
          <w:ilvl w:val="0"/>
          <w:numId w:val="2"/>
        </w:numPr>
        <w:shd w:val="clear" w:color="auto" w:fill="FFFFFF"/>
        <w:suppressAutoHyphens w:val="0"/>
        <w:spacing w:before="100" w:beforeAutospacing="1" w:after="100" w:afterAutospacing="1"/>
        <w:jc w:val="both"/>
        <w:rPr>
          <w:rFonts w:asciiTheme="majorBidi" w:hAnsiTheme="majorBidi" w:cstheme="majorBidi"/>
          <w:color w:val="000000" w:themeColor="text1"/>
          <w:lang w:eastAsia="ro-RO"/>
        </w:rPr>
      </w:pPr>
      <w:r w:rsidRPr="005E3371">
        <w:rPr>
          <w:rFonts w:asciiTheme="majorBidi" w:hAnsiTheme="majorBidi" w:cstheme="majorBidi"/>
          <w:color w:val="000000" w:themeColor="text1"/>
          <w:lang w:eastAsia="ro-RO"/>
        </w:rPr>
        <w:t xml:space="preserve">proba suplimentară de testare cunoștințe pe calculator, </w:t>
      </w:r>
      <w:r w:rsidRPr="005E3371">
        <w:rPr>
          <w:rFonts w:asciiTheme="majorBidi" w:hAnsiTheme="majorBidi" w:cstheme="majorBidi"/>
          <w:color w:val="000000" w:themeColor="text1"/>
        </w:rPr>
        <w:t xml:space="preserve">nivel de bază, participă candidații ale căror dosare au fost declarate “admis” la proba de selecție a dosarelor, care se va susține în data de </w:t>
      </w:r>
      <w:r w:rsidR="00511DB5">
        <w:rPr>
          <w:rFonts w:asciiTheme="majorBidi" w:hAnsiTheme="majorBidi" w:cstheme="majorBidi"/>
          <w:b/>
          <w:bCs/>
          <w:u w:val="single"/>
        </w:rPr>
        <w:t>12.11</w:t>
      </w:r>
      <w:r w:rsidRPr="005E3371">
        <w:rPr>
          <w:rFonts w:asciiTheme="majorBidi" w:hAnsiTheme="majorBidi" w:cstheme="majorBidi"/>
          <w:b/>
          <w:bCs/>
          <w:u w:val="single"/>
        </w:rPr>
        <w:t>.202</w:t>
      </w:r>
      <w:r w:rsidR="00983DE7" w:rsidRPr="005E3371">
        <w:rPr>
          <w:rFonts w:asciiTheme="majorBidi" w:hAnsiTheme="majorBidi" w:cstheme="majorBidi"/>
          <w:b/>
          <w:bCs/>
          <w:u w:val="single"/>
        </w:rPr>
        <w:t>6, ora 8.30</w:t>
      </w:r>
      <w:r w:rsidRPr="005E3371">
        <w:rPr>
          <w:rFonts w:asciiTheme="majorBidi" w:hAnsiTheme="majorBidi" w:cstheme="majorBidi"/>
        </w:rPr>
        <w:t xml:space="preserve"> </w:t>
      </w:r>
      <w:r w:rsidRPr="005E3371">
        <w:rPr>
          <w:rFonts w:asciiTheme="majorBidi" w:hAnsiTheme="majorBidi" w:cstheme="majorBidi"/>
          <w:color w:val="000000" w:themeColor="text1"/>
        </w:rPr>
        <w:t>la sediul Direcției Generale de Asistență Socială și Protecția Copilului Sibiu, str. Mitropoliei nr.2, jud. Sibiu.</w:t>
      </w:r>
    </w:p>
    <w:p w14:paraId="346069C9" w14:textId="13000A4C" w:rsidR="00ED1363" w:rsidRPr="005E3371" w:rsidRDefault="00ED1363" w:rsidP="003A5DFC">
      <w:pPr>
        <w:numPr>
          <w:ilvl w:val="0"/>
          <w:numId w:val="2"/>
        </w:numPr>
        <w:shd w:val="clear" w:color="auto" w:fill="FFFFFF"/>
        <w:suppressAutoHyphens w:val="0"/>
        <w:spacing w:line="276" w:lineRule="auto"/>
        <w:jc w:val="both"/>
        <w:rPr>
          <w:rFonts w:asciiTheme="majorBidi" w:hAnsiTheme="majorBidi" w:cstheme="majorBidi"/>
          <w:color w:val="000000" w:themeColor="text1"/>
          <w:lang w:eastAsia="ro-RO"/>
        </w:rPr>
      </w:pPr>
      <w:r w:rsidRPr="005E3371">
        <w:rPr>
          <w:rFonts w:asciiTheme="majorBidi" w:hAnsiTheme="majorBidi" w:cstheme="majorBidi"/>
          <w:color w:val="000000" w:themeColor="text1"/>
          <w:lang w:eastAsia="ro-RO"/>
        </w:rPr>
        <w:t>prob</w:t>
      </w:r>
      <w:r w:rsidR="004928BA" w:rsidRPr="005E3371">
        <w:rPr>
          <w:rFonts w:asciiTheme="majorBidi" w:hAnsiTheme="majorBidi" w:cstheme="majorBidi"/>
          <w:color w:val="000000" w:themeColor="text1"/>
          <w:lang w:eastAsia="ro-RO"/>
        </w:rPr>
        <w:t>a</w:t>
      </w:r>
      <w:r w:rsidRPr="005E3371">
        <w:rPr>
          <w:rFonts w:asciiTheme="majorBidi" w:hAnsiTheme="majorBidi" w:cstheme="majorBidi"/>
          <w:color w:val="000000" w:themeColor="text1"/>
          <w:lang w:eastAsia="ro-RO"/>
        </w:rPr>
        <w:t xml:space="preserve"> scrisă se va susține în data de </w:t>
      </w:r>
      <w:r w:rsidR="00511DB5">
        <w:rPr>
          <w:rFonts w:asciiTheme="majorBidi" w:hAnsiTheme="majorBidi" w:cstheme="majorBidi"/>
          <w:b/>
          <w:bCs/>
          <w:color w:val="000000" w:themeColor="text1"/>
          <w:u w:val="single"/>
          <w:lang w:eastAsia="ro-RO"/>
        </w:rPr>
        <w:t>17.11</w:t>
      </w:r>
      <w:r w:rsidR="006132AF" w:rsidRPr="005E3371">
        <w:rPr>
          <w:rFonts w:asciiTheme="majorBidi" w:hAnsiTheme="majorBidi" w:cstheme="majorBidi"/>
          <w:b/>
          <w:bCs/>
          <w:u w:val="single"/>
          <w:lang w:eastAsia="ro-RO"/>
        </w:rPr>
        <w:t>.202</w:t>
      </w:r>
      <w:r w:rsidR="00983DE7" w:rsidRPr="005E3371">
        <w:rPr>
          <w:rFonts w:asciiTheme="majorBidi" w:hAnsiTheme="majorBidi" w:cstheme="majorBidi"/>
          <w:b/>
          <w:bCs/>
          <w:u w:val="single"/>
          <w:lang w:eastAsia="ro-RO"/>
        </w:rPr>
        <w:t>6</w:t>
      </w:r>
      <w:r w:rsidRPr="005E3371">
        <w:rPr>
          <w:rFonts w:asciiTheme="majorBidi" w:hAnsiTheme="majorBidi" w:cstheme="majorBidi"/>
          <w:b/>
          <w:bCs/>
          <w:u w:val="single"/>
          <w:lang w:eastAsia="ro-RO"/>
        </w:rPr>
        <w:t xml:space="preserve"> ora 1</w:t>
      </w:r>
      <w:r w:rsidR="00983DE7" w:rsidRPr="005E3371">
        <w:rPr>
          <w:rFonts w:asciiTheme="majorBidi" w:hAnsiTheme="majorBidi" w:cstheme="majorBidi"/>
          <w:b/>
          <w:bCs/>
          <w:u w:val="single"/>
          <w:lang w:eastAsia="ro-RO"/>
        </w:rPr>
        <w:t>0</w:t>
      </w:r>
      <w:r w:rsidRPr="005E3371">
        <w:rPr>
          <w:rFonts w:asciiTheme="majorBidi" w:hAnsiTheme="majorBidi" w:cstheme="majorBidi"/>
          <w:b/>
          <w:bCs/>
          <w:u w:val="single"/>
          <w:lang w:eastAsia="ro-RO"/>
        </w:rPr>
        <w:t>:00</w:t>
      </w:r>
      <w:r w:rsidRPr="005E3371">
        <w:rPr>
          <w:rFonts w:asciiTheme="majorBidi" w:hAnsiTheme="majorBidi" w:cstheme="majorBidi"/>
          <w:color w:val="000000" w:themeColor="text1"/>
          <w:lang w:eastAsia="ro-RO"/>
        </w:rPr>
        <w:t xml:space="preserve">, la </w:t>
      </w:r>
      <w:r w:rsidRPr="005E3371">
        <w:rPr>
          <w:rFonts w:asciiTheme="majorBidi" w:hAnsiTheme="majorBidi" w:cstheme="majorBidi"/>
          <w:color w:val="000000" w:themeColor="text1"/>
        </w:rPr>
        <w:t>sediul Direcției Generale de Asistență Socială și Protecția Copilului Sibiu, str. Mitropoliei nr.2, jud. Sibiu.</w:t>
      </w:r>
    </w:p>
    <w:p w14:paraId="71C70C53" w14:textId="339DAD73" w:rsidR="00ED1363" w:rsidRPr="005E3371" w:rsidRDefault="00ED1363" w:rsidP="003A5DFC">
      <w:pPr>
        <w:numPr>
          <w:ilvl w:val="0"/>
          <w:numId w:val="2"/>
        </w:numPr>
        <w:shd w:val="clear" w:color="auto" w:fill="FFFFFF"/>
        <w:suppressAutoHyphens w:val="0"/>
        <w:spacing w:line="276" w:lineRule="auto"/>
        <w:jc w:val="both"/>
        <w:rPr>
          <w:rFonts w:asciiTheme="majorBidi" w:hAnsiTheme="majorBidi" w:cstheme="majorBidi"/>
          <w:color w:val="000000" w:themeColor="text1"/>
          <w:lang w:eastAsia="ro-RO"/>
        </w:rPr>
      </w:pPr>
      <w:r w:rsidRPr="005E3371">
        <w:rPr>
          <w:rFonts w:asciiTheme="majorBidi" w:hAnsiTheme="majorBidi" w:cstheme="majorBidi"/>
          <w:color w:val="000000" w:themeColor="text1"/>
          <w:lang w:eastAsia="ro-RO"/>
        </w:rPr>
        <w:t xml:space="preserve">interviul se va susține în termen de maximum 4 </w:t>
      </w:r>
      <w:r w:rsidR="00C81AF3" w:rsidRPr="005E3371">
        <w:rPr>
          <w:rFonts w:asciiTheme="majorBidi" w:hAnsiTheme="majorBidi" w:cstheme="majorBidi"/>
          <w:color w:val="000000" w:themeColor="text1"/>
          <w:lang w:eastAsia="ro-RO"/>
        </w:rPr>
        <w:t xml:space="preserve">( patru) </w:t>
      </w:r>
      <w:r w:rsidRPr="005E3371">
        <w:rPr>
          <w:rFonts w:asciiTheme="majorBidi" w:hAnsiTheme="majorBidi" w:cstheme="majorBidi"/>
          <w:color w:val="000000" w:themeColor="text1"/>
          <w:lang w:eastAsia="ro-RO"/>
        </w:rPr>
        <w:t>zile lucrătoare de la data susținerii probei scrise.</w:t>
      </w:r>
    </w:p>
    <w:bookmarkEnd w:id="1"/>
    <w:p w14:paraId="079AE57E" w14:textId="77777777" w:rsidR="006C3113" w:rsidRPr="005E3371" w:rsidRDefault="006C3113" w:rsidP="003A5DFC">
      <w:pPr>
        <w:shd w:val="clear" w:color="auto" w:fill="FFFFFF"/>
        <w:suppressAutoHyphens w:val="0"/>
        <w:jc w:val="both"/>
        <w:rPr>
          <w:rFonts w:asciiTheme="majorBidi" w:hAnsiTheme="majorBidi" w:cstheme="majorBidi"/>
          <w:b/>
          <w:bCs/>
          <w:i/>
          <w:iCs/>
          <w:color w:val="000000"/>
          <w:lang w:eastAsia="ro-RO"/>
        </w:rPr>
      </w:pPr>
    </w:p>
    <w:p w14:paraId="0BB47020" w14:textId="77777777" w:rsidR="00ED1363" w:rsidRDefault="00ED1363" w:rsidP="003A5DFC">
      <w:pPr>
        <w:ind w:firstLine="360"/>
        <w:jc w:val="both"/>
        <w:rPr>
          <w:rFonts w:asciiTheme="majorBidi" w:hAnsiTheme="majorBidi" w:cstheme="majorBidi"/>
          <w:lang w:eastAsia="ro-RO"/>
        </w:rPr>
      </w:pPr>
      <w:r w:rsidRPr="005E3371">
        <w:rPr>
          <w:rFonts w:asciiTheme="majorBidi" w:hAnsiTheme="majorBidi" w:cstheme="majorBidi"/>
          <w:lang w:eastAsia="ro-RO"/>
        </w:rPr>
        <w:t>Rezultatele selecției dosarelor, rezultatele fiecărei probe, afișate de către comisia de concurs, vor putea fi contestate și soluționate potrivit prevederilor legale.</w:t>
      </w:r>
    </w:p>
    <w:p w14:paraId="0A9A1BC2" w14:textId="77777777" w:rsidR="004F0D97" w:rsidRPr="005E3371" w:rsidRDefault="004F0D97" w:rsidP="003A5DFC">
      <w:pPr>
        <w:ind w:firstLine="360"/>
        <w:jc w:val="both"/>
        <w:rPr>
          <w:rFonts w:asciiTheme="majorBidi" w:hAnsiTheme="majorBidi" w:cstheme="majorBidi"/>
          <w:lang w:eastAsia="ro-RO"/>
        </w:rPr>
      </w:pPr>
    </w:p>
    <w:p w14:paraId="1376EC6A" w14:textId="77777777" w:rsidR="00004F13" w:rsidRPr="005E3371" w:rsidRDefault="00004F13" w:rsidP="003A5DFC">
      <w:pPr>
        <w:ind w:firstLine="360"/>
        <w:jc w:val="both"/>
        <w:rPr>
          <w:rFonts w:asciiTheme="majorBidi" w:hAnsiTheme="majorBidi" w:cstheme="majorBidi"/>
          <w:i/>
          <w:iCs/>
          <w:lang w:eastAsia="ro-RO"/>
        </w:rPr>
      </w:pPr>
    </w:p>
    <w:p w14:paraId="48690CCB" w14:textId="77777777" w:rsidR="002868D3" w:rsidRDefault="002868D3" w:rsidP="003A5DFC">
      <w:pPr>
        <w:jc w:val="both"/>
        <w:rPr>
          <w:rFonts w:asciiTheme="majorBidi" w:hAnsiTheme="majorBidi" w:cstheme="majorBidi"/>
          <w:b/>
          <w:bCs/>
          <w:i/>
          <w:iCs/>
          <w:lang w:eastAsia="ro-RO"/>
        </w:rPr>
      </w:pPr>
    </w:p>
    <w:p w14:paraId="423EEB5D" w14:textId="77777777" w:rsidR="002868D3" w:rsidRDefault="002868D3" w:rsidP="003A5DFC">
      <w:pPr>
        <w:jc w:val="both"/>
        <w:rPr>
          <w:rFonts w:asciiTheme="majorBidi" w:hAnsiTheme="majorBidi" w:cstheme="majorBidi"/>
          <w:b/>
          <w:bCs/>
          <w:i/>
          <w:iCs/>
          <w:lang w:eastAsia="ro-RO"/>
        </w:rPr>
      </w:pPr>
    </w:p>
    <w:p w14:paraId="63819591" w14:textId="011CA051" w:rsidR="00E457AB" w:rsidRPr="00E457AB" w:rsidRDefault="00E457AB" w:rsidP="003A5DFC">
      <w:pPr>
        <w:jc w:val="both"/>
        <w:rPr>
          <w:rFonts w:asciiTheme="majorBidi" w:hAnsiTheme="majorBidi" w:cstheme="majorBidi"/>
          <w:b/>
        </w:rPr>
      </w:pPr>
      <w:r w:rsidRPr="00E457AB">
        <w:rPr>
          <w:rFonts w:asciiTheme="majorBidi" w:hAnsiTheme="majorBidi" w:cstheme="majorBidi"/>
          <w:b/>
          <w:bCs/>
          <w:i/>
          <w:iCs/>
          <w:lang w:eastAsia="ro-RO"/>
        </w:rPr>
        <w:t>ȘEF CENTRU, gradul II</w:t>
      </w:r>
      <w:r w:rsidR="00004F13" w:rsidRPr="00E457AB">
        <w:rPr>
          <w:rFonts w:asciiTheme="majorBidi" w:hAnsiTheme="majorBidi" w:cstheme="majorBidi"/>
          <w:b/>
          <w:bCs/>
          <w:i/>
          <w:iCs/>
          <w:lang w:eastAsia="ro-RO"/>
        </w:rPr>
        <w:t xml:space="preserve"> </w:t>
      </w:r>
      <w:r w:rsidR="002A7EEF" w:rsidRPr="00E457AB">
        <w:rPr>
          <w:rFonts w:asciiTheme="majorBidi" w:hAnsiTheme="majorBidi" w:cstheme="majorBidi"/>
          <w:b/>
          <w:bCs/>
          <w:i/>
          <w:iCs/>
          <w:lang w:eastAsia="ro-RO"/>
        </w:rPr>
        <w:t xml:space="preserve">– </w:t>
      </w:r>
      <w:r w:rsidR="00290089" w:rsidRPr="00E457AB">
        <w:rPr>
          <w:rFonts w:asciiTheme="majorBidi" w:hAnsiTheme="majorBidi" w:cstheme="majorBidi"/>
          <w:b/>
          <w:bCs/>
          <w:lang w:eastAsia="ro-RO"/>
        </w:rPr>
        <w:t>1</w:t>
      </w:r>
      <w:r w:rsidR="002A7EEF" w:rsidRPr="00E457AB">
        <w:rPr>
          <w:rFonts w:asciiTheme="majorBidi" w:hAnsiTheme="majorBidi" w:cstheme="majorBidi"/>
          <w:b/>
          <w:bCs/>
          <w:lang w:eastAsia="ro-RO"/>
        </w:rPr>
        <w:t xml:space="preserve"> post</w:t>
      </w:r>
      <w:r w:rsidR="002A7EEF" w:rsidRPr="00E457AB">
        <w:rPr>
          <w:rFonts w:asciiTheme="majorBidi" w:hAnsiTheme="majorBidi" w:cstheme="majorBidi"/>
          <w:b/>
          <w:bCs/>
          <w:i/>
          <w:iCs/>
          <w:lang w:eastAsia="ro-RO"/>
        </w:rPr>
        <w:t xml:space="preserve">, </w:t>
      </w:r>
      <w:r w:rsidR="002A7EEF" w:rsidRPr="00E457AB">
        <w:rPr>
          <w:rFonts w:asciiTheme="majorBidi" w:hAnsiTheme="majorBidi" w:cstheme="majorBidi"/>
          <w:lang w:eastAsia="ro-RO"/>
        </w:rPr>
        <w:t xml:space="preserve">studii </w:t>
      </w:r>
      <w:r w:rsidR="005243BD" w:rsidRPr="00E457AB">
        <w:rPr>
          <w:rFonts w:asciiTheme="majorBidi" w:hAnsiTheme="majorBidi" w:cstheme="majorBidi"/>
          <w:lang w:eastAsia="ro-RO"/>
        </w:rPr>
        <w:t>superioare</w:t>
      </w:r>
      <w:r w:rsidR="002A7EEF" w:rsidRPr="00E457AB">
        <w:rPr>
          <w:rFonts w:asciiTheme="majorBidi" w:hAnsiTheme="majorBidi" w:cstheme="majorBidi"/>
          <w:lang w:eastAsia="ro-RO"/>
        </w:rPr>
        <w:t xml:space="preserve">, </w:t>
      </w:r>
      <w:r w:rsidR="002D2DA1" w:rsidRPr="00891BAA">
        <w:rPr>
          <w:rFonts w:asciiTheme="majorBidi" w:hAnsiTheme="majorBidi" w:cstheme="majorBidi"/>
          <w:color w:val="000000" w:themeColor="text1"/>
          <w:lang w:eastAsia="ro-RO"/>
        </w:rPr>
        <w:t>normă întreagă,</w:t>
      </w:r>
      <w:r w:rsidR="002868D3">
        <w:rPr>
          <w:rFonts w:asciiTheme="majorBidi" w:hAnsiTheme="majorBidi" w:cstheme="majorBidi"/>
          <w:color w:val="000000" w:themeColor="text1"/>
          <w:lang w:eastAsia="ro-RO"/>
        </w:rPr>
        <w:t xml:space="preserve"> </w:t>
      </w:r>
      <w:r w:rsidR="002A7EEF" w:rsidRPr="00E457AB">
        <w:rPr>
          <w:rFonts w:asciiTheme="majorBidi" w:hAnsiTheme="majorBidi" w:cstheme="majorBidi"/>
          <w:lang w:eastAsia="ro-RO"/>
        </w:rPr>
        <w:t xml:space="preserve">perioadă nedeterminată </w:t>
      </w:r>
      <w:r w:rsidR="00724F52" w:rsidRPr="00E457AB">
        <w:rPr>
          <w:rFonts w:asciiTheme="majorBidi" w:hAnsiTheme="majorBidi" w:cstheme="majorBidi"/>
          <w:lang w:eastAsia="ro-RO"/>
        </w:rPr>
        <w:t>–</w:t>
      </w:r>
      <w:r w:rsidR="002A7EEF" w:rsidRPr="00E457AB">
        <w:rPr>
          <w:rFonts w:asciiTheme="majorBidi" w:hAnsiTheme="majorBidi" w:cstheme="majorBidi"/>
          <w:lang w:eastAsia="ro-RO"/>
        </w:rPr>
        <w:t xml:space="preserve"> </w:t>
      </w:r>
      <w:r w:rsidR="005243BD" w:rsidRPr="00E457AB">
        <w:rPr>
          <w:rFonts w:asciiTheme="majorBidi" w:hAnsiTheme="majorBidi" w:cstheme="majorBidi"/>
          <w:b/>
        </w:rPr>
        <w:t>C</w:t>
      </w:r>
      <w:r w:rsidR="00724F52" w:rsidRPr="00E457AB">
        <w:rPr>
          <w:rFonts w:asciiTheme="majorBidi" w:hAnsiTheme="majorBidi" w:cstheme="majorBidi"/>
          <w:b/>
        </w:rPr>
        <w:t xml:space="preserve">omplexul de Servicii </w:t>
      </w:r>
      <w:r w:rsidRPr="00E457AB">
        <w:rPr>
          <w:rFonts w:asciiTheme="majorBidi" w:hAnsiTheme="majorBidi" w:cstheme="majorBidi"/>
          <w:b/>
        </w:rPr>
        <w:t>,,</w:t>
      </w:r>
      <w:r w:rsidR="00724F52" w:rsidRPr="00E457AB">
        <w:rPr>
          <w:rFonts w:asciiTheme="majorBidi" w:hAnsiTheme="majorBidi" w:cstheme="majorBidi"/>
          <w:b/>
        </w:rPr>
        <w:t>Prichindelul</w:t>
      </w:r>
      <w:r w:rsidRPr="00E457AB">
        <w:rPr>
          <w:rFonts w:asciiTheme="majorBidi" w:hAnsiTheme="majorBidi" w:cstheme="majorBidi"/>
          <w:b/>
        </w:rPr>
        <w:t xml:space="preserve">” </w:t>
      </w:r>
    </w:p>
    <w:p w14:paraId="4FFED4C3" w14:textId="7DAFFCC9" w:rsidR="0021305D" w:rsidRPr="00E457AB" w:rsidRDefault="002A7EEF" w:rsidP="003A5DFC">
      <w:pPr>
        <w:jc w:val="both"/>
        <w:rPr>
          <w:rFonts w:asciiTheme="majorBidi" w:hAnsiTheme="majorBidi" w:cstheme="majorBidi"/>
          <w:lang w:eastAsia="ro-RO"/>
        </w:rPr>
      </w:pPr>
      <w:r w:rsidRPr="00E457AB">
        <w:rPr>
          <w:rFonts w:asciiTheme="majorBidi" w:hAnsiTheme="majorBidi" w:cstheme="majorBidi"/>
          <w:b/>
        </w:rPr>
        <w:t xml:space="preserve"> </w:t>
      </w:r>
    </w:p>
    <w:p w14:paraId="73282709" w14:textId="1629C486" w:rsidR="0021305D" w:rsidRPr="003C28E4" w:rsidRDefault="00B07A25" w:rsidP="003C28E4">
      <w:pPr>
        <w:ind w:left="360"/>
        <w:jc w:val="both"/>
        <w:rPr>
          <w:rFonts w:asciiTheme="majorBidi" w:hAnsiTheme="majorBidi" w:cstheme="majorBidi"/>
          <w:b/>
        </w:rPr>
      </w:pPr>
      <w:r w:rsidRPr="00E457AB">
        <w:rPr>
          <w:rFonts w:asciiTheme="majorBidi" w:hAnsiTheme="majorBidi" w:cstheme="majorBidi"/>
          <w:bCs/>
        </w:rPr>
        <w:t xml:space="preserve">Concursul va consta în </w:t>
      </w:r>
      <w:r w:rsidRPr="00E457AB">
        <w:rPr>
          <w:rFonts w:asciiTheme="majorBidi" w:hAnsiTheme="majorBidi" w:cstheme="majorBidi"/>
          <w:b/>
        </w:rPr>
        <w:t>3</w:t>
      </w:r>
      <w:r w:rsidRPr="00E457AB">
        <w:rPr>
          <w:rFonts w:asciiTheme="majorBidi" w:hAnsiTheme="majorBidi" w:cstheme="majorBidi"/>
          <w:bCs/>
        </w:rPr>
        <w:t xml:space="preserve"> </w:t>
      </w:r>
      <w:r w:rsidRPr="00E457AB">
        <w:rPr>
          <w:rFonts w:asciiTheme="majorBidi" w:hAnsiTheme="majorBidi" w:cstheme="majorBidi"/>
          <w:b/>
        </w:rPr>
        <w:t>probe: proba suplimentară de testare a cunoștințelor informatice, proba scrisă și proba de interviu.</w:t>
      </w:r>
    </w:p>
    <w:p w14:paraId="1EC2C4F5" w14:textId="77777777" w:rsidR="00896537" w:rsidRPr="00A05755" w:rsidRDefault="00896537" w:rsidP="00896537">
      <w:pPr>
        <w:jc w:val="both"/>
        <w:rPr>
          <w:rFonts w:asciiTheme="majorBidi" w:hAnsiTheme="majorBidi" w:cstheme="majorBidi"/>
          <w:b/>
          <w:sz w:val="22"/>
          <w:szCs w:val="22"/>
          <w:u w:val="single"/>
        </w:rPr>
      </w:pPr>
      <w:r w:rsidRPr="00A05755">
        <w:rPr>
          <w:rFonts w:asciiTheme="majorBidi" w:hAnsiTheme="majorBidi" w:cstheme="majorBidi"/>
          <w:b/>
          <w:sz w:val="22"/>
          <w:szCs w:val="22"/>
          <w:u w:val="single"/>
        </w:rPr>
        <w:t>Condiții generale/ Specifice:</w:t>
      </w:r>
    </w:p>
    <w:p w14:paraId="310A9B7C" w14:textId="0BE1987F" w:rsidR="00896537" w:rsidRPr="00457746" w:rsidRDefault="00896537" w:rsidP="00896537">
      <w:pPr>
        <w:pStyle w:val="ListParagraph"/>
        <w:numPr>
          <w:ilvl w:val="0"/>
          <w:numId w:val="44"/>
        </w:numPr>
        <w:spacing w:after="0" w:line="240" w:lineRule="auto"/>
        <w:rPr>
          <w:rFonts w:asciiTheme="majorBidi" w:hAnsiTheme="majorBidi" w:cstheme="majorBidi"/>
          <w:sz w:val="24"/>
          <w:szCs w:val="24"/>
        </w:rPr>
      </w:pPr>
      <w:r w:rsidRPr="00457746">
        <w:rPr>
          <w:rFonts w:asciiTheme="majorBidi" w:hAnsiTheme="majorBidi" w:cstheme="majorBidi"/>
          <w:sz w:val="24"/>
          <w:szCs w:val="24"/>
        </w:rPr>
        <w:t xml:space="preserve">Studii de specialitate: absolvenți de studii universitare de licență absolvite cu diplomă, respectiv studii superioare de lungă durată, absolvite cu diplomă de licență sau echivalentă în domeniul psihologie, </w:t>
      </w:r>
      <w:proofErr w:type="spellStart"/>
      <w:r w:rsidRPr="00457746">
        <w:rPr>
          <w:rFonts w:asciiTheme="majorBidi" w:hAnsiTheme="majorBidi" w:cstheme="majorBidi"/>
          <w:sz w:val="24"/>
          <w:szCs w:val="24"/>
        </w:rPr>
        <w:t>asistenţă</w:t>
      </w:r>
      <w:proofErr w:type="spellEnd"/>
      <w:r w:rsidRPr="00457746">
        <w:rPr>
          <w:rFonts w:asciiTheme="majorBidi" w:hAnsiTheme="majorBidi" w:cstheme="majorBidi"/>
          <w:sz w:val="24"/>
          <w:szCs w:val="24"/>
        </w:rPr>
        <w:t xml:space="preserve"> socială, sociologie, juridic, medical, economic sau  </w:t>
      </w:r>
      <w:proofErr w:type="spellStart"/>
      <w:r w:rsidRPr="00457746">
        <w:rPr>
          <w:rFonts w:asciiTheme="majorBidi" w:hAnsiTheme="majorBidi" w:cstheme="majorBidi"/>
          <w:sz w:val="24"/>
          <w:szCs w:val="24"/>
        </w:rPr>
        <w:t>ştiinţe</w:t>
      </w:r>
      <w:proofErr w:type="spellEnd"/>
      <w:r w:rsidRPr="00457746">
        <w:rPr>
          <w:rFonts w:asciiTheme="majorBidi" w:hAnsiTheme="majorBidi" w:cstheme="majorBidi"/>
          <w:sz w:val="24"/>
          <w:szCs w:val="24"/>
        </w:rPr>
        <w:t xml:space="preserve"> administrative;</w:t>
      </w:r>
    </w:p>
    <w:p w14:paraId="7EFBAB86" w14:textId="77777777" w:rsidR="00896537" w:rsidRPr="00457746" w:rsidRDefault="00896537" w:rsidP="00896537">
      <w:pPr>
        <w:pStyle w:val="ListParagraph"/>
        <w:numPr>
          <w:ilvl w:val="0"/>
          <w:numId w:val="44"/>
        </w:numPr>
        <w:spacing w:after="0" w:line="240" w:lineRule="auto"/>
        <w:rPr>
          <w:rFonts w:asciiTheme="majorBidi" w:hAnsiTheme="majorBidi" w:cstheme="majorBidi"/>
          <w:sz w:val="24"/>
          <w:szCs w:val="24"/>
        </w:rPr>
      </w:pPr>
      <w:proofErr w:type="spellStart"/>
      <w:r w:rsidRPr="00457746">
        <w:rPr>
          <w:rFonts w:asciiTheme="majorBidi" w:hAnsiTheme="majorBidi" w:cstheme="majorBidi"/>
          <w:sz w:val="24"/>
          <w:szCs w:val="24"/>
        </w:rPr>
        <w:t>Abilităţi</w:t>
      </w:r>
      <w:proofErr w:type="spellEnd"/>
      <w:r w:rsidRPr="00457746">
        <w:rPr>
          <w:rFonts w:asciiTheme="majorBidi" w:hAnsiTheme="majorBidi" w:cstheme="majorBidi"/>
          <w:sz w:val="24"/>
          <w:szCs w:val="24"/>
        </w:rPr>
        <w:t xml:space="preserve">, </w:t>
      </w:r>
      <w:proofErr w:type="spellStart"/>
      <w:r w:rsidRPr="00457746">
        <w:rPr>
          <w:rFonts w:asciiTheme="majorBidi" w:hAnsiTheme="majorBidi" w:cstheme="majorBidi"/>
          <w:sz w:val="24"/>
          <w:szCs w:val="24"/>
        </w:rPr>
        <w:t>calităţi</w:t>
      </w:r>
      <w:proofErr w:type="spellEnd"/>
      <w:r w:rsidRPr="00457746">
        <w:rPr>
          <w:rFonts w:asciiTheme="majorBidi" w:hAnsiTheme="majorBidi" w:cstheme="majorBidi"/>
          <w:sz w:val="24"/>
          <w:szCs w:val="24"/>
        </w:rPr>
        <w:t xml:space="preserve"> </w:t>
      </w:r>
      <w:proofErr w:type="spellStart"/>
      <w:r w:rsidRPr="00457746">
        <w:rPr>
          <w:rFonts w:asciiTheme="majorBidi" w:hAnsiTheme="majorBidi" w:cstheme="majorBidi"/>
          <w:sz w:val="24"/>
          <w:szCs w:val="24"/>
        </w:rPr>
        <w:t>şi</w:t>
      </w:r>
      <w:proofErr w:type="spellEnd"/>
      <w:r w:rsidRPr="00457746">
        <w:rPr>
          <w:rFonts w:asciiTheme="majorBidi" w:hAnsiTheme="majorBidi" w:cstheme="majorBidi"/>
          <w:sz w:val="24"/>
          <w:szCs w:val="24"/>
        </w:rPr>
        <w:t xml:space="preserve"> aptitudini necesare: capacitatea de a conduce, capacitatea de a coordona, bună  comunicare, organizare, </w:t>
      </w:r>
      <w:proofErr w:type="spellStart"/>
      <w:r w:rsidRPr="00457746">
        <w:rPr>
          <w:rFonts w:asciiTheme="majorBidi" w:hAnsiTheme="majorBidi" w:cstheme="majorBidi"/>
          <w:sz w:val="24"/>
          <w:szCs w:val="24"/>
        </w:rPr>
        <w:t>eficienţă</w:t>
      </w:r>
      <w:proofErr w:type="spellEnd"/>
      <w:r w:rsidRPr="00457746">
        <w:rPr>
          <w:rFonts w:asciiTheme="majorBidi" w:hAnsiTheme="majorBidi" w:cstheme="majorBidi"/>
          <w:sz w:val="24"/>
          <w:szCs w:val="24"/>
        </w:rPr>
        <w:t xml:space="preserve">, promptitudine, lucru în echipă, capacitate de analiză </w:t>
      </w:r>
      <w:proofErr w:type="spellStart"/>
      <w:r w:rsidRPr="00457746">
        <w:rPr>
          <w:rFonts w:asciiTheme="majorBidi" w:hAnsiTheme="majorBidi" w:cstheme="majorBidi"/>
          <w:sz w:val="24"/>
          <w:szCs w:val="24"/>
        </w:rPr>
        <w:t>şi</w:t>
      </w:r>
      <w:proofErr w:type="spellEnd"/>
      <w:r w:rsidRPr="00457746">
        <w:rPr>
          <w:rFonts w:asciiTheme="majorBidi" w:hAnsiTheme="majorBidi" w:cstheme="majorBidi"/>
          <w:sz w:val="24"/>
          <w:szCs w:val="24"/>
        </w:rPr>
        <w:t xml:space="preserve"> sinteză, operativitate, responsabilitate, capacitatea de a delega, </w:t>
      </w:r>
      <w:proofErr w:type="spellStart"/>
      <w:r w:rsidRPr="00457746">
        <w:rPr>
          <w:rFonts w:asciiTheme="majorBidi" w:hAnsiTheme="majorBidi" w:cstheme="majorBidi"/>
          <w:sz w:val="24"/>
          <w:szCs w:val="24"/>
        </w:rPr>
        <w:t>competenţă</w:t>
      </w:r>
      <w:proofErr w:type="spellEnd"/>
      <w:r w:rsidRPr="00457746">
        <w:rPr>
          <w:rFonts w:asciiTheme="majorBidi" w:hAnsiTheme="majorBidi" w:cstheme="majorBidi"/>
          <w:sz w:val="24"/>
          <w:szCs w:val="24"/>
        </w:rPr>
        <w:t xml:space="preserve"> decizională, obiectivitate în apreciere.</w:t>
      </w:r>
    </w:p>
    <w:p w14:paraId="7FBCA75D" w14:textId="3126E04C" w:rsidR="00896537" w:rsidRPr="00457746" w:rsidRDefault="00896537" w:rsidP="00896537">
      <w:pPr>
        <w:pStyle w:val="ListParagraph"/>
        <w:numPr>
          <w:ilvl w:val="0"/>
          <w:numId w:val="44"/>
        </w:numPr>
        <w:spacing w:after="0" w:line="240" w:lineRule="auto"/>
        <w:rPr>
          <w:rFonts w:asciiTheme="majorBidi" w:hAnsiTheme="majorBidi" w:cstheme="majorBidi"/>
          <w:sz w:val="24"/>
          <w:szCs w:val="24"/>
        </w:rPr>
      </w:pPr>
      <w:proofErr w:type="spellStart"/>
      <w:r w:rsidRPr="00457746">
        <w:rPr>
          <w:rFonts w:asciiTheme="majorBidi" w:hAnsiTheme="majorBidi" w:cstheme="majorBidi"/>
          <w:sz w:val="24"/>
          <w:szCs w:val="24"/>
        </w:rPr>
        <w:t>Cerinţe</w:t>
      </w:r>
      <w:proofErr w:type="spellEnd"/>
      <w:r w:rsidRPr="00457746">
        <w:rPr>
          <w:rFonts w:asciiTheme="majorBidi" w:hAnsiTheme="majorBidi" w:cstheme="majorBidi"/>
          <w:sz w:val="24"/>
          <w:szCs w:val="24"/>
        </w:rPr>
        <w:t xml:space="preserve"> specifice</w:t>
      </w:r>
      <w:r w:rsidR="007A2BE8">
        <w:rPr>
          <w:rFonts w:asciiTheme="majorBidi" w:hAnsiTheme="majorBidi" w:cstheme="majorBidi"/>
          <w:sz w:val="24"/>
          <w:szCs w:val="24"/>
        </w:rPr>
        <w:t>: mobilitate (ex. delegări, deplasări)</w:t>
      </w:r>
      <w:r w:rsidRPr="00457746">
        <w:rPr>
          <w:rFonts w:asciiTheme="majorBidi" w:hAnsiTheme="majorBidi" w:cstheme="majorBidi"/>
          <w:sz w:val="24"/>
          <w:szCs w:val="24"/>
        </w:rPr>
        <w:t xml:space="preserve">, </w:t>
      </w:r>
      <w:proofErr w:type="spellStart"/>
      <w:r w:rsidRPr="00457746">
        <w:rPr>
          <w:rFonts w:asciiTheme="majorBidi" w:hAnsiTheme="majorBidi" w:cstheme="majorBidi"/>
          <w:sz w:val="24"/>
          <w:szCs w:val="24"/>
        </w:rPr>
        <w:t>competenţă</w:t>
      </w:r>
      <w:proofErr w:type="spellEnd"/>
      <w:r w:rsidRPr="00457746">
        <w:rPr>
          <w:rFonts w:asciiTheme="majorBidi" w:hAnsiTheme="majorBidi" w:cstheme="majorBidi"/>
          <w:sz w:val="24"/>
          <w:szCs w:val="24"/>
        </w:rPr>
        <w:t xml:space="preserve"> în gestionarea resurselor alocate.</w:t>
      </w:r>
    </w:p>
    <w:p w14:paraId="7790F6F6" w14:textId="1124D6CA" w:rsidR="000944CD" w:rsidRPr="00457746" w:rsidRDefault="00896537" w:rsidP="00896537">
      <w:pPr>
        <w:pStyle w:val="ListParagraph"/>
        <w:numPr>
          <w:ilvl w:val="0"/>
          <w:numId w:val="44"/>
        </w:numPr>
        <w:spacing w:after="0" w:line="240" w:lineRule="auto"/>
        <w:rPr>
          <w:rFonts w:asciiTheme="majorBidi" w:hAnsiTheme="majorBidi" w:cstheme="majorBidi"/>
          <w:sz w:val="24"/>
          <w:szCs w:val="24"/>
        </w:rPr>
      </w:pPr>
      <w:r w:rsidRPr="00457746">
        <w:rPr>
          <w:rFonts w:asciiTheme="majorBidi" w:hAnsiTheme="majorBidi" w:cstheme="majorBidi"/>
          <w:sz w:val="24"/>
          <w:szCs w:val="24"/>
        </w:rPr>
        <w:t>Vechime necesară ocupării postului</w:t>
      </w:r>
      <w:r w:rsidR="00E76AE0">
        <w:rPr>
          <w:rFonts w:asciiTheme="majorBidi" w:hAnsiTheme="majorBidi" w:cstheme="majorBidi"/>
          <w:sz w:val="24"/>
          <w:szCs w:val="24"/>
        </w:rPr>
        <w:t xml:space="preserve">: </w:t>
      </w:r>
      <w:r w:rsidR="00846A42" w:rsidRPr="00457746">
        <w:rPr>
          <w:rFonts w:asciiTheme="majorBidi" w:hAnsiTheme="majorBidi" w:cstheme="majorBidi"/>
          <w:sz w:val="24"/>
          <w:szCs w:val="24"/>
        </w:rPr>
        <w:t xml:space="preserve">pentru </w:t>
      </w:r>
      <w:proofErr w:type="spellStart"/>
      <w:r w:rsidR="00846A42" w:rsidRPr="00457746">
        <w:rPr>
          <w:rFonts w:asciiTheme="majorBidi" w:hAnsiTheme="majorBidi" w:cstheme="majorBidi"/>
          <w:sz w:val="24"/>
          <w:szCs w:val="24"/>
        </w:rPr>
        <w:t>c</w:t>
      </w:r>
      <w:r w:rsidRPr="00457746">
        <w:rPr>
          <w:rFonts w:asciiTheme="majorBidi" w:hAnsiTheme="majorBidi" w:cstheme="majorBidi"/>
          <w:sz w:val="24"/>
          <w:szCs w:val="24"/>
        </w:rPr>
        <w:t>andidaţii</w:t>
      </w:r>
      <w:proofErr w:type="spellEnd"/>
      <w:r w:rsidRPr="00457746">
        <w:rPr>
          <w:rFonts w:asciiTheme="majorBidi" w:hAnsiTheme="majorBidi" w:cstheme="majorBidi"/>
          <w:sz w:val="24"/>
          <w:szCs w:val="24"/>
        </w:rPr>
        <w:t xml:space="preserve"> </w:t>
      </w:r>
      <w:proofErr w:type="spellStart"/>
      <w:r w:rsidRPr="00457746">
        <w:rPr>
          <w:rFonts w:asciiTheme="majorBidi" w:hAnsiTheme="majorBidi" w:cstheme="majorBidi"/>
          <w:sz w:val="24"/>
          <w:szCs w:val="24"/>
        </w:rPr>
        <w:t>absolvenţi</w:t>
      </w:r>
      <w:proofErr w:type="spellEnd"/>
      <w:r w:rsidRPr="00457746">
        <w:rPr>
          <w:rFonts w:asciiTheme="majorBidi" w:hAnsiTheme="majorBidi" w:cstheme="majorBidi"/>
          <w:sz w:val="24"/>
          <w:szCs w:val="24"/>
        </w:rPr>
        <w:t xml:space="preserve"> cu diplomă de </w:t>
      </w:r>
      <w:proofErr w:type="spellStart"/>
      <w:r w:rsidRPr="00457746">
        <w:rPr>
          <w:rFonts w:asciiTheme="majorBidi" w:hAnsiTheme="majorBidi" w:cstheme="majorBidi"/>
          <w:sz w:val="24"/>
          <w:szCs w:val="24"/>
        </w:rPr>
        <w:t>licenţă</w:t>
      </w:r>
      <w:proofErr w:type="spellEnd"/>
      <w:r w:rsidRPr="00457746">
        <w:rPr>
          <w:rFonts w:asciiTheme="majorBidi" w:hAnsiTheme="majorBidi" w:cstheme="majorBidi"/>
          <w:sz w:val="24"/>
          <w:szCs w:val="24"/>
        </w:rPr>
        <w:t xml:space="preserve"> </w:t>
      </w:r>
      <w:r w:rsidR="00846A42" w:rsidRPr="00457746">
        <w:rPr>
          <w:rFonts w:asciiTheme="majorBidi" w:hAnsiTheme="majorBidi" w:cstheme="majorBidi"/>
          <w:sz w:val="24"/>
          <w:szCs w:val="24"/>
        </w:rPr>
        <w:t>sau echivalentă</w:t>
      </w:r>
      <w:r w:rsidRPr="00457746">
        <w:rPr>
          <w:rFonts w:asciiTheme="majorBidi" w:hAnsiTheme="majorBidi" w:cstheme="majorBidi"/>
          <w:sz w:val="24"/>
          <w:szCs w:val="24"/>
        </w:rPr>
        <w:t xml:space="preserve"> în domeniul psihologie, </w:t>
      </w:r>
      <w:proofErr w:type="spellStart"/>
      <w:r w:rsidRPr="00457746">
        <w:rPr>
          <w:rFonts w:asciiTheme="majorBidi" w:hAnsiTheme="majorBidi" w:cstheme="majorBidi"/>
          <w:sz w:val="24"/>
          <w:szCs w:val="24"/>
        </w:rPr>
        <w:t>asistenţă</w:t>
      </w:r>
      <w:proofErr w:type="spellEnd"/>
      <w:r w:rsidRPr="00457746">
        <w:rPr>
          <w:rFonts w:asciiTheme="majorBidi" w:hAnsiTheme="majorBidi" w:cstheme="majorBidi"/>
          <w:sz w:val="24"/>
          <w:szCs w:val="24"/>
        </w:rPr>
        <w:t xml:space="preserve"> socială </w:t>
      </w:r>
      <w:r w:rsidR="00846A42" w:rsidRPr="00457746">
        <w:rPr>
          <w:rFonts w:asciiTheme="majorBidi" w:hAnsiTheme="majorBidi" w:cstheme="majorBidi"/>
          <w:sz w:val="24"/>
          <w:szCs w:val="24"/>
        </w:rPr>
        <w:t>sau</w:t>
      </w:r>
      <w:r w:rsidRPr="00457746">
        <w:rPr>
          <w:rFonts w:asciiTheme="majorBidi" w:hAnsiTheme="majorBidi" w:cstheme="majorBidi"/>
          <w:sz w:val="24"/>
          <w:szCs w:val="24"/>
        </w:rPr>
        <w:t xml:space="preserve"> sociologie</w:t>
      </w:r>
      <w:r w:rsidR="002C16FC" w:rsidRPr="00457746">
        <w:rPr>
          <w:rFonts w:asciiTheme="majorBidi" w:hAnsiTheme="majorBidi" w:cstheme="majorBidi"/>
          <w:sz w:val="24"/>
          <w:szCs w:val="24"/>
        </w:rPr>
        <w:t xml:space="preserve"> este necesară o</w:t>
      </w:r>
      <w:r w:rsidR="00846A42" w:rsidRPr="00457746">
        <w:rPr>
          <w:rFonts w:asciiTheme="majorBidi" w:hAnsiTheme="majorBidi" w:cstheme="majorBidi"/>
          <w:sz w:val="24"/>
          <w:szCs w:val="24"/>
        </w:rPr>
        <w:t xml:space="preserve"> </w:t>
      </w:r>
      <w:r w:rsidRPr="00457746">
        <w:rPr>
          <w:rFonts w:asciiTheme="majorBidi" w:hAnsiTheme="majorBidi" w:cstheme="majorBidi"/>
          <w:sz w:val="24"/>
          <w:szCs w:val="24"/>
        </w:rPr>
        <w:t xml:space="preserve"> vechime</w:t>
      </w:r>
      <w:r w:rsidR="007A2BE8">
        <w:rPr>
          <w:rFonts w:asciiTheme="majorBidi" w:hAnsiTheme="majorBidi" w:cstheme="majorBidi"/>
          <w:sz w:val="24"/>
          <w:szCs w:val="24"/>
        </w:rPr>
        <w:t>/experiență</w:t>
      </w:r>
      <w:r w:rsidRPr="00457746">
        <w:rPr>
          <w:rFonts w:asciiTheme="majorBidi" w:hAnsiTheme="majorBidi" w:cstheme="majorBidi"/>
          <w:sz w:val="24"/>
          <w:szCs w:val="24"/>
        </w:rPr>
        <w:t xml:space="preserve"> de minimum 2 ani în domeniul serviciilor sociale, </w:t>
      </w:r>
      <w:r w:rsidR="002C16FC" w:rsidRPr="00457746">
        <w:rPr>
          <w:rFonts w:asciiTheme="majorBidi" w:hAnsiTheme="majorBidi" w:cstheme="majorBidi"/>
          <w:sz w:val="24"/>
          <w:szCs w:val="24"/>
        </w:rPr>
        <w:t>iar pentru candidații</w:t>
      </w:r>
      <w:r w:rsidRPr="00457746">
        <w:rPr>
          <w:rFonts w:asciiTheme="majorBidi" w:hAnsiTheme="majorBidi" w:cstheme="majorBidi"/>
          <w:sz w:val="24"/>
          <w:szCs w:val="24"/>
        </w:rPr>
        <w:t xml:space="preserve"> </w:t>
      </w:r>
      <w:proofErr w:type="spellStart"/>
      <w:r w:rsidRPr="00457746">
        <w:rPr>
          <w:rFonts w:asciiTheme="majorBidi" w:hAnsiTheme="majorBidi" w:cstheme="majorBidi"/>
          <w:sz w:val="24"/>
          <w:szCs w:val="24"/>
        </w:rPr>
        <w:t>absolvenţi</w:t>
      </w:r>
      <w:proofErr w:type="spellEnd"/>
      <w:r w:rsidRPr="00457746">
        <w:rPr>
          <w:rFonts w:asciiTheme="majorBidi" w:hAnsiTheme="majorBidi" w:cstheme="majorBidi"/>
          <w:sz w:val="24"/>
          <w:szCs w:val="24"/>
        </w:rPr>
        <w:t xml:space="preserve"> cu diplomă de </w:t>
      </w:r>
      <w:proofErr w:type="spellStart"/>
      <w:r w:rsidRPr="00457746">
        <w:rPr>
          <w:rFonts w:asciiTheme="majorBidi" w:hAnsiTheme="majorBidi" w:cstheme="majorBidi"/>
          <w:sz w:val="24"/>
          <w:szCs w:val="24"/>
        </w:rPr>
        <w:t>licenţă</w:t>
      </w:r>
      <w:proofErr w:type="spellEnd"/>
      <w:r w:rsidR="002C16FC" w:rsidRPr="00457746">
        <w:rPr>
          <w:rFonts w:asciiTheme="majorBidi" w:hAnsiTheme="majorBidi" w:cstheme="majorBidi"/>
          <w:sz w:val="24"/>
          <w:szCs w:val="24"/>
        </w:rPr>
        <w:t xml:space="preserve"> </w:t>
      </w:r>
      <w:r w:rsidRPr="00457746">
        <w:rPr>
          <w:rFonts w:asciiTheme="majorBidi" w:hAnsiTheme="majorBidi" w:cstheme="majorBidi"/>
          <w:sz w:val="24"/>
          <w:szCs w:val="24"/>
        </w:rPr>
        <w:t xml:space="preserve">ai </w:t>
      </w:r>
      <w:proofErr w:type="spellStart"/>
      <w:r w:rsidRPr="00457746">
        <w:rPr>
          <w:rFonts w:asciiTheme="majorBidi" w:hAnsiTheme="majorBidi" w:cstheme="majorBidi"/>
          <w:sz w:val="24"/>
          <w:szCs w:val="24"/>
        </w:rPr>
        <w:t>învăţământului</w:t>
      </w:r>
      <w:proofErr w:type="spellEnd"/>
      <w:r w:rsidRPr="00457746">
        <w:rPr>
          <w:rFonts w:asciiTheme="majorBidi" w:hAnsiTheme="majorBidi" w:cstheme="majorBidi"/>
          <w:sz w:val="24"/>
          <w:szCs w:val="24"/>
        </w:rPr>
        <w:t xml:space="preserve"> superior în domeniul juridic, medical, economic </w:t>
      </w:r>
      <w:r w:rsidR="002C16FC" w:rsidRPr="00457746">
        <w:rPr>
          <w:rFonts w:asciiTheme="majorBidi" w:hAnsiTheme="majorBidi" w:cstheme="majorBidi"/>
          <w:sz w:val="24"/>
          <w:szCs w:val="24"/>
        </w:rPr>
        <w:t>sau</w:t>
      </w:r>
      <w:r w:rsidRPr="00457746">
        <w:rPr>
          <w:rFonts w:asciiTheme="majorBidi" w:hAnsiTheme="majorBidi" w:cstheme="majorBidi"/>
          <w:sz w:val="24"/>
          <w:szCs w:val="24"/>
        </w:rPr>
        <w:t xml:space="preserve"> al </w:t>
      </w:r>
      <w:proofErr w:type="spellStart"/>
      <w:r w:rsidRPr="00457746">
        <w:rPr>
          <w:rFonts w:asciiTheme="majorBidi" w:hAnsiTheme="majorBidi" w:cstheme="majorBidi"/>
          <w:sz w:val="24"/>
          <w:szCs w:val="24"/>
        </w:rPr>
        <w:t>ştiinţelor</w:t>
      </w:r>
      <w:proofErr w:type="spellEnd"/>
      <w:r w:rsidRPr="00457746">
        <w:rPr>
          <w:rFonts w:asciiTheme="majorBidi" w:hAnsiTheme="majorBidi" w:cstheme="majorBidi"/>
          <w:sz w:val="24"/>
          <w:szCs w:val="24"/>
        </w:rPr>
        <w:t xml:space="preserve"> administrative</w:t>
      </w:r>
      <w:r w:rsidR="002C16FC" w:rsidRPr="00457746">
        <w:rPr>
          <w:rFonts w:asciiTheme="majorBidi" w:hAnsiTheme="majorBidi" w:cstheme="majorBidi"/>
          <w:sz w:val="24"/>
          <w:szCs w:val="24"/>
        </w:rPr>
        <w:t xml:space="preserve"> este necesară o  vechime</w:t>
      </w:r>
      <w:r w:rsidR="007A2BE8">
        <w:rPr>
          <w:rFonts w:asciiTheme="majorBidi" w:hAnsiTheme="majorBidi" w:cstheme="majorBidi"/>
          <w:sz w:val="24"/>
          <w:szCs w:val="24"/>
        </w:rPr>
        <w:t>/experiență</w:t>
      </w:r>
      <w:r w:rsidR="002C16FC" w:rsidRPr="00457746">
        <w:rPr>
          <w:rFonts w:asciiTheme="majorBidi" w:hAnsiTheme="majorBidi" w:cstheme="majorBidi"/>
          <w:sz w:val="24"/>
          <w:szCs w:val="24"/>
        </w:rPr>
        <w:t xml:space="preserve"> de minimum 3 ani în domeniul serviciilor sociale</w:t>
      </w:r>
    </w:p>
    <w:p w14:paraId="6A96D1FC" w14:textId="2A1B6225" w:rsidR="001E7FA6" w:rsidRPr="00D640C0" w:rsidRDefault="001E7FA6" w:rsidP="003A5DFC">
      <w:pPr>
        <w:jc w:val="both"/>
        <w:rPr>
          <w:rFonts w:asciiTheme="majorBidi" w:eastAsia="Lucida Sans Unicode" w:hAnsiTheme="majorBidi" w:cstheme="majorBidi"/>
          <w:b/>
          <w:color w:val="000000" w:themeColor="text1"/>
          <w:u w:val="single"/>
        </w:rPr>
      </w:pPr>
      <w:r w:rsidRPr="00D640C0">
        <w:rPr>
          <w:rFonts w:asciiTheme="majorBidi" w:eastAsia="Lucida Sans Unicode" w:hAnsiTheme="majorBidi" w:cstheme="majorBidi"/>
          <w:b/>
          <w:color w:val="000000" w:themeColor="text1"/>
          <w:u w:val="single"/>
        </w:rPr>
        <w:t>B</w:t>
      </w:r>
      <w:r w:rsidR="00415635" w:rsidRPr="00D640C0">
        <w:rPr>
          <w:rFonts w:asciiTheme="majorBidi" w:eastAsia="Lucida Sans Unicode" w:hAnsiTheme="majorBidi" w:cstheme="majorBidi"/>
          <w:b/>
          <w:color w:val="000000" w:themeColor="text1"/>
          <w:u w:val="single"/>
        </w:rPr>
        <w:t>ibliografie</w:t>
      </w:r>
      <w:r w:rsidRPr="00D640C0">
        <w:rPr>
          <w:rFonts w:asciiTheme="majorBidi" w:eastAsia="Lucida Sans Unicode" w:hAnsiTheme="majorBidi" w:cstheme="majorBidi"/>
          <w:b/>
          <w:color w:val="000000" w:themeColor="text1"/>
          <w:u w:val="single"/>
        </w:rPr>
        <w:t>:</w:t>
      </w:r>
    </w:p>
    <w:p w14:paraId="3F95404C" w14:textId="77777777" w:rsidR="00D640C0" w:rsidRDefault="00D640C0" w:rsidP="00D640C0">
      <w:pPr>
        <w:pStyle w:val="ListParagraph"/>
        <w:numPr>
          <w:ilvl w:val="0"/>
          <w:numId w:val="45"/>
        </w:numPr>
        <w:shd w:val="clear" w:color="auto" w:fill="FFFFFF"/>
        <w:rPr>
          <w:rFonts w:asciiTheme="majorBidi" w:hAnsiTheme="majorBidi" w:cstheme="majorBidi"/>
        </w:rPr>
      </w:pPr>
      <w:r w:rsidRPr="00D640C0">
        <w:rPr>
          <w:rFonts w:asciiTheme="majorBidi" w:hAnsiTheme="majorBidi" w:cstheme="majorBidi"/>
          <w:b/>
          <w:bCs/>
        </w:rPr>
        <w:t>H.G. nr. 797/2017</w:t>
      </w:r>
      <w:r w:rsidRPr="00D640C0">
        <w:rPr>
          <w:rFonts w:asciiTheme="majorBidi" w:hAnsiTheme="majorBidi" w:cstheme="majorBidi"/>
        </w:rPr>
        <w:t xml:space="preserve"> privind aprobarea regulamentelor cadru de organizare și funcționare ale serviciilor publice de asistență socială și a structurii orientative de personal</w:t>
      </w:r>
    </w:p>
    <w:p w14:paraId="7E7B8452" w14:textId="50642C20" w:rsidR="00D640C0" w:rsidRPr="00D640C0" w:rsidRDefault="00D640C0" w:rsidP="00D640C0">
      <w:pPr>
        <w:pStyle w:val="ListParagraph"/>
        <w:shd w:val="clear" w:color="auto" w:fill="FFFFFF"/>
        <w:rPr>
          <w:rFonts w:asciiTheme="majorBidi" w:hAnsiTheme="majorBidi" w:cstheme="majorBidi"/>
        </w:rPr>
      </w:pPr>
      <w:r>
        <w:rPr>
          <w:rFonts w:asciiTheme="majorBidi" w:hAnsiTheme="majorBidi" w:cstheme="majorBidi"/>
          <w:b/>
          <w:bCs/>
        </w:rPr>
        <w:t>cu t</w:t>
      </w:r>
      <w:r w:rsidRPr="00D640C0">
        <w:rPr>
          <w:rFonts w:asciiTheme="majorBidi" w:hAnsiTheme="majorBidi" w:cstheme="majorBidi"/>
          <w:b/>
          <w:bCs/>
        </w:rPr>
        <w:t>ematica</w:t>
      </w:r>
      <w:r>
        <w:rPr>
          <w:rFonts w:asciiTheme="majorBidi" w:hAnsiTheme="majorBidi" w:cstheme="majorBidi"/>
        </w:rPr>
        <w:t>:</w:t>
      </w:r>
      <w:r w:rsidRPr="00D640C0">
        <w:rPr>
          <w:rFonts w:asciiTheme="majorBidi" w:hAnsiTheme="majorBidi" w:cstheme="majorBidi"/>
        </w:rPr>
        <w:t xml:space="preserve"> - integral;</w:t>
      </w:r>
    </w:p>
    <w:p w14:paraId="7686D379" w14:textId="77777777" w:rsidR="00D640C0" w:rsidRDefault="00D640C0" w:rsidP="00D640C0">
      <w:pPr>
        <w:pStyle w:val="ListParagraph"/>
        <w:numPr>
          <w:ilvl w:val="0"/>
          <w:numId w:val="45"/>
        </w:numPr>
        <w:shd w:val="clear" w:color="auto" w:fill="FFFFFF"/>
        <w:rPr>
          <w:rFonts w:asciiTheme="majorBidi" w:hAnsiTheme="majorBidi" w:cstheme="majorBidi"/>
          <w:lang w:val="en-US"/>
        </w:rPr>
      </w:pPr>
      <w:r w:rsidRPr="005B5E29">
        <w:rPr>
          <w:rFonts w:asciiTheme="majorBidi" w:hAnsiTheme="majorBidi" w:cstheme="majorBidi"/>
          <w:b/>
          <w:bCs/>
          <w:lang w:val="en-US"/>
        </w:rPr>
        <w:t>O.U.G. nr. 57/2019</w:t>
      </w:r>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privind</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Codul</w:t>
      </w:r>
      <w:proofErr w:type="spellEnd"/>
      <w:r w:rsidRPr="00D640C0">
        <w:rPr>
          <w:rFonts w:asciiTheme="majorBidi" w:hAnsiTheme="majorBidi" w:cstheme="majorBidi"/>
          <w:lang w:val="en-US"/>
        </w:rPr>
        <w:t xml:space="preserve"> </w:t>
      </w:r>
      <w:r>
        <w:rPr>
          <w:rFonts w:asciiTheme="majorBidi" w:hAnsiTheme="majorBidi" w:cstheme="majorBidi"/>
          <w:lang w:val="en-US"/>
        </w:rPr>
        <w:t xml:space="preserve">administrative cu </w:t>
      </w:r>
      <w:proofErr w:type="spellStart"/>
      <w:r>
        <w:rPr>
          <w:rFonts w:asciiTheme="majorBidi" w:hAnsiTheme="majorBidi" w:cstheme="majorBidi"/>
          <w:lang w:val="en-US"/>
        </w:rPr>
        <w:t>modific</w:t>
      </w:r>
      <w:r>
        <w:rPr>
          <w:rFonts w:asciiTheme="majorBidi" w:hAnsiTheme="majorBidi" w:cstheme="majorBidi"/>
        </w:rPr>
        <w:t>ările</w:t>
      </w:r>
      <w:proofErr w:type="spellEnd"/>
      <w:r>
        <w:rPr>
          <w:rFonts w:asciiTheme="majorBidi" w:hAnsiTheme="majorBidi" w:cstheme="majorBidi"/>
        </w:rPr>
        <w:t xml:space="preserve"> și completările ulterioare</w:t>
      </w:r>
    </w:p>
    <w:p w14:paraId="63903E5D" w14:textId="2D6BB42E" w:rsidR="00D640C0" w:rsidRPr="00D640C0" w:rsidRDefault="00D640C0" w:rsidP="00D640C0">
      <w:pPr>
        <w:pStyle w:val="ListParagraph"/>
        <w:shd w:val="clear" w:color="auto" w:fill="FFFFFF"/>
        <w:rPr>
          <w:rFonts w:asciiTheme="majorBidi" w:hAnsiTheme="majorBidi" w:cstheme="majorBidi"/>
          <w:lang w:val="en-US"/>
        </w:rPr>
      </w:pPr>
      <w:r w:rsidRPr="00D640C0">
        <w:rPr>
          <w:rFonts w:asciiTheme="majorBidi" w:hAnsiTheme="majorBidi" w:cstheme="majorBidi"/>
          <w:b/>
          <w:bCs/>
          <w:lang w:val="en-US"/>
        </w:rPr>
        <w:t xml:space="preserve">cu </w:t>
      </w:r>
      <w:proofErr w:type="spellStart"/>
      <w:r w:rsidRPr="00D640C0">
        <w:rPr>
          <w:rFonts w:asciiTheme="majorBidi" w:hAnsiTheme="majorBidi" w:cstheme="majorBidi"/>
          <w:b/>
          <w:bCs/>
          <w:lang w:val="en-US"/>
        </w:rPr>
        <w:t>tematica</w:t>
      </w:r>
      <w:proofErr w:type="spellEnd"/>
      <w:r w:rsidRPr="00D640C0">
        <w:rPr>
          <w:rFonts w:asciiTheme="majorBidi" w:hAnsiTheme="majorBidi" w:cstheme="majorBidi"/>
          <w:lang w:val="en-US"/>
        </w:rPr>
        <w:t xml:space="preserve"> art 430, art 432 – 434, art 437 – 441,</w:t>
      </w:r>
      <w:r w:rsidRPr="00D640C0">
        <w:rPr>
          <w:rFonts w:asciiTheme="majorBidi" w:hAnsiTheme="majorBidi" w:cstheme="majorBidi"/>
        </w:rPr>
        <w:t xml:space="preserve"> art. 549^1 alin.1, art. 553, art. 553^2, art.554^1</w:t>
      </w:r>
      <w:r w:rsidRPr="00D640C0">
        <w:rPr>
          <w:rFonts w:asciiTheme="majorBidi" w:hAnsiTheme="majorBidi" w:cstheme="majorBidi"/>
          <w:lang w:val="en-US"/>
        </w:rPr>
        <w:t>;</w:t>
      </w:r>
    </w:p>
    <w:p w14:paraId="588ED18D" w14:textId="77777777" w:rsidR="00D640C0" w:rsidRPr="00D640C0" w:rsidRDefault="00D640C0" w:rsidP="00D640C0">
      <w:pPr>
        <w:pStyle w:val="ListParagraph"/>
        <w:numPr>
          <w:ilvl w:val="0"/>
          <w:numId w:val="45"/>
        </w:numPr>
        <w:rPr>
          <w:rFonts w:asciiTheme="majorBidi" w:hAnsiTheme="majorBidi" w:cstheme="majorBidi"/>
          <w:lang w:val="en-US"/>
        </w:rPr>
      </w:pPr>
      <w:r w:rsidRPr="005B5E29">
        <w:rPr>
          <w:rFonts w:asciiTheme="majorBidi" w:hAnsiTheme="majorBidi" w:cstheme="majorBidi"/>
          <w:b/>
          <w:bCs/>
          <w:lang w:val="en-US"/>
        </w:rPr>
        <w:t>Legea nr. 272/2004</w:t>
      </w:r>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privind</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protecţia</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şi</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promovarea</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drepturilor</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copilului</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republicat</w:t>
      </w:r>
      <w:proofErr w:type="spellEnd"/>
      <w:r w:rsidRPr="00D640C0">
        <w:rPr>
          <w:rFonts w:asciiTheme="majorBidi" w:hAnsiTheme="majorBidi" w:cstheme="majorBidi"/>
        </w:rPr>
        <w:t xml:space="preserve">ă) </w:t>
      </w:r>
    </w:p>
    <w:p w14:paraId="2FB56A4D" w14:textId="2E9FA446" w:rsidR="00D640C0" w:rsidRPr="00D640C0" w:rsidRDefault="00D640C0" w:rsidP="00D640C0">
      <w:pPr>
        <w:pStyle w:val="ListParagraph"/>
        <w:rPr>
          <w:rFonts w:asciiTheme="majorBidi" w:hAnsiTheme="majorBidi" w:cstheme="majorBidi"/>
          <w:lang w:val="en-US"/>
        </w:rPr>
      </w:pPr>
      <w:r>
        <w:rPr>
          <w:rFonts w:asciiTheme="majorBidi" w:hAnsiTheme="majorBidi" w:cstheme="majorBidi"/>
          <w:b/>
          <w:bCs/>
        </w:rPr>
        <w:t xml:space="preserve">cu tematica </w:t>
      </w:r>
      <w:r w:rsidRPr="00D640C0">
        <w:rPr>
          <w:rFonts w:asciiTheme="majorBidi" w:hAnsiTheme="majorBidi" w:cstheme="majorBidi"/>
        </w:rPr>
        <w:t>- integral</w:t>
      </w:r>
      <w:r w:rsidRPr="00D640C0">
        <w:rPr>
          <w:rFonts w:asciiTheme="majorBidi" w:hAnsiTheme="majorBidi" w:cstheme="majorBidi"/>
          <w:lang w:val="en-US"/>
        </w:rPr>
        <w:t>;</w:t>
      </w:r>
    </w:p>
    <w:p w14:paraId="46A8E19B" w14:textId="77777777" w:rsidR="00D640C0" w:rsidRDefault="00D640C0" w:rsidP="00D640C0">
      <w:pPr>
        <w:pStyle w:val="ListParagraph"/>
        <w:numPr>
          <w:ilvl w:val="0"/>
          <w:numId w:val="45"/>
        </w:numPr>
        <w:rPr>
          <w:rFonts w:asciiTheme="majorBidi" w:hAnsiTheme="majorBidi" w:cstheme="majorBidi"/>
          <w:lang w:val="en-US"/>
        </w:rPr>
      </w:pPr>
      <w:proofErr w:type="spellStart"/>
      <w:r w:rsidRPr="00D640C0">
        <w:rPr>
          <w:rFonts w:asciiTheme="majorBidi" w:hAnsiTheme="majorBidi" w:cstheme="majorBidi"/>
          <w:b/>
          <w:bCs/>
          <w:lang w:val="en-US"/>
        </w:rPr>
        <w:t>Ordin</w:t>
      </w:r>
      <w:proofErr w:type="spellEnd"/>
      <w:r w:rsidRPr="00D640C0">
        <w:rPr>
          <w:rFonts w:asciiTheme="majorBidi" w:hAnsiTheme="majorBidi" w:cstheme="majorBidi"/>
          <w:b/>
          <w:bCs/>
          <w:lang w:val="en-US"/>
        </w:rPr>
        <w:t xml:space="preserve"> nr. 288/2006</w:t>
      </w:r>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privind</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aprobarea</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Standardelor</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minime</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obligatorii</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privind</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managementul</w:t>
      </w:r>
      <w:proofErr w:type="spellEnd"/>
      <w:r w:rsidRPr="00D640C0">
        <w:rPr>
          <w:rFonts w:asciiTheme="majorBidi" w:hAnsiTheme="majorBidi" w:cstheme="majorBidi"/>
          <w:lang w:val="en-US"/>
        </w:rPr>
        <w:t xml:space="preserve"> de </w:t>
      </w:r>
      <w:proofErr w:type="spellStart"/>
      <w:r w:rsidRPr="00D640C0">
        <w:rPr>
          <w:rFonts w:asciiTheme="majorBidi" w:hAnsiTheme="majorBidi" w:cstheme="majorBidi"/>
          <w:lang w:val="en-US"/>
        </w:rPr>
        <w:t>caz</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în</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domeniul</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protecţiei</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drepturilor</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copilului</w:t>
      </w:r>
      <w:proofErr w:type="spellEnd"/>
    </w:p>
    <w:p w14:paraId="5DBBD0C1" w14:textId="5D6ECAF8" w:rsidR="00D640C0" w:rsidRPr="00D640C0" w:rsidRDefault="00D640C0" w:rsidP="00D640C0">
      <w:pPr>
        <w:pStyle w:val="ListParagraph"/>
        <w:rPr>
          <w:rFonts w:asciiTheme="majorBidi" w:hAnsiTheme="majorBidi" w:cstheme="majorBidi"/>
          <w:lang w:val="en-US"/>
        </w:rPr>
      </w:pPr>
      <w:r w:rsidRPr="00D640C0">
        <w:rPr>
          <w:rFonts w:asciiTheme="majorBidi" w:hAnsiTheme="majorBidi" w:cstheme="majorBidi"/>
          <w:b/>
          <w:bCs/>
          <w:lang w:val="en-US"/>
        </w:rPr>
        <w:t xml:space="preserve">cu </w:t>
      </w:r>
      <w:proofErr w:type="spellStart"/>
      <w:r w:rsidRPr="00D640C0">
        <w:rPr>
          <w:rFonts w:asciiTheme="majorBidi" w:hAnsiTheme="majorBidi" w:cstheme="majorBidi"/>
          <w:b/>
          <w:bCs/>
          <w:lang w:val="en-US"/>
        </w:rPr>
        <w:t>tematica</w:t>
      </w:r>
      <w:proofErr w:type="spellEnd"/>
      <w:r w:rsidRPr="00D640C0">
        <w:rPr>
          <w:rFonts w:asciiTheme="majorBidi" w:hAnsiTheme="majorBidi" w:cstheme="majorBidi"/>
          <w:lang w:val="en-US"/>
        </w:rPr>
        <w:t xml:space="preserve"> </w:t>
      </w:r>
      <w:r>
        <w:rPr>
          <w:rFonts w:asciiTheme="majorBidi" w:hAnsiTheme="majorBidi" w:cstheme="majorBidi"/>
          <w:lang w:val="en-US"/>
        </w:rPr>
        <w:t xml:space="preserve">- </w:t>
      </w:r>
      <w:r w:rsidRPr="00D640C0">
        <w:rPr>
          <w:rFonts w:asciiTheme="majorBidi" w:hAnsiTheme="majorBidi" w:cstheme="majorBidi"/>
          <w:lang w:val="en-US"/>
        </w:rPr>
        <w:t>integral</w:t>
      </w:r>
      <w:bookmarkStart w:id="2" w:name="_Hlk240445720"/>
      <w:r w:rsidRPr="00D640C0">
        <w:rPr>
          <w:rFonts w:asciiTheme="majorBidi" w:hAnsiTheme="majorBidi" w:cstheme="majorBidi"/>
          <w:lang w:val="en-US"/>
        </w:rPr>
        <w:t>;</w:t>
      </w:r>
      <w:bookmarkEnd w:id="2"/>
    </w:p>
    <w:p w14:paraId="4ABA9C25" w14:textId="77777777" w:rsidR="00D640C0" w:rsidRDefault="00D640C0" w:rsidP="00D640C0">
      <w:pPr>
        <w:pStyle w:val="ListParagraph"/>
        <w:numPr>
          <w:ilvl w:val="0"/>
          <w:numId w:val="45"/>
        </w:numPr>
        <w:rPr>
          <w:rFonts w:asciiTheme="majorBidi" w:hAnsiTheme="majorBidi" w:cstheme="majorBidi"/>
          <w:lang w:val="fr-FR"/>
        </w:rPr>
      </w:pPr>
      <w:proofErr w:type="spellStart"/>
      <w:r w:rsidRPr="00D640C0">
        <w:rPr>
          <w:rFonts w:asciiTheme="majorBidi" w:hAnsiTheme="majorBidi" w:cstheme="majorBidi"/>
          <w:b/>
          <w:bCs/>
          <w:lang w:val="fr-FR"/>
        </w:rPr>
        <w:t>Ordinul</w:t>
      </w:r>
      <w:proofErr w:type="spellEnd"/>
      <w:r w:rsidRPr="00D640C0">
        <w:rPr>
          <w:rFonts w:asciiTheme="majorBidi" w:hAnsiTheme="majorBidi" w:cstheme="majorBidi"/>
          <w:b/>
          <w:bCs/>
          <w:lang w:val="fr-FR"/>
        </w:rPr>
        <w:t xml:space="preserve"> nr. 25/2019</w:t>
      </w:r>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privind</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aprobarea</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standardelor</w:t>
      </w:r>
      <w:proofErr w:type="spellEnd"/>
      <w:r w:rsidRPr="00D640C0">
        <w:rPr>
          <w:rFonts w:asciiTheme="majorBidi" w:hAnsiTheme="majorBidi" w:cstheme="majorBidi"/>
          <w:lang w:val="fr-FR"/>
        </w:rPr>
        <w:t xml:space="preserve"> minime de </w:t>
      </w:r>
      <w:proofErr w:type="spellStart"/>
      <w:r w:rsidRPr="00D640C0">
        <w:rPr>
          <w:rFonts w:asciiTheme="majorBidi" w:hAnsiTheme="majorBidi" w:cstheme="majorBidi"/>
          <w:lang w:val="fr-FR"/>
        </w:rPr>
        <w:t>calitate</w:t>
      </w:r>
      <w:proofErr w:type="spellEnd"/>
      <w:r w:rsidRPr="00D640C0">
        <w:rPr>
          <w:rFonts w:asciiTheme="majorBidi" w:hAnsiTheme="majorBidi" w:cstheme="majorBidi"/>
          <w:lang w:val="fr-FR"/>
        </w:rPr>
        <w:t xml:space="preserve"> pentru </w:t>
      </w:r>
      <w:proofErr w:type="spellStart"/>
      <w:r w:rsidRPr="00D640C0">
        <w:rPr>
          <w:rFonts w:asciiTheme="majorBidi" w:hAnsiTheme="majorBidi" w:cstheme="majorBidi"/>
          <w:lang w:val="fr-FR"/>
        </w:rPr>
        <w:t>serviciile</w:t>
      </w:r>
      <w:proofErr w:type="spellEnd"/>
      <w:r w:rsidRPr="00D640C0">
        <w:rPr>
          <w:rFonts w:asciiTheme="majorBidi" w:hAnsiTheme="majorBidi" w:cstheme="majorBidi"/>
          <w:lang w:val="fr-FR"/>
        </w:rPr>
        <w:t xml:space="preserve"> sociale de </w:t>
      </w:r>
      <w:proofErr w:type="spellStart"/>
      <w:r w:rsidRPr="00D640C0">
        <w:rPr>
          <w:rFonts w:asciiTheme="majorBidi" w:hAnsiTheme="majorBidi" w:cstheme="majorBidi"/>
          <w:lang w:val="fr-FR"/>
        </w:rPr>
        <w:t>tip</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rezidențial</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destinate</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copiilor</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din</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sistemul</w:t>
      </w:r>
      <w:proofErr w:type="spellEnd"/>
      <w:r w:rsidRPr="00D640C0">
        <w:rPr>
          <w:rFonts w:asciiTheme="majorBidi" w:hAnsiTheme="majorBidi" w:cstheme="majorBidi"/>
          <w:lang w:val="fr-FR"/>
        </w:rPr>
        <w:t xml:space="preserve"> de </w:t>
      </w:r>
      <w:proofErr w:type="spellStart"/>
      <w:r w:rsidRPr="00D640C0">
        <w:rPr>
          <w:rFonts w:asciiTheme="majorBidi" w:hAnsiTheme="majorBidi" w:cstheme="majorBidi"/>
          <w:lang w:val="fr-FR"/>
        </w:rPr>
        <w:t>protecție</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specială</w:t>
      </w:r>
      <w:proofErr w:type="spellEnd"/>
    </w:p>
    <w:p w14:paraId="09447294" w14:textId="13DCD9A4" w:rsidR="00D640C0" w:rsidRPr="00D640C0" w:rsidRDefault="00D640C0" w:rsidP="00D640C0">
      <w:pPr>
        <w:pStyle w:val="ListParagraph"/>
        <w:rPr>
          <w:rFonts w:asciiTheme="majorBidi" w:hAnsiTheme="majorBidi" w:cstheme="majorBidi"/>
          <w:lang w:val="fr-FR"/>
        </w:rPr>
      </w:pPr>
      <w:proofErr w:type="gramStart"/>
      <w:r>
        <w:rPr>
          <w:rFonts w:asciiTheme="majorBidi" w:hAnsiTheme="majorBidi" w:cstheme="majorBidi"/>
          <w:b/>
          <w:bCs/>
          <w:lang w:val="fr-FR"/>
        </w:rPr>
        <w:t>cu</w:t>
      </w:r>
      <w:proofErr w:type="gramEnd"/>
      <w:r>
        <w:rPr>
          <w:rFonts w:asciiTheme="majorBidi" w:hAnsiTheme="majorBidi" w:cstheme="majorBidi"/>
          <w:b/>
          <w:bCs/>
          <w:lang w:val="fr-FR"/>
        </w:rPr>
        <w:t xml:space="preserve"> </w:t>
      </w:r>
      <w:proofErr w:type="spellStart"/>
      <w:r>
        <w:rPr>
          <w:rFonts w:asciiTheme="majorBidi" w:hAnsiTheme="majorBidi" w:cstheme="majorBidi"/>
          <w:b/>
          <w:bCs/>
          <w:lang w:val="fr-FR"/>
        </w:rPr>
        <w:t>tematica</w:t>
      </w:r>
      <w:proofErr w:type="spellEnd"/>
      <w:r w:rsidRPr="00D640C0">
        <w:rPr>
          <w:rFonts w:asciiTheme="majorBidi" w:hAnsiTheme="majorBidi" w:cstheme="majorBidi"/>
          <w:lang w:val="fr-FR"/>
        </w:rPr>
        <w:t xml:space="preserve"> </w:t>
      </w:r>
      <w:r w:rsidR="009755C8">
        <w:rPr>
          <w:rFonts w:asciiTheme="majorBidi" w:hAnsiTheme="majorBidi" w:cstheme="majorBidi"/>
          <w:lang w:val="fr-FR"/>
        </w:rPr>
        <w:t xml:space="preserve">- </w:t>
      </w:r>
      <w:proofErr w:type="spellStart"/>
      <w:r w:rsidR="009755C8">
        <w:rPr>
          <w:rFonts w:asciiTheme="majorBidi" w:hAnsiTheme="majorBidi" w:cstheme="majorBidi"/>
          <w:lang w:val="fr-FR"/>
        </w:rPr>
        <w:t>A</w:t>
      </w:r>
      <w:r w:rsidRPr="00D640C0">
        <w:rPr>
          <w:rFonts w:asciiTheme="majorBidi" w:hAnsiTheme="majorBidi" w:cstheme="majorBidi"/>
          <w:lang w:val="fr-FR"/>
        </w:rPr>
        <w:t>nexa</w:t>
      </w:r>
      <w:proofErr w:type="spellEnd"/>
      <w:r w:rsidRPr="00D640C0">
        <w:rPr>
          <w:rFonts w:asciiTheme="majorBidi" w:hAnsiTheme="majorBidi" w:cstheme="majorBidi"/>
          <w:lang w:val="fr-FR"/>
        </w:rPr>
        <w:t xml:space="preserve"> </w:t>
      </w:r>
      <w:proofErr w:type="gramStart"/>
      <w:r w:rsidRPr="00D640C0">
        <w:rPr>
          <w:rFonts w:asciiTheme="majorBidi" w:hAnsiTheme="majorBidi" w:cstheme="majorBidi"/>
          <w:lang w:val="fr-FR"/>
        </w:rPr>
        <w:t>2:</w:t>
      </w:r>
      <w:proofErr w:type="gram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Standarde</w:t>
      </w:r>
      <w:proofErr w:type="spellEnd"/>
      <w:r w:rsidRPr="00D640C0">
        <w:rPr>
          <w:rFonts w:asciiTheme="majorBidi" w:hAnsiTheme="majorBidi" w:cstheme="majorBidi"/>
          <w:lang w:val="fr-FR"/>
        </w:rPr>
        <w:t xml:space="preserve"> minime de </w:t>
      </w:r>
      <w:proofErr w:type="spellStart"/>
      <w:r w:rsidRPr="00D640C0">
        <w:rPr>
          <w:rFonts w:asciiTheme="majorBidi" w:hAnsiTheme="majorBidi" w:cstheme="majorBidi"/>
          <w:lang w:val="fr-FR"/>
        </w:rPr>
        <w:t>calitate</w:t>
      </w:r>
      <w:proofErr w:type="spellEnd"/>
      <w:r w:rsidRPr="00D640C0">
        <w:rPr>
          <w:rFonts w:asciiTheme="majorBidi" w:hAnsiTheme="majorBidi" w:cstheme="majorBidi"/>
          <w:lang w:val="fr-FR"/>
        </w:rPr>
        <w:t xml:space="preserve"> pentru </w:t>
      </w:r>
      <w:proofErr w:type="spellStart"/>
      <w:r w:rsidRPr="00D640C0">
        <w:rPr>
          <w:rFonts w:asciiTheme="majorBidi" w:hAnsiTheme="majorBidi" w:cstheme="majorBidi"/>
          <w:lang w:val="fr-FR"/>
        </w:rPr>
        <w:t>serviciile</w:t>
      </w:r>
      <w:proofErr w:type="spellEnd"/>
      <w:r w:rsidRPr="00D640C0">
        <w:rPr>
          <w:rFonts w:asciiTheme="majorBidi" w:hAnsiTheme="majorBidi" w:cstheme="majorBidi"/>
          <w:lang w:val="fr-FR"/>
        </w:rPr>
        <w:t xml:space="preserve"> sociale cu </w:t>
      </w:r>
      <w:proofErr w:type="spellStart"/>
      <w:r w:rsidRPr="00D640C0">
        <w:rPr>
          <w:rFonts w:asciiTheme="majorBidi" w:hAnsiTheme="majorBidi" w:cstheme="majorBidi"/>
          <w:lang w:val="fr-FR"/>
        </w:rPr>
        <w:t>cazare</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organizate</w:t>
      </w:r>
      <w:proofErr w:type="spellEnd"/>
      <w:r w:rsidRPr="00D640C0">
        <w:rPr>
          <w:rFonts w:asciiTheme="majorBidi" w:hAnsiTheme="majorBidi" w:cstheme="majorBidi"/>
          <w:lang w:val="fr-FR"/>
        </w:rPr>
        <w:t xml:space="preserve"> </w:t>
      </w:r>
      <w:proofErr w:type="gramStart"/>
      <w:r w:rsidRPr="00D640C0">
        <w:rPr>
          <w:rFonts w:asciiTheme="majorBidi" w:hAnsiTheme="majorBidi" w:cstheme="majorBidi"/>
          <w:lang w:val="fr-FR"/>
        </w:rPr>
        <w:t>ca</w:t>
      </w:r>
      <w:proofErr w:type="gramEnd"/>
      <w:r w:rsidRPr="00D640C0">
        <w:rPr>
          <w:rFonts w:asciiTheme="majorBidi" w:hAnsiTheme="majorBidi" w:cstheme="majorBidi"/>
          <w:lang w:val="fr-FR"/>
        </w:rPr>
        <w:t xml:space="preserve"> centre de </w:t>
      </w:r>
      <w:proofErr w:type="spellStart"/>
      <w:r w:rsidRPr="00D640C0">
        <w:rPr>
          <w:rFonts w:asciiTheme="majorBidi" w:hAnsiTheme="majorBidi" w:cstheme="majorBidi"/>
          <w:lang w:val="fr-FR"/>
        </w:rPr>
        <w:t>primire</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în</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regim</w:t>
      </w:r>
      <w:proofErr w:type="spellEnd"/>
      <w:r w:rsidRPr="00D640C0">
        <w:rPr>
          <w:rFonts w:asciiTheme="majorBidi" w:hAnsiTheme="majorBidi" w:cstheme="majorBidi"/>
          <w:lang w:val="fr-FR"/>
        </w:rPr>
        <w:t xml:space="preserve"> de </w:t>
      </w:r>
      <w:proofErr w:type="spellStart"/>
      <w:r w:rsidRPr="00D640C0">
        <w:rPr>
          <w:rFonts w:asciiTheme="majorBidi" w:hAnsiTheme="majorBidi" w:cstheme="majorBidi"/>
          <w:lang w:val="fr-FR"/>
        </w:rPr>
        <w:t>urgență</w:t>
      </w:r>
      <w:proofErr w:type="spellEnd"/>
      <w:r w:rsidRPr="00D640C0">
        <w:rPr>
          <w:rFonts w:asciiTheme="majorBidi" w:hAnsiTheme="majorBidi" w:cstheme="majorBidi"/>
          <w:lang w:val="fr-FR"/>
        </w:rPr>
        <w:t xml:space="preserve"> pentru </w:t>
      </w:r>
      <w:proofErr w:type="spellStart"/>
      <w:r w:rsidRPr="00D640C0">
        <w:rPr>
          <w:rFonts w:asciiTheme="majorBidi" w:hAnsiTheme="majorBidi" w:cstheme="majorBidi"/>
          <w:lang w:val="fr-FR"/>
        </w:rPr>
        <w:t>copilul</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abuzat</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neglijat</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sau</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exploatat</w:t>
      </w:r>
      <w:proofErr w:type="spellEnd"/>
      <w:r w:rsidRPr="00D640C0">
        <w:rPr>
          <w:rFonts w:asciiTheme="majorBidi" w:hAnsiTheme="majorBidi" w:cstheme="majorBidi"/>
          <w:lang w:val="fr-FR"/>
        </w:rPr>
        <w:t xml:space="preserve"> - </w:t>
      </w:r>
      <w:proofErr w:type="spellStart"/>
      <w:proofErr w:type="gramStart"/>
      <w:r w:rsidRPr="009755C8">
        <w:rPr>
          <w:rFonts w:asciiTheme="majorBidi" w:hAnsiTheme="majorBidi" w:cstheme="majorBidi"/>
          <w:b/>
          <w:bCs/>
          <w:lang w:val="fr-FR"/>
        </w:rPr>
        <w:t>integral</w:t>
      </w:r>
      <w:proofErr w:type="spellEnd"/>
      <w:r w:rsidRPr="00D640C0">
        <w:rPr>
          <w:rFonts w:asciiTheme="majorBidi" w:hAnsiTheme="majorBidi" w:cstheme="majorBidi"/>
          <w:lang w:val="fr-FR"/>
        </w:rPr>
        <w:t>;</w:t>
      </w:r>
      <w:proofErr w:type="gramEnd"/>
    </w:p>
    <w:p w14:paraId="2F0C38FE" w14:textId="77777777" w:rsidR="009755C8" w:rsidRDefault="00D640C0" w:rsidP="00D640C0">
      <w:pPr>
        <w:pStyle w:val="ListParagraph"/>
        <w:numPr>
          <w:ilvl w:val="0"/>
          <w:numId w:val="45"/>
        </w:numPr>
        <w:rPr>
          <w:rFonts w:asciiTheme="majorBidi" w:hAnsiTheme="majorBidi" w:cstheme="majorBidi"/>
          <w:lang w:val="fr-FR"/>
        </w:rPr>
      </w:pPr>
      <w:proofErr w:type="spellStart"/>
      <w:r w:rsidRPr="009755C8">
        <w:rPr>
          <w:rFonts w:asciiTheme="majorBidi" w:hAnsiTheme="majorBidi" w:cstheme="majorBidi"/>
          <w:b/>
          <w:bCs/>
          <w:lang w:val="fr-FR"/>
        </w:rPr>
        <w:t>Ordinul</w:t>
      </w:r>
      <w:proofErr w:type="spellEnd"/>
      <w:r w:rsidRPr="009755C8">
        <w:rPr>
          <w:rFonts w:asciiTheme="majorBidi" w:hAnsiTheme="majorBidi" w:cstheme="majorBidi"/>
          <w:b/>
          <w:bCs/>
          <w:lang w:val="fr-FR"/>
        </w:rPr>
        <w:t xml:space="preserve"> 27/2019</w:t>
      </w:r>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privind</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aprobarea</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standardelor</w:t>
      </w:r>
      <w:proofErr w:type="spellEnd"/>
      <w:r w:rsidRPr="00D640C0">
        <w:rPr>
          <w:rFonts w:asciiTheme="majorBidi" w:hAnsiTheme="majorBidi" w:cstheme="majorBidi"/>
          <w:lang w:val="fr-FR"/>
        </w:rPr>
        <w:t xml:space="preserve"> minime de </w:t>
      </w:r>
      <w:proofErr w:type="spellStart"/>
      <w:r w:rsidRPr="00D640C0">
        <w:rPr>
          <w:rFonts w:asciiTheme="majorBidi" w:hAnsiTheme="majorBidi" w:cstheme="majorBidi"/>
          <w:lang w:val="fr-FR"/>
        </w:rPr>
        <w:t>calitate</w:t>
      </w:r>
      <w:proofErr w:type="spellEnd"/>
      <w:r w:rsidRPr="00D640C0">
        <w:rPr>
          <w:rFonts w:asciiTheme="majorBidi" w:hAnsiTheme="majorBidi" w:cstheme="majorBidi"/>
          <w:lang w:val="fr-FR"/>
        </w:rPr>
        <w:t xml:space="preserve"> pentru </w:t>
      </w:r>
      <w:proofErr w:type="spellStart"/>
      <w:r w:rsidRPr="00D640C0">
        <w:rPr>
          <w:rFonts w:asciiTheme="majorBidi" w:hAnsiTheme="majorBidi" w:cstheme="majorBidi"/>
          <w:lang w:val="fr-FR"/>
        </w:rPr>
        <w:t>serviciile</w:t>
      </w:r>
      <w:proofErr w:type="spellEnd"/>
      <w:r w:rsidRPr="00D640C0">
        <w:rPr>
          <w:rFonts w:asciiTheme="majorBidi" w:hAnsiTheme="majorBidi" w:cstheme="majorBidi"/>
          <w:lang w:val="fr-FR"/>
        </w:rPr>
        <w:t xml:space="preserve"> sociale de </w:t>
      </w:r>
      <w:proofErr w:type="spellStart"/>
      <w:r w:rsidRPr="00D640C0">
        <w:rPr>
          <w:rFonts w:asciiTheme="majorBidi" w:hAnsiTheme="majorBidi" w:cstheme="majorBidi"/>
          <w:lang w:val="fr-FR"/>
        </w:rPr>
        <w:t>zi</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destinate</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copiilor</w:t>
      </w:r>
      <w:proofErr w:type="spellEnd"/>
      <w:r w:rsidRPr="00D640C0">
        <w:rPr>
          <w:rFonts w:asciiTheme="majorBidi" w:hAnsiTheme="majorBidi" w:cstheme="majorBidi"/>
          <w:lang w:val="fr-FR"/>
        </w:rPr>
        <w:t xml:space="preserve"> </w:t>
      </w:r>
    </w:p>
    <w:p w14:paraId="21EC51EA" w14:textId="3E634F40" w:rsidR="00D640C0" w:rsidRPr="009755C8" w:rsidRDefault="009755C8" w:rsidP="009755C8">
      <w:pPr>
        <w:pStyle w:val="ListParagraph"/>
        <w:rPr>
          <w:rFonts w:asciiTheme="majorBidi" w:hAnsiTheme="majorBidi" w:cstheme="majorBidi"/>
          <w:lang w:val="en-US"/>
        </w:rPr>
      </w:pPr>
      <w:r w:rsidRPr="009755C8">
        <w:rPr>
          <w:rFonts w:asciiTheme="majorBidi" w:hAnsiTheme="majorBidi" w:cstheme="majorBidi"/>
          <w:b/>
          <w:bCs/>
          <w:lang w:val="en-US"/>
        </w:rPr>
        <w:t xml:space="preserve">cu </w:t>
      </w:r>
      <w:proofErr w:type="spellStart"/>
      <w:r w:rsidRPr="009755C8">
        <w:rPr>
          <w:rFonts w:asciiTheme="majorBidi" w:hAnsiTheme="majorBidi" w:cstheme="majorBidi"/>
          <w:b/>
          <w:bCs/>
          <w:lang w:val="en-US"/>
        </w:rPr>
        <w:t>t</w:t>
      </w:r>
      <w:r w:rsidR="00D640C0" w:rsidRPr="009755C8">
        <w:rPr>
          <w:rFonts w:asciiTheme="majorBidi" w:hAnsiTheme="majorBidi" w:cstheme="majorBidi"/>
          <w:b/>
          <w:bCs/>
          <w:lang w:val="en-US"/>
        </w:rPr>
        <w:t>ematica</w:t>
      </w:r>
      <w:proofErr w:type="spellEnd"/>
      <w:r w:rsidR="00D640C0" w:rsidRPr="009755C8">
        <w:rPr>
          <w:rFonts w:asciiTheme="majorBidi" w:hAnsiTheme="majorBidi" w:cstheme="majorBidi"/>
          <w:lang w:val="en-US"/>
        </w:rPr>
        <w:t xml:space="preserve"> – </w:t>
      </w:r>
      <w:proofErr w:type="spellStart"/>
      <w:r w:rsidR="00D640C0" w:rsidRPr="009755C8">
        <w:rPr>
          <w:rFonts w:asciiTheme="majorBidi" w:hAnsiTheme="majorBidi" w:cstheme="majorBidi"/>
          <w:lang w:val="en-US"/>
        </w:rPr>
        <w:t>Anexa</w:t>
      </w:r>
      <w:proofErr w:type="spellEnd"/>
      <w:r w:rsidR="00D640C0" w:rsidRPr="009755C8">
        <w:rPr>
          <w:rFonts w:asciiTheme="majorBidi" w:hAnsiTheme="majorBidi" w:cstheme="majorBidi"/>
          <w:lang w:val="en-US"/>
        </w:rPr>
        <w:t xml:space="preserve"> – Modul I</w:t>
      </w:r>
      <w:r w:rsidR="00D02341">
        <w:rPr>
          <w:rFonts w:asciiTheme="majorBidi" w:hAnsiTheme="majorBidi" w:cstheme="majorBidi"/>
          <w:lang w:val="en-US"/>
        </w:rPr>
        <w:t xml:space="preserve"> - integral</w:t>
      </w:r>
      <w:r w:rsidR="00D640C0" w:rsidRPr="009755C8">
        <w:rPr>
          <w:rFonts w:asciiTheme="majorBidi" w:hAnsiTheme="majorBidi" w:cstheme="majorBidi"/>
          <w:lang w:val="en-US"/>
        </w:rPr>
        <w:t xml:space="preserve">, </w:t>
      </w:r>
      <w:r w:rsidR="00D02341">
        <w:rPr>
          <w:rFonts w:asciiTheme="majorBidi" w:hAnsiTheme="majorBidi" w:cstheme="majorBidi"/>
          <w:lang w:val="en-US"/>
        </w:rPr>
        <w:t xml:space="preserve">Modul </w:t>
      </w:r>
      <w:r w:rsidR="00D640C0" w:rsidRPr="009755C8">
        <w:rPr>
          <w:rFonts w:asciiTheme="majorBidi" w:hAnsiTheme="majorBidi" w:cstheme="majorBidi"/>
          <w:lang w:val="en-US"/>
        </w:rPr>
        <w:t xml:space="preserve">III – </w:t>
      </w:r>
      <w:proofErr w:type="spellStart"/>
      <w:r w:rsidR="00D640C0" w:rsidRPr="009755C8">
        <w:rPr>
          <w:rFonts w:asciiTheme="majorBidi" w:hAnsiTheme="majorBidi" w:cstheme="majorBidi"/>
          <w:lang w:val="en-US"/>
        </w:rPr>
        <w:t>Standardul</w:t>
      </w:r>
      <w:proofErr w:type="spellEnd"/>
      <w:r w:rsidR="00D640C0" w:rsidRPr="009755C8">
        <w:rPr>
          <w:rFonts w:asciiTheme="majorBidi" w:hAnsiTheme="majorBidi" w:cstheme="majorBidi"/>
          <w:lang w:val="en-US"/>
        </w:rPr>
        <w:t xml:space="preserve"> 10 – </w:t>
      </w:r>
      <w:proofErr w:type="spellStart"/>
      <w:r w:rsidR="00D640C0" w:rsidRPr="009755C8">
        <w:rPr>
          <w:rFonts w:asciiTheme="majorBidi" w:hAnsiTheme="majorBidi" w:cstheme="majorBidi"/>
          <w:lang w:val="en-US"/>
        </w:rPr>
        <w:t>Telefonul</w:t>
      </w:r>
      <w:proofErr w:type="spellEnd"/>
      <w:r w:rsidR="00D640C0" w:rsidRPr="009755C8">
        <w:rPr>
          <w:rFonts w:asciiTheme="majorBidi" w:hAnsiTheme="majorBidi" w:cstheme="majorBidi"/>
          <w:lang w:val="en-US"/>
        </w:rPr>
        <w:t xml:space="preserve"> </w:t>
      </w:r>
      <w:proofErr w:type="spellStart"/>
      <w:r w:rsidR="00D640C0" w:rsidRPr="009755C8">
        <w:rPr>
          <w:rFonts w:asciiTheme="majorBidi" w:hAnsiTheme="majorBidi" w:cstheme="majorBidi"/>
          <w:lang w:val="en-US"/>
        </w:rPr>
        <w:t>Copilului</w:t>
      </w:r>
      <w:proofErr w:type="spellEnd"/>
      <w:r w:rsidR="00D640C0" w:rsidRPr="009755C8">
        <w:rPr>
          <w:rFonts w:asciiTheme="majorBidi" w:hAnsiTheme="majorBidi" w:cstheme="majorBidi"/>
          <w:lang w:val="en-US"/>
        </w:rPr>
        <w:t xml:space="preserve">, </w:t>
      </w:r>
      <w:r w:rsidR="00D02341">
        <w:rPr>
          <w:rFonts w:asciiTheme="majorBidi" w:hAnsiTheme="majorBidi" w:cstheme="majorBidi"/>
          <w:lang w:val="en-US"/>
        </w:rPr>
        <w:t xml:space="preserve">Modul </w:t>
      </w:r>
      <w:r w:rsidR="00D640C0" w:rsidRPr="009755C8">
        <w:rPr>
          <w:rFonts w:asciiTheme="majorBidi" w:hAnsiTheme="majorBidi" w:cstheme="majorBidi"/>
          <w:lang w:val="en-US"/>
        </w:rPr>
        <w:t>IV</w:t>
      </w:r>
      <w:r w:rsidR="00D02341">
        <w:rPr>
          <w:rFonts w:asciiTheme="majorBidi" w:hAnsiTheme="majorBidi" w:cstheme="majorBidi"/>
          <w:lang w:val="en-US"/>
        </w:rPr>
        <w:t xml:space="preserve"> - integral</w:t>
      </w:r>
      <w:r w:rsidR="00D640C0" w:rsidRPr="009755C8">
        <w:rPr>
          <w:rFonts w:asciiTheme="majorBidi" w:hAnsiTheme="majorBidi" w:cstheme="majorBidi"/>
          <w:lang w:val="en-US"/>
        </w:rPr>
        <w:t>,</w:t>
      </w:r>
      <w:r w:rsidR="00D02341">
        <w:rPr>
          <w:rFonts w:asciiTheme="majorBidi" w:hAnsiTheme="majorBidi" w:cstheme="majorBidi"/>
          <w:lang w:val="en-US"/>
        </w:rPr>
        <w:t xml:space="preserve"> Modul </w:t>
      </w:r>
      <w:r w:rsidR="00D640C0" w:rsidRPr="009755C8">
        <w:rPr>
          <w:rFonts w:asciiTheme="majorBidi" w:hAnsiTheme="majorBidi" w:cstheme="majorBidi"/>
          <w:lang w:val="en-US"/>
        </w:rPr>
        <w:t>V</w:t>
      </w:r>
      <w:r w:rsidR="00D02341">
        <w:rPr>
          <w:rFonts w:asciiTheme="majorBidi" w:hAnsiTheme="majorBidi" w:cstheme="majorBidi"/>
          <w:lang w:val="en-US"/>
        </w:rPr>
        <w:t>- integral</w:t>
      </w:r>
      <w:r w:rsidR="00D640C0" w:rsidRPr="009755C8">
        <w:rPr>
          <w:rFonts w:asciiTheme="majorBidi" w:hAnsiTheme="majorBidi" w:cstheme="majorBidi"/>
          <w:lang w:val="en-US"/>
        </w:rPr>
        <w:t xml:space="preserve"> și </w:t>
      </w:r>
      <w:r w:rsidR="00D02341">
        <w:rPr>
          <w:rFonts w:asciiTheme="majorBidi" w:hAnsiTheme="majorBidi" w:cstheme="majorBidi"/>
          <w:lang w:val="en-US"/>
        </w:rPr>
        <w:t xml:space="preserve">Modul </w:t>
      </w:r>
      <w:r w:rsidR="00D640C0" w:rsidRPr="009755C8">
        <w:rPr>
          <w:rFonts w:asciiTheme="majorBidi" w:hAnsiTheme="majorBidi" w:cstheme="majorBidi"/>
          <w:lang w:val="en-US"/>
        </w:rPr>
        <w:t>VI</w:t>
      </w:r>
      <w:r w:rsidR="00D02341">
        <w:rPr>
          <w:rFonts w:asciiTheme="majorBidi" w:hAnsiTheme="majorBidi" w:cstheme="majorBidi"/>
          <w:lang w:val="en-US"/>
        </w:rPr>
        <w:t>- integral</w:t>
      </w:r>
      <w:r w:rsidR="00D640C0" w:rsidRPr="009755C8">
        <w:rPr>
          <w:rFonts w:asciiTheme="majorBidi" w:hAnsiTheme="majorBidi" w:cstheme="majorBidi"/>
          <w:lang w:val="en-US"/>
        </w:rPr>
        <w:t>;</w:t>
      </w:r>
    </w:p>
    <w:p w14:paraId="3B895668" w14:textId="77777777" w:rsidR="00E9281C" w:rsidRDefault="00D640C0" w:rsidP="00D640C0">
      <w:pPr>
        <w:pStyle w:val="ListParagraph"/>
        <w:numPr>
          <w:ilvl w:val="0"/>
          <w:numId w:val="45"/>
        </w:numPr>
        <w:rPr>
          <w:rFonts w:asciiTheme="majorBidi" w:hAnsiTheme="majorBidi" w:cstheme="majorBidi"/>
          <w:lang w:val="fr-FR"/>
        </w:rPr>
      </w:pPr>
      <w:proofErr w:type="spellStart"/>
      <w:r w:rsidRPr="00E9281C">
        <w:rPr>
          <w:rFonts w:asciiTheme="majorBidi" w:hAnsiTheme="majorBidi" w:cstheme="majorBidi"/>
          <w:b/>
          <w:bCs/>
          <w:lang w:val="fr-FR"/>
        </w:rPr>
        <w:t>Ordin</w:t>
      </w:r>
      <w:proofErr w:type="spellEnd"/>
      <w:r w:rsidRPr="00E9281C">
        <w:rPr>
          <w:rFonts w:asciiTheme="majorBidi" w:hAnsiTheme="majorBidi" w:cstheme="majorBidi"/>
          <w:b/>
          <w:bCs/>
          <w:lang w:val="fr-FR"/>
        </w:rPr>
        <w:t xml:space="preserve"> nr. 81/2019</w:t>
      </w:r>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privind</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aprobarea</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standardelor</w:t>
      </w:r>
      <w:proofErr w:type="spellEnd"/>
      <w:r w:rsidRPr="00D640C0">
        <w:rPr>
          <w:rFonts w:asciiTheme="majorBidi" w:hAnsiTheme="majorBidi" w:cstheme="majorBidi"/>
          <w:lang w:val="fr-FR"/>
        </w:rPr>
        <w:t xml:space="preserve"> minime de </w:t>
      </w:r>
      <w:proofErr w:type="spellStart"/>
      <w:r w:rsidRPr="00D640C0">
        <w:rPr>
          <w:rFonts w:asciiTheme="majorBidi" w:hAnsiTheme="majorBidi" w:cstheme="majorBidi"/>
          <w:lang w:val="fr-FR"/>
        </w:rPr>
        <w:t>calitate</w:t>
      </w:r>
      <w:proofErr w:type="spellEnd"/>
      <w:r w:rsidRPr="00D640C0">
        <w:rPr>
          <w:rFonts w:asciiTheme="majorBidi" w:hAnsiTheme="majorBidi" w:cstheme="majorBidi"/>
          <w:lang w:val="fr-FR"/>
        </w:rPr>
        <w:t xml:space="preserve"> pentru </w:t>
      </w:r>
      <w:proofErr w:type="spellStart"/>
      <w:r w:rsidRPr="00D640C0">
        <w:rPr>
          <w:rFonts w:asciiTheme="majorBidi" w:hAnsiTheme="majorBidi" w:cstheme="majorBidi"/>
          <w:lang w:val="fr-FR"/>
        </w:rPr>
        <w:t>serviciile</w:t>
      </w:r>
      <w:proofErr w:type="spellEnd"/>
      <w:r w:rsidRPr="00D640C0">
        <w:rPr>
          <w:rFonts w:asciiTheme="majorBidi" w:hAnsiTheme="majorBidi" w:cstheme="majorBidi"/>
          <w:lang w:val="fr-FR"/>
        </w:rPr>
        <w:t xml:space="preserve"> sociale </w:t>
      </w:r>
      <w:proofErr w:type="spellStart"/>
      <w:r w:rsidRPr="00D640C0">
        <w:rPr>
          <w:rFonts w:asciiTheme="majorBidi" w:hAnsiTheme="majorBidi" w:cstheme="majorBidi"/>
          <w:lang w:val="fr-FR"/>
        </w:rPr>
        <w:t>organizate</w:t>
      </w:r>
      <w:proofErr w:type="spellEnd"/>
      <w:r w:rsidRPr="00D640C0">
        <w:rPr>
          <w:rFonts w:asciiTheme="majorBidi" w:hAnsiTheme="majorBidi" w:cstheme="majorBidi"/>
          <w:lang w:val="fr-FR"/>
        </w:rPr>
        <w:t xml:space="preserve"> </w:t>
      </w:r>
      <w:proofErr w:type="gramStart"/>
      <w:r w:rsidRPr="00D640C0">
        <w:rPr>
          <w:rFonts w:asciiTheme="majorBidi" w:hAnsiTheme="majorBidi" w:cstheme="majorBidi"/>
          <w:lang w:val="fr-FR"/>
        </w:rPr>
        <w:t>ca</w:t>
      </w:r>
      <w:proofErr w:type="gramEnd"/>
      <w:r w:rsidRPr="00D640C0">
        <w:rPr>
          <w:rFonts w:asciiTheme="majorBidi" w:hAnsiTheme="majorBidi" w:cstheme="majorBidi"/>
          <w:lang w:val="fr-FR"/>
        </w:rPr>
        <w:t xml:space="preserve"> centre </w:t>
      </w:r>
      <w:proofErr w:type="spellStart"/>
      <w:r w:rsidRPr="00D640C0">
        <w:rPr>
          <w:rFonts w:asciiTheme="majorBidi" w:hAnsiTheme="majorBidi" w:cstheme="majorBidi"/>
          <w:lang w:val="fr-FR"/>
        </w:rPr>
        <w:t>maternale</w:t>
      </w:r>
      <w:proofErr w:type="spellEnd"/>
    </w:p>
    <w:p w14:paraId="020F2FB0" w14:textId="0D2D0FDC" w:rsidR="00D640C0" w:rsidRDefault="00E9281C" w:rsidP="00E9281C">
      <w:pPr>
        <w:pStyle w:val="ListParagraph"/>
        <w:rPr>
          <w:rFonts w:asciiTheme="majorBidi" w:hAnsiTheme="majorBidi" w:cstheme="majorBidi"/>
          <w:lang w:val="en-US"/>
        </w:rPr>
      </w:pPr>
      <w:r w:rsidRPr="00E9281C">
        <w:rPr>
          <w:rFonts w:asciiTheme="majorBidi" w:hAnsiTheme="majorBidi" w:cstheme="majorBidi"/>
          <w:b/>
          <w:bCs/>
          <w:lang w:val="en-US"/>
        </w:rPr>
        <w:t xml:space="preserve">cu </w:t>
      </w:r>
      <w:proofErr w:type="spellStart"/>
      <w:r w:rsidRPr="00E9281C">
        <w:rPr>
          <w:rFonts w:asciiTheme="majorBidi" w:hAnsiTheme="majorBidi" w:cstheme="majorBidi"/>
          <w:b/>
          <w:bCs/>
          <w:lang w:val="en-US"/>
        </w:rPr>
        <w:t>t</w:t>
      </w:r>
      <w:r w:rsidR="00D640C0" w:rsidRPr="00E9281C">
        <w:rPr>
          <w:rFonts w:asciiTheme="majorBidi" w:hAnsiTheme="majorBidi" w:cstheme="majorBidi"/>
          <w:b/>
          <w:bCs/>
          <w:lang w:val="en-US"/>
        </w:rPr>
        <w:t>ematic</w:t>
      </w:r>
      <w:proofErr w:type="spellEnd"/>
      <w:r w:rsidRPr="00E9281C">
        <w:rPr>
          <w:rFonts w:asciiTheme="majorBidi" w:hAnsiTheme="majorBidi" w:cstheme="majorBidi"/>
          <w:b/>
          <w:bCs/>
        </w:rPr>
        <w:t>a</w:t>
      </w:r>
      <w:r w:rsidR="00D640C0" w:rsidRPr="00D640C0">
        <w:rPr>
          <w:rFonts w:asciiTheme="majorBidi" w:hAnsiTheme="majorBidi" w:cstheme="majorBidi"/>
        </w:rPr>
        <w:t xml:space="preserve"> – Anexa – Modul I</w:t>
      </w:r>
      <w:r>
        <w:rPr>
          <w:rFonts w:asciiTheme="majorBidi" w:hAnsiTheme="majorBidi" w:cstheme="majorBidi"/>
        </w:rPr>
        <w:t xml:space="preserve"> - integral</w:t>
      </w:r>
      <w:r w:rsidR="00D640C0" w:rsidRPr="00D640C0">
        <w:rPr>
          <w:rFonts w:asciiTheme="majorBidi" w:hAnsiTheme="majorBidi" w:cstheme="majorBidi"/>
        </w:rPr>
        <w:t xml:space="preserve">, </w:t>
      </w:r>
      <w:r>
        <w:rPr>
          <w:rFonts w:asciiTheme="majorBidi" w:hAnsiTheme="majorBidi" w:cstheme="majorBidi"/>
        </w:rPr>
        <w:t xml:space="preserve">Modul </w:t>
      </w:r>
      <w:r w:rsidR="00D640C0" w:rsidRPr="00D640C0">
        <w:rPr>
          <w:rFonts w:asciiTheme="majorBidi" w:hAnsiTheme="majorBidi" w:cstheme="majorBidi"/>
        </w:rPr>
        <w:t>VI</w:t>
      </w:r>
      <w:r>
        <w:rPr>
          <w:rFonts w:asciiTheme="majorBidi" w:hAnsiTheme="majorBidi" w:cstheme="majorBidi"/>
        </w:rPr>
        <w:t xml:space="preserve"> </w:t>
      </w:r>
      <w:r w:rsidR="00824F3B">
        <w:rPr>
          <w:rFonts w:asciiTheme="majorBidi" w:hAnsiTheme="majorBidi" w:cstheme="majorBidi"/>
        </w:rPr>
        <w:t>–</w:t>
      </w:r>
      <w:r>
        <w:rPr>
          <w:rFonts w:asciiTheme="majorBidi" w:hAnsiTheme="majorBidi" w:cstheme="majorBidi"/>
        </w:rPr>
        <w:t>integral</w:t>
      </w:r>
      <w:r w:rsidR="00D640C0" w:rsidRPr="00D640C0">
        <w:rPr>
          <w:rFonts w:asciiTheme="majorBidi" w:hAnsiTheme="majorBidi" w:cstheme="majorBidi"/>
        </w:rPr>
        <w:t xml:space="preserve">, </w:t>
      </w:r>
      <w:r w:rsidR="00824F3B">
        <w:rPr>
          <w:rFonts w:asciiTheme="majorBidi" w:hAnsiTheme="majorBidi" w:cstheme="majorBidi"/>
        </w:rPr>
        <w:t xml:space="preserve">Modul </w:t>
      </w:r>
      <w:r w:rsidR="00D640C0" w:rsidRPr="00D640C0">
        <w:rPr>
          <w:rFonts w:asciiTheme="majorBidi" w:hAnsiTheme="majorBidi" w:cstheme="majorBidi"/>
        </w:rPr>
        <w:t>VII</w:t>
      </w:r>
      <w:r>
        <w:rPr>
          <w:rFonts w:asciiTheme="majorBidi" w:hAnsiTheme="majorBidi" w:cstheme="majorBidi"/>
        </w:rPr>
        <w:t xml:space="preserve"> - integral</w:t>
      </w:r>
      <w:r w:rsidR="00D640C0" w:rsidRPr="00D640C0">
        <w:rPr>
          <w:rFonts w:asciiTheme="majorBidi" w:hAnsiTheme="majorBidi" w:cstheme="majorBidi"/>
        </w:rPr>
        <w:t xml:space="preserve"> și </w:t>
      </w:r>
      <w:r>
        <w:rPr>
          <w:rFonts w:asciiTheme="majorBidi" w:hAnsiTheme="majorBidi" w:cstheme="majorBidi"/>
        </w:rPr>
        <w:t xml:space="preserve">Modul </w:t>
      </w:r>
      <w:r w:rsidR="00D640C0" w:rsidRPr="00D640C0">
        <w:rPr>
          <w:rFonts w:asciiTheme="majorBidi" w:hAnsiTheme="majorBidi" w:cstheme="majorBidi"/>
        </w:rPr>
        <w:t>VIII</w:t>
      </w:r>
      <w:r>
        <w:rPr>
          <w:rFonts w:asciiTheme="majorBidi" w:hAnsiTheme="majorBidi" w:cstheme="majorBidi"/>
        </w:rPr>
        <w:t xml:space="preserve"> - integral</w:t>
      </w:r>
      <w:r w:rsidR="00D640C0" w:rsidRPr="00E9281C">
        <w:rPr>
          <w:rFonts w:asciiTheme="majorBidi" w:hAnsiTheme="majorBidi" w:cstheme="majorBidi"/>
          <w:lang w:val="en-US"/>
        </w:rPr>
        <w:t>;</w:t>
      </w:r>
    </w:p>
    <w:p w14:paraId="7CF606EF" w14:textId="4763802E" w:rsidR="00476507" w:rsidRPr="00E9281C" w:rsidRDefault="00476507" w:rsidP="00476507">
      <w:pPr>
        <w:pStyle w:val="ListParagraph"/>
        <w:numPr>
          <w:ilvl w:val="0"/>
          <w:numId w:val="45"/>
        </w:numPr>
        <w:rPr>
          <w:rFonts w:asciiTheme="majorBidi" w:hAnsiTheme="majorBidi" w:cstheme="majorBidi"/>
          <w:lang w:val="en-US"/>
        </w:rPr>
      </w:pPr>
      <w:r w:rsidRPr="00476507">
        <w:rPr>
          <w:rFonts w:asciiTheme="majorBidi" w:hAnsiTheme="majorBidi" w:cstheme="majorBidi"/>
          <w:b/>
          <w:bCs/>
          <w:lang w:val="it-IT"/>
        </w:rPr>
        <w:t>O</w:t>
      </w:r>
      <w:r>
        <w:rPr>
          <w:rFonts w:asciiTheme="majorBidi" w:hAnsiTheme="majorBidi" w:cstheme="majorBidi"/>
          <w:b/>
          <w:bCs/>
          <w:lang w:val="it-IT"/>
        </w:rPr>
        <w:t>rdin</w:t>
      </w:r>
      <w:r w:rsidRPr="00476507">
        <w:rPr>
          <w:rFonts w:asciiTheme="majorBidi" w:hAnsiTheme="majorBidi" w:cstheme="majorBidi"/>
          <w:b/>
          <w:bCs/>
          <w:lang w:val="it-IT"/>
        </w:rPr>
        <w:t xml:space="preserve"> nr. 1.140 din 14 iulie 2025</w:t>
      </w:r>
      <w:r w:rsidRPr="00476507">
        <w:rPr>
          <w:rFonts w:asciiTheme="majorBidi" w:hAnsiTheme="majorBidi" w:cstheme="majorBidi"/>
          <w:lang w:val="it-IT"/>
        </w:rPr>
        <w:t xml:space="preserve"> pentru aprobarea </w:t>
      </w:r>
      <w:r>
        <w:fldChar w:fldCharType="begin"/>
      </w:r>
      <w:r>
        <w:instrText>HYPERLINK</w:instrText>
      </w:r>
      <w:r>
        <w:fldChar w:fldCharType="separate"/>
      </w:r>
      <w:r w:rsidRPr="00476507">
        <w:rPr>
          <w:rStyle w:val="Hyperlink"/>
          <w:rFonts w:asciiTheme="majorBidi" w:hAnsiTheme="majorBidi" w:cstheme="majorBidi"/>
          <w:lang w:val="it-IT"/>
        </w:rPr>
        <w:t>Normelor metodologice</w:t>
      </w:r>
      <w:r>
        <w:fldChar w:fldCharType="end"/>
      </w:r>
      <w:r w:rsidRPr="00476507">
        <w:rPr>
          <w:rFonts w:asciiTheme="majorBidi" w:hAnsiTheme="majorBidi" w:cstheme="majorBidi"/>
          <w:lang w:val="it-IT"/>
        </w:rPr>
        <w:t xml:space="preserve"> privind angajarea, lichidarea, ordonanţarea şi plata cheltuielilor bugetare</w:t>
      </w:r>
    </w:p>
    <w:p w14:paraId="68862BEA" w14:textId="179C725B" w:rsidR="00476507" w:rsidRDefault="00476507" w:rsidP="00476507">
      <w:pPr>
        <w:pStyle w:val="ListParagraph"/>
        <w:shd w:val="clear" w:color="auto" w:fill="FFFFFF"/>
        <w:jc w:val="both"/>
        <w:rPr>
          <w:rFonts w:asciiTheme="majorBidi" w:hAnsiTheme="majorBidi" w:cstheme="majorBidi"/>
        </w:rPr>
      </w:pPr>
      <w:r w:rsidRPr="00476507">
        <w:rPr>
          <w:rFonts w:asciiTheme="majorBidi" w:hAnsiTheme="majorBidi" w:cstheme="majorBidi"/>
          <w:b/>
          <w:bCs/>
        </w:rPr>
        <w:t>cu tematica</w:t>
      </w:r>
      <w:r w:rsidRPr="00476507">
        <w:rPr>
          <w:rFonts w:asciiTheme="majorBidi" w:hAnsiTheme="majorBidi" w:cstheme="majorBidi"/>
        </w:rPr>
        <w:t>: - integral;</w:t>
      </w:r>
    </w:p>
    <w:p w14:paraId="41574C9C" w14:textId="74A9AEF9" w:rsidR="00476507" w:rsidRPr="00476507" w:rsidRDefault="00476507" w:rsidP="00476507">
      <w:pPr>
        <w:pStyle w:val="ListParagraph"/>
        <w:numPr>
          <w:ilvl w:val="0"/>
          <w:numId w:val="45"/>
        </w:numPr>
        <w:shd w:val="clear" w:color="auto" w:fill="FFFFFF"/>
        <w:jc w:val="both"/>
        <w:rPr>
          <w:rFonts w:asciiTheme="majorBidi" w:hAnsiTheme="majorBidi" w:cstheme="majorBidi"/>
        </w:rPr>
      </w:pPr>
      <w:r w:rsidRPr="00476507">
        <w:rPr>
          <w:rFonts w:asciiTheme="majorBidi" w:hAnsiTheme="majorBidi" w:cstheme="majorBidi"/>
          <w:b/>
          <w:bCs/>
          <w:lang w:val="it-IT"/>
        </w:rPr>
        <w:t>L</w:t>
      </w:r>
      <w:r>
        <w:rPr>
          <w:rFonts w:asciiTheme="majorBidi" w:hAnsiTheme="majorBidi" w:cstheme="majorBidi"/>
          <w:b/>
          <w:bCs/>
          <w:lang w:val="it-IT"/>
        </w:rPr>
        <w:t>egea</w:t>
      </w:r>
      <w:r w:rsidRPr="00476507">
        <w:rPr>
          <w:rFonts w:asciiTheme="majorBidi" w:hAnsiTheme="majorBidi" w:cstheme="majorBidi"/>
          <w:b/>
          <w:bCs/>
          <w:lang w:val="it-IT"/>
        </w:rPr>
        <w:t xml:space="preserve"> nr. 273 din 29 iunie 2006</w:t>
      </w:r>
      <w:r w:rsidRPr="00476507">
        <w:rPr>
          <w:rFonts w:asciiTheme="majorBidi" w:hAnsiTheme="majorBidi" w:cstheme="majorBidi"/>
          <w:lang w:val="it-IT"/>
        </w:rPr>
        <w:t xml:space="preserve"> privind finanţele publice locale</w:t>
      </w:r>
    </w:p>
    <w:p w14:paraId="3219B01D" w14:textId="2175D5C0" w:rsidR="00476507" w:rsidRDefault="00476507" w:rsidP="00476507">
      <w:pPr>
        <w:pStyle w:val="ListParagraph"/>
        <w:shd w:val="clear" w:color="auto" w:fill="FFFFFF"/>
        <w:jc w:val="both"/>
        <w:rPr>
          <w:rFonts w:asciiTheme="majorBidi" w:hAnsiTheme="majorBidi" w:cstheme="majorBidi"/>
          <w:lang w:val="it-IT"/>
        </w:rPr>
      </w:pPr>
      <w:r>
        <w:rPr>
          <w:rFonts w:asciiTheme="majorBidi" w:hAnsiTheme="majorBidi" w:cstheme="majorBidi"/>
          <w:b/>
          <w:bCs/>
          <w:lang w:val="it-IT"/>
        </w:rPr>
        <w:t>cu tematica:</w:t>
      </w:r>
      <w:r w:rsidRPr="00476507">
        <w:rPr>
          <w:rFonts w:asciiTheme="majorBidi" w:hAnsiTheme="majorBidi" w:cstheme="majorBidi"/>
          <w:lang w:val="it-IT"/>
        </w:rPr>
        <w:t xml:space="preserve"> Capitolul II Principii, reguli şi responsabilităţi</w:t>
      </w:r>
      <w:r>
        <w:rPr>
          <w:rFonts w:asciiTheme="majorBidi" w:hAnsiTheme="majorBidi" w:cstheme="majorBidi"/>
          <w:lang w:val="it-IT"/>
        </w:rPr>
        <w:t>;</w:t>
      </w:r>
      <w:r w:rsidRPr="00476507">
        <w:rPr>
          <w:rFonts w:asciiTheme="majorBidi" w:hAnsiTheme="majorBidi" w:cstheme="majorBidi"/>
          <w:lang w:val="it-IT"/>
        </w:rPr>
        <w:t xml:space="preserve"> Capitolul III Procesul bugetar</w:t>
      </w:r>
      <w:r>
        <w:rPr>
          <w:rFonts w:asciiTheme="majorBidi" w:hAnsiTheme="majorBidi" w:cstheme="majorBidi"/>
          <w:lang w:val="it-IT"/>
        </w:rPr>
        <w:t>;</w:t>
      </w:r>
      <w:r w:rsidRPr="00476507">
        <w:rPr>
          <w:rFonts w:asciiTheme="majorBidi" w:hAnsiTheme="majorBidi" w:cstheme="majorBidi"/>
          <w:lang w:val="it-IT"/>
        </w:rPr>
        <w:t xml:space="preserve"> Capitolul V Finanţarea instituţiilor publice</w:t>
      </w:r>
    </w:p>
    <w:p w14:paraId="5780497F" w14:textId="068D6459" w:rsidR="00476507" w:rsidRPr="00476507" w:rsidRDefault="00476507" w:rsidP="00476507">
      <w:pPr>
        <w:pStyle w:val="ListParagraph"/>
        <w:numPr>
          <w:ilvl w:val="0"/>
          <w:numId w:val="45"/>
        </w:numPr>
        <w:shd w:val="clear" w:color="auto" w:fill="FFFFFF"/>
        <w:jc w:val="both"/>
        <w:rPr>
          <w:rFonts w:asciiTheme="majorBidi" w:hAnsiTheme="majorBidi" w:cstheme="majorBidi"/>
        </w:rPr>
      </w:pPr>
      <w:r w:rsidRPr="00476507">
        <w:rPr>
          <w:rFonts w:asciiTheme="majorBidi" w:hAnsiTheme="majorBidi" w:cstheme="majorBidi"/>
          <w:b/>
          <w:bCs/>
          <w:lang w:val="it-IT"/>
        </w:rPr>
        <w:t>Legea contabilității nr. 82 din 24 decembrie 1991</w:t>
      </w:r>
      <w:r w:rsidRPr="00476507">
        <w:rPr>
          <w:rFonts w:asciiTheme="majorBidi" w:hAnsiTheme="majorBidi" w:cstheme="majorBidi"/>
          <w:lang w:val="it-IT"/>
        </w:rPr>
        <w:t xml:space="preserve"> (**republicată**)</w:t>
      </w:r>
    </w:p>
    <w:p w14:paraId="5082AD80" w14:textId="794F6B5E" w:rsidR="00476507" w:rsidRDefault="00476507" w:rsidP="00476507">
      <w:pPr>
        <w:pStyle w:val="ListParagraph"/>
        <w:shd w:val="clear" w:color="auto" w:fill="FFFFFF"/>
        <w:jc w:val="both"/>
        <w:rPr>
          <w:rFonts w:asciiTheme="majorBidi" w:hAnsiTheme="majorBidi" w:cstheme="majorBidi"/>
          <w:lang w:val="it-IT"/>
        </w:rPr>
      </w:pPr>
      <w:r>
        <w:rPr>
          <w:rFonts w:asciiTheme="majorBidi" w:hAnsiTheme="majorBidi" w:cstheme="majorBidi"/>
          <w:b/>
          <w:bCs/>
        </w:rPr>
        <w:t>cu tematica:</w:t>
      </w:r>
      <w:r w:rsidRPr="00476507">
        <w:rPr>
          <w:rFonts w:asciiTheme="majorBidi" w:hAnsiTheme="majorBidi" w:cstheme="majorBidi"/>
          <w:lang w:val="it-IT"/>
        </w:rPr>
        <w:t xml:space="preserve"> Capitolul III Registrele de contabilitate</w:t>
      </w:r>
      <w:r>
        <w:rPr>
          <w:rFonts w:asciiTheme="majorBidi" w:hAnsiTheme="majorBidi" w:cstheme="majorBidi"/>
          <w:lang w:val="it-IT"/>
        </w:rPr>
        <w:t>;</w:t>
      </w:r>
    </w:p>
    <w:p w14:paraId="2DA0E5B0" w14:textId="3C4ADF05" w:rsidR="00476507" w:rsidRPr="00476507" w:rsidRDefault="00476507" w:rsidP="00476507">
      <w:pPr>
        <w:pStyle w:val="ListParagraph"/>
        <w:numPr>
          <w:ilvl w:val="0"/>
          <w:numId w:val="45"/>
        </w:numPr>
        <w:shd w:val="clear" w:color="auto" w:fill="FFFFFF"/>
        <w:jc w:val="both"/>
        <w:rPr>
          <w:rFonts w:asciiTheme="majorBidi" w:hAnsiTheme="majorBidi" w:cstheme="majorBidi"/>
        </w:rPr>
      </w:pPr>
      <w:r w:rsidRPr="00476507">
        <w:rPr>
          <w:rFonts w:asciiTheme="majorBidi" w:hAnsiTheme="majorBidi" w:cstheme="majorBidi"/>
          <w:b/>
          <w:bCs/>
          <w:lang w:val="pt-PT"/>
        </w:rPr>
        <w:t>Ordinul nr. 2861/2009</w:t>
      </w:r>
      <w:r w:rsidRPr="00476507">
        <w:rPr>
          <w:rFonts w:asciiTheme="majorBidi" w:hAnsiTheme="majorBidi" w:cstheme="majorBidi"/>
          <w:lang w:val="pt-PT"/>
        </w:rPr>
        <w:t xml:space="preserve"> pentru aprobare</w:t>
      </w:r>
      <w:r>
        <w:rPr>
          <w:rFonts w:asciiTheme="majorBidi" w:hAnsiTheme="majorBidi" w:cstheme="majorBidi"/>
          <w:lang w:val="pt-PT"/>
        </w:rPr>
        <w:t>a</w:t>
      </w:r>
      <w:r w:rsidRPr="00476507">
        <w:rPr>
          <w:rFonts w:asciiTheme="majorBidi" w:hAnsiTheme="majorBidi" w:cstheme="majorBidi"/>
          <w:lang w:val="pt-PT"/>
        </w:rPr>
        <w:t xml:space="preserve"> Normelor privind organizarea şi efectuarea inventarierii elementelor de natura activelor, datoriilor şi capitalurilor proprii, cu modificările și completările ulterioare</w:t>
      </w:r>
    </w:p>
    <w:p w14:paraId="73EEFF84" w14:textId="4934ED49" w:rsidR="00476507" w:rsidRDefault="0028082F" w:rsidP="00476507">
      <w:pPr>
        <w:pStyle w:val="ListParagraph"/>
        <w:shd w:val="clear" w:color="auto" w:fill="FFFFFF"/>
        <w:jc w:val="both"/>
        <w:rPr>
          <w:rFonts w:asciiTheme="majorBidi" w:hAnsiTheme="majorBidi" w:cstheme="majorBidi"/>
        </w:rPr>
      </w:pPr>
      <w:r w:rsidRPr="00DF4FC4">
        <w:rPr>
          <w:rFonts w:asciiTheme="majorBidi" w:hAnsiTheme="majorBidi" w:cstheme="majorBidi"/>
          <w:b/>
          <w:bCs/>
        </w:rPr>
        <w:t>cu tematica</w:t>
      </w:r>
      <w:r w:rsidRPr="00DF4FC4">
        <w:rPr>
          <w:rFonts w:asciiTheme="majorBidi" w:hAnsiTheme="majorBidi" w:cstheme="majorBidi"/>
        </w:rPr>
        <w:t xml:space="preserve"> - integral;</w:t>
      </w:r>
    </w:p>
    <w:p w14:paraId="1D165B05" w14:textId="77777777" w:rsidR="00476507" w:rsidRPr="00DF4FC4" w:rsidRDefault="00476507" w:rsidP="00DF4FC4">
      <w:pPr>
        <w:shd w:val="clear" w:color="auto" w:fill="FFFFFF"/>
        <w:jc w:val="both"/>
        <w:rPr>
          <w:rFonts w:asciiTheme="majorBidi" w:hAnsiTheme="majorBidi" w:cstheme="majorBidi"/>
        </w:rPr>
      </w:pPr>
    </w:p>
    <w:p w14:paraId="31D624B9" w14:textId="6DF8EFC4" w:rsidR="00EE5F15" w:rsidRPr="00E457AB" w:rsidRDefault="00EE5F15" w:rsidP="00EE5F15">
      <w:pPr>
        <w:jc w:val="both"/>
        <w:rPr>
          <w:rFonts w:asciiTheme="majorBidi" w:hAnsiTheme="majorBidi" w:cstheme="majorBidi"/>
          <w:b/>
        </w:rPr>
      </w:pPr>
      <w:r w:rsidRPr="00E457AB">
        <w:rPr>
          <w:rFonts w:asciiTheme="majorBidi" w:hAnsiTheme="majorBidi" w:cstheme="majorBidi"/>
          <w:b/>
          <w:bCs/>
          <w:i/>
          <w:iCs/>
          <w:lang w:eastAsia="ro-RO"/>
        </w:rPr>
        <w:t xml:space="preserve">ȘEF CENTRU, gradul II – </w:t>
      </w:r>
      <w:r w:rsidRPr="00E457AB">
        <w:rPr>
          <w:rFonts w:asciiTheme="majorBidi" w:hAnsiTheme="majorBidi" w:cstheme="majorBidi"/>
          <w:b/>
          <w:bCs/>
          <w:lang w:eastAsia="ro-RO"/>
        </w:rPr>
        <w:t>1 post</w:t>
      </w:r>
      <w:r w:rsidRPr="00E457AB">
        <w:rPr>
          <w:rFonts w:asciiTheme="majorBidi" w:hAnsiTheme="majorBidi" w:cstheme="majorBidi"/>
          <w:b/>
          <w:bCs/>
          <w:i/>
          <w:iCs/>
          <w:lang w:eastAsia="ro-RO"/>
        </w:rPr>
        <w:t xml:space="preserve">, </w:t>
      </w:r>
      <w:r w:rsidRPr="00E457AB">
        <w:rPr>
          <w:rFonts w:asciiTheme="majorBidi" w:hAnsiTheme="majorBidi" w:cstheme="majorBidi"/>
          <w:lang w:eastAsia="ro-RO"/>
        </w:rPr>
        <w:t xml:space="preserve">studii superioare, </w:t>
      </w:r>
      <w:r w:rsidR="002D2DA1" w:rsidRPr="00891BAA">
        <w:rPr>
          <w:rFonts w:asciiTheme="majorBidi" w:hAnsiTheme="majorBidi" w:cstheme="majorBidi"/>
          <w:color w:val="000000" w:themeColor="text1"/>
          <w:lang w:eastAsia="ro-RO"/>
        </w:rPr>
        <w:t>normă întreagă,</w:t>
      </w:r>
      <w:r w:rsidR="002D2DA1">
        <w:rPr>
          <w:rFonts w:asciiTheme="majorBidi" w:hAnsiTheme="majorBidi" w:cstheme="majorBidi"/>
          <w:color w:val="000000" w:themeColor="text1"/>
          <w:lang w:eastAsia="ro-RO"/>
        </w:rPr>
        <w:t xml:space="preserve"> </w:t>
      </w:r>
      <w:r w:rsidRPr="00E457AB">
        <w:rPr>
          <w:rFonts w:asciiTheme="majorBidi" w:hAnsiTheme="majorBidi" w:cstheme="majorBidi"/>
          <w:lang w:eastAsia="ro-RO"/>
        </w:rPr>
        <w:t xml:space="preserve">perioadă nedeterminată – </w:t>
      </w:r>
      <w:r w:rsidRPr="00E457AB">
        <w:rPr>
          <w:rFonts w:asciiTheme="majorBidi" w:hAnsiTheme="majorBidi" w:cstheme="majorBidi"/>
          <w:b/>
        </w:rPr>
        <w:t xml:space="preserve">Complexul de Servicii </w:t>
      </w:r>
      <w:r w:rsidRPr="00891BAA">
        <w:rPr>
          <w:rFonts w:asciiTheme="majorBidi" w:hAnsiTheme="majorBidi" w:cstheme="majorBidi"/>
          <w:b/>
        </w:rPr>
        <w:t>pentru Copilul cu Dizabilități ,,Speranța” Sibiu</w:t>
      </w:r>
      <w:r w:rsidRPr="00E457AB">
        <w:rPr>
          <w:rFonts w:asciiTheme="majorBidi" w:hAnsiTheme="majorBidi" w:cstheme="majorBidi"/>
          <w:b/>
        </w:rPr>
        <w:t xml:space="preserve"> </w:t>
      </w:r>
    </w:p>
    <w:p w14:paraId="7F4B8E17" w14:textId="77777777" w:rsidR="00EE5F15" w:rsidRPr="00E457AB" w:rsidRDefault="00EE5F15" w:rsidP="00EE5F15">
      <w:pPr>
        <w:jc w:val="both"/>
        <w:rPr>
          <w:rFonts w:asciiTheme="majorBidi" w:hAnsiTheme="majorBidi" w:cstheme="majorBidi"/>
          <w:lang w:eastAsia="ro-RO"/>
        </w:rPr>
      </w:pPr>
      <w:r w:rsidRPr="00E457AB">
        <w:rPr>
          <w:rFonts w:asciiTheme="majorBidi" w:hAnsiTheme="majorBidi" w:cstheme="majorBidi"/>
          <w:b/>
        </w:rPr>
        <w:t xml:space="preserve"> </w:t>
      </w:r>
    </w:p>
    <w:p w14:paraId="0EEAD3C8" w14:textId="06D4360A" w:rsidR="00EE5F15" w:rsidRPr="003C28E4" w:rsidRDefault="00EE5F15" w:rsidP="003C28E4">
      <w:pPr>
        <w:ind w:left="360"/>
        <w:jc w:val="both"/>
        <w:rPr>
          <w:rFonts w:asciiTheme="majorBidi" w:hAnsiTheme="majorBidi" w:cstheme="majorBidi"/>
          <w:b/>
        </w:rPr>
      </w:pPr>
      <w:r w:rsidRPr="00E457AB">
        <w:rPr>
          <w:rFonts w:asciiTheme="majorBidi" w:hAnsiTheme="majorBidi" w:cstheme="majorBidi"/>
          <w:bCs/>
        </w:rPr>
        <w:t xml:space="preserve">Concursul va consta în </w:t>
      </w:r>
      <w:r w:rsidRPr="00E457AB">
        <w:rPr>
          <w:rFonts w:asciiTheme="majorBidi" w:hAnsiTheme="majorBidi" w:cstheme="majorBidi"/>
          <w:b/>
        </w:rPr>
        <w:t>3</w:t>
      </w:r>
      <w:r w:rsidRPr="00E457AB">
        <w:rPr>
          <w:rFonts w:asciiTheme="majorBidi" w:hAnsiTheme="majorBidi" w:cstheme="majorBidi"/>
          <w:bCs/>
        </w:rPr>
        <w:t xml:space="preserve"> </w:t>
      </w:r>
      <w:r w:rsidRPr="00E457AB">
        <w:rPr>
          <w:rFonts w:asciiTheme="majorBidi" w:hAnsiTheme="majorBidi" w:cstheme="majorBidi"/>
          <w:b/>
        </w:rPr>
        <w:t>probe: proba suplimentară de testare a cunoștințelor informatice, proba scrisă și proba de interviu.</w:t>
      </w:r>
    </w:p>
    <w:p w14:paraId="61CB6B2F" w14:textId="77777777" w:rsidR="00EE5F15" w:rsidRPr="00A05755" w:rsidRDefault="00EE5F15" w:rsidP="00EE5F15">
      <w:pPr>
        <w:jc w:val="both"/>
        <w:rPr>
          <w:rFonts w:asciiTheme="majorBidi" w:hAnsiTheme="majorBidi" w:cstheme="majorBidi"/>
          <w:b/>
          <w:sz w:val="22"/>
          <w:szCs w:val="22"/>
          <w:u w:val="single"/>
        </w:rPr>
      </w:pPr>
      <w:r w:rsidRPr="00A05755">
        <w:rPr>
          <w:rFonts w:asciiTheme="majorBidi" w:hAnsiTheme="majorBidi" w:cstheme="majorBidi"/>
          <w:b/>
          <w:sz w:val="22"/>
          <w:szCs w:val="22"/>
          <w:u w:val="single"/>
        </w:rPr>
        <w:t>Condiții generale/ Specifice:</w:t>
      </w:r>
    </w:p>
    <w:p w14:paraId="53DBC782" w14:textId="77777777" w:rsidR="00EE5F15" w:rsidRPr="00457746" w:rsidRDefault="00EE5F15" w:rsidP="00EE5F15">
      <w:pPr>
        <w:pStyle w:val="ListParagraph"/>
        <w:numPr>
          <w:ilvl w:val="0"/>
          <w:numId w:val="46"/>
        </w:numPr>
        <w:spacing w:after="0" w:line="240" w:lineRule="auto"/>
        <w:rPr>
          <w:rFonts w:asciiTheme="majorBidi" w:hAnsiTheme="majorBidi" w:cstheme="majorBidi"/>
          <w:sz w:val="24"/>
          <w:szCs w:val="24"/>
        </w:rPr>
      </w:pPr>
      <w:r w:rsidRPr="00457746">
        <w:rPr>
          <w:rFonts w:asciiTheme="majorBidi" w:hAnsiTheme="majorBidi" w:cstheme="majorBidi"/>
          <w:sz w:val="24"/>
          <w:szCs w:val="24"/>
        </w:rPr>
        <w:t xml:space="preserve">Studii de specialitate: absolvenți de studii universitare de licență absolvite cu diplomă, respectiv studii superioare de lungă durată, absolvite cu diplomă de licență sau echivalentă în domeniul psihologie, </w:t>
      </w:r>
      <w:proofErr w:type="spellStart"/>
      <w:r w:rsidRPr="00457746">
        <w:rPr>
          <w:rFonts w:asciiTheme="majorBidi" w:hAnsiTheme="majorBidi" w:cstheme="majorBidi"/>
          <w:sz w:val="24"/>
          <w:szCs w:val="24"/>
        </w:rPr>
        <w:t>asistenţă</w:t>
      </w:r>
      <w:proofErr w:type="spellEnd"/>
      <w:r w:rsidRPr="00457746">
        <w:rPr>
          <w:rFonts w:asciiTheme="majorBidi" w:hAnsiTheme="majorBidi" w:cstheme="majorBidi"/>
          <w:sz w:val="24"/>
          <w:szCs w:val="24"/>
        </w:rPr>
        <w:t xml:space="preserve"> socială, sociologie, juridic, medical, economic sau  </w:t>
      </w:r>
      <w:proofErr w:type="spellStart"/>
      <w:r w:rsidRPr="00457746">
        <w:rPr>
          <w:rFonts w:asciiTheme="majorBidi" w:hAnsiTheme="majorBidi" w:cstheme="majorBidi"/>
          <w:sz w:val="24"/>
          <w:szCs w:val="24"/>
        </w:rPr>
        <w:t>ştiinţe</w:t>
      </w:r>
      <w:proofErr w:type="spellEnd"/>
      <w:r w:rsidRPr="00457746">
        <w:rPr>
          <w:rFonts w:asciiTheme="majorBidi" w:hAnsiTheme="majorBidi" w:cstheme="majorBidi"/>
          <w:sz w:val="24"/>
          <w:szCs w:val="24"/>
        </w:rPr>
        <w:t xml:space="preserve"> administrative;</w:t>
      </w:r>
    </w:p>
    <w:p w14:paraId="3181B379" w14:textId="77777777" w:rsidR="00EE5F15" w:rsidRPr="00457746" w:rsidRDefault="00EE5F15" w:rsidP="00EE5F15">
      <w:pPr>
        <w:pStyle w:val="ListParagraph"/>
        <w:numPr>
          <w:ilvl w:val="0"/>
          <w:numId w:val="46"/>
        </w:numPr>
        <w:spacing w:after="0" w:line="240" w:lineRule="auto"/>
        <w:rPr>
          <w:rFonts w:asciiTheme="majorBidi" w:hAnsiTheme="majorBidi" w:cstheme="majorBidi"/>
          <w:sz w:val="24"/>
          <w:szCs w:val="24"/>
        </w:rPr>
      </w:pPr>
      <w:proofErr w:type="spellStart"/>
      <w:r w:rsidRPr="00457746">
        <w:rPr>
          <w:rFonts w:asciiTheme="majorBidi" w:hAnsiTheme="majorBidi" w:cstheme="majorBidi"/>
          <w:sz w:val="24"/>
          <w:szCs w:val="24"/>
        </w:rPr>
        <w:t>Abilităţi</w:t>
      </w:r>
      <w:proofErr w:type="spellEnd"/>
      <w:r w:rsidRPr="00457746">
        <w:rPr>
          <w:rFonts w:asciiTheme="majorBidi" w:hAnsiTheme="majorBidi" w:cstheme="majorBidi"/>
          <w:sz w:val="24"/>
          <w:szCs w:val="24"/>
        </w:rPr>
        <w:t xml:space="preserve">, </w:t>
      </w:r>
      <w:proofErr w:type="spellStart"/>
      <w:r w:rsidRPr="00457746">
        <w:rPr>
          <w:rFonts w:asciiTheme="majorBidi" w:hAnsiTheme="majorBidi" w:cstheme="majorBidi"/>
          <w:sz w:val="24"/>
          <w:szCs w:val="24"/>
        </w:rPr>
        <w:t>calităţi</w:t>
      </w:r>
      <w:proofErr w:type="spellEnd"/>
      <w:r w:rsidRPr="00457746">
        <w:rPr>
          <w:rFonts w:asciiTheme="majorBidi" w:hAnsiTheme="majorBidi" w:cstheme="majorBidi"/>
          <w:sz w:val="24"/>
          <w:szCs w:val="24"/>
        </w:rPr>
        <w:t xml:space="preserve"> </w:t>
      </w:r>
      <w:proofErr w:type="spellStart"/>
      <w:r w:rsidRPr="00457746">
        <w:rPr>
          <w:rFonts w:asciiTheme="majorBidi" w:hAnsiTheme="majorBidi" w:cstheme="majorBidi"/>
          <w:sz w:val="24"/>
          <w:szCs w:val="24"/>
        </w:rPr>
        <w:t>şi</w:t>
      </w:r>
      <w:proofErr w:type="spellEnd"/>
      <w:r w:rsidRPr="00457746">
        <w:rPr>
          <w:rFonts w:asciiTheme="majorBidi" w:hAnsiTheme="majorBidi" w:cstheme="majorBidi"/>
          <w:sz w:val="24"/>
          <w:szCs w:val="24"/>
        </w:rPr>
        <w:t xml:space="preserve"> aptitudini necesare: capacitatea de a conduce, capacitatea de a coordona, bună  comunicare, organizare, </w:t>
      </w:r>
      <w:proofErr w:type="spellStart"/>
      <w:r w:rsidRPr="00457746">
        <w:rPr>
          <w:rFonts w:asciiTheme="majorBidi" w:hAnsiTheme="majorBidi" w:cstheme="majorBidi"/>
          <w:sz w:val="24"/>
          <w:szCs w:val="24"/>
        </w:rPr>
        <w:t>eficienţă</w:t>
      </w:r>
      <w:proofErr w:type="spellEnd"/>
      <w:r w:rsidRPr="00457746">
        <w:rPr>
          <w:rFonts w:asciiTheme="majorBidi" w:hAnsiTheme="majorBidi" w:cstheme="majorBidi"/>
          <w:sz w:val="24"/>
          <w:szCs w:val="24"/>
        </w:rPr>
        <w:t xml:space="preserve">, promptitudine, lucru în echipă, capacitate de analiză </w:t>
      </w:r>
      <w:proofErr w:type="spellStart"/>
      <w:r w:rsidRPr="00457746">
        <w:rPr>
          <w:rFonts w:asciiTheme="majorBidi" w:hAnsiTheme="majorBidi" w:cstheme="majorBidi"/>
          <w:sz w:val="24"/>
          <w:szCs w:val="24"/>
        </w:rPr>
        <w:t>şi</w:t>
      </w:r>
      <w:proofErr w:type="spellEnd"/>
      <w:r w:rsidRPr="00457746">
        <w:rPr>
          <w:rFonts w:asciiTheme="majorBidi" w:hAnsiTheme="majorBidi" w:cstheme="majorBidi"/>
          <w:sz w:val="24"/>
          <w:szCs w:val="24"/>
        </w:rPr>
        <w:t xml:space="preserve"> sinteză, operativitate, responsabilitate, capacitatea de a delega, </w:t>
      </w:r>
      <w:proofErr w:type="spellStart"/>
      <w:r w:rsidRPr="00457746">
        <w:rPr>
          <w:rFonts w:asciiTheme="majorBidi" w:hAnsiTheme="majorBidi" w:cstheme="majorBidi"/>
          <w:sz w:val="24"/>
          <w:szCs w:val="24"/>
        </w:rPr>
        <w:t>competenţă</w:t>
      </w:r>
      <w:proofErr w:type="spellEnd"/>
      <w:r w:rsidRPr="00457746">
        <w:rPr>
          <w:rFonts w:asciiTheme="majorBidi" w:hAnsiTheme="majorBidi" w:cstheme="majorBidi"/>
          <w:sz w:val="24"/>
          <w:szCs w:val="24"/>
        </w:rPr>
        <w:t xml:space="preserve"> decizională, obiectivitate în apreciere.</w:t>
      </w:r>
    </w:p>
    <w:p w14:paraId="57CEFC5A" w14:textId="55414B0A" w:rsidR="00EE5F15" w:rsidRPr="00457746" w:rsidRDefault="007A2BE8" w:rsidP="00EE5F15">
      <w:pPr>
        <w:pStyle w:val="ListParagraph"/>
        <w:numPr>
          <w:ilvl w:val="0"/>
          <w:numId w:val="46"/>
        </w:numPr>
        <w:spacing w:after="0" w:line="240" w:lineRule="auto"/>
        <w:rPr>
          <w:rFonts w:asciiTheme="majorBidi" w:hAnsiTheme="majorBidi" w:cstheme="majorBidi"/>
          <w:sz w:val="24"/>
          <w:szCs w:val="24"/>
        </w:rPr>
      </w:pPr>
      <w:proofErr w:type="spellStart"/>
      <w:r w:rsidRPr="00457746">
        <w:rPr>
          <w:rFonts w:asciiTheme="majorBidi" w:hAnsiTheme="majorBidi" w:cstheme="majorBidi"/>
          <w:sz w:val="24"/>
          <w:szCs w:val="24"/>
        </w:rPr>
        <w:t>Cerinţe</w:t>
      </w:r>
      <w:proofErr w:type="spellEnd"/>
      <w:r w:rsidRPr="00457746">
        <w:rPr>
          <w:rFonts w:asciiTheme="majorBidi" w:hAnsiTheme="majorBidi" w:cstheme="majorBidi"/>
          <w:sz w:val="24"/>
          <w:szCs w:val="24"/>
        </w:rPr>
        <w:t xml:space="preserve"> specifice</w:t>
      </w:r>
      <w:r>
        <w:rPr>
          <w:rFonts w:asciiTheme="majorBidi" w:hAnsiTheme="majorBidi" w:cstheme="majorBidi"/>
          <w:sz w:val="24"/>
          <w:szCs w:val="24"/>
        </w:rPr>
        <w:t>: mobilitate (ex. delegări, deplasări)</w:t>
      </w:r>
      <w:r w:rsidRPr="00457746">
        <w:rPr>
          <w:rFonts w:asciiTheme="majorBidi" w:hAnsiTheme="majorBidi" w:cstheme="majorBidi"/>
          <w:sz w:val="24"/>
          <w:szCs w:val="24"/>
        </w:rPr>
        <w:t xml:space="preserve">, </w:t>
      </w:r>
      <w:proofErr w:type="spellStart"/>
      <w:r w:rsidRPr="00457746">
        <w:rPr>
          <w:rFonts w:asciiTheme="majorBidi" w:hAnsiTheme="majorBidi" w:cstheme="majorBidi"/>
          <w:sz w:val="24"/>
          <w:szCs w:val="24"/>
        </w:rPr>
        <w:t>competenţă</w:t>
      </w:r>
      <w:proofErr w:type="spellEnd"/>
      <w:r w:rsidRPr="00457746">
        <w:rPr>
          <w:rFonts w:asciiTheme="majorBidi" w:hAnsiTheme="majorBidi" w:cstheme="majorBidi"/>
          <w:sz w:val="24"/>
          <w:szCs w:val="24"/>
        </w:rPr>
        <w:t xml:space="preserve"> în gestionarea resurselor alocate</w:t>
      </w:r>
      <w:r w:rsidR="00EE5F15" w:rsidRPr="00457746">
        <w:rPr>
          <w:rFonts w:asciiTheme="majorBidi" w:hAnsiTheme="majorBidi" w:cstheme="majorBidi"/>
          <w:sz w:val="24"/>
          <w:szCs w:val="24"/>
        </w:rPr>
        <w:t>.</w:t>
      </w:r>
    </w:p>
    <w:p w14:paraId="3AB3E8E7" w14:textId="558D906D" w:rsidR="00EE5F15" w:rsidRPr="00457746" w:rsidRDefault="00EE5F15" w:rsidP="00EE5F15">
      <w:pPr>
        <w:pStyle w:val="ListParagraph"/>
        <w:numPr>
          <w:ilvl w:val="0"/>
          <w:numId w:val="46"/>
        </w:numPr>
        <w:spacing w:after="0" w:line="240" w:lineRule="auto"/>
        <w:rPr>
          <w:rFonts w:asciiTheme="majorBidi" w:hAnsiTheme="majorBidi" w:cstheme="majorBidi"/>
          <w:sz w:val="24"/>
          <w:szCs w:val="24"/>
        </w:rPr>
      </w:pPr>
      <w:r w:rsidRPr="00457746">
        <w:rPr>
          <w:rFonts w:asciiTheme="majorBidi" w:hAnsiTheme="majorBidi" w:cstheme="majorBidi"/>
          <w:sz w:val="24"/>
          <w:szCs w:val="24"/>
        </w:rPr>
        <w:t>Vechime necesară ocupării postului</w:t>
      </w:r>
      <w:r>
        <w:rPr>
          <w:rFonts w:asciiTheme="majorBidi" w:hAnsiTheme="majorBidi" w:cstheme="majorBidi"/>
          <w:sz w:val="24"/>
          <w:szCs w:val="24"/>
        </w:rPr>
        <w:t xml:space="preserve">: </w:t>
      </w:r>
      <w:r w:rsidRPr="00457746">
        <w:rPr>
          <w:rFonts w:asciiTheme="majorBidi" w:hAnsiTheme="majorBidi" w:cstheme="majorBidi"/>
          <w:sz w:val="24"/>
          <w:szCs w:val="24"/>
        </w:rPr>
        <w:t xml:space="preserve">pentru </w:t>
      </w:r>
      <w:proofErr w:type="spellStart"/>
      <w:r w:rsidRPr="00457746">
        <w:rPr>
          <w:rFonts w:asciiTheme="majorBidi" w:hAnsiTheme="majorBidi" w:cstheme="majorBidi"/>
          <w:sz w:val="24"/>
          <w:szCs w:val="24"/>
        </w:rPr>
        <w:t>candidaţii</w:t>
      </w:r>
      <w:proofErr w:type="spellEnd"/>
      <w:r w:rsidRPr="00457746">
        <w:rPr>
          <w:rFonts w:asciiTheme="majorBidi" w:hAnsiTheme="majorBidi" w:cstheme="majorBidi"/>
          <w:sz w:val="24"/>
          <w:szCs w:val="24"/>
        </w:rPr>
        <w:t xml:space="preserve"> </w:t>
      </w:r>
      <w:proofErr w:type="spellStart"/>
      <w:r w:rsidRPr="00457746">
        <w:rPr>
          <w:rFonts w:asciiTheme="majorBidi" w:hAnsiTheme="majorBidi" w:cstheme="majorBidi"/>
          <w:sz w:val="24"/>
          <w:szCs w:val="24"/>
        </w:rPr>
        <w:t>absolvenţi</w:t>
      </w:r>
      <w:proofErr w:type="spellEnd"/>
      <w:r w:rsidRPr="00457746">
        <w:rPr>
          <w:rFonts w:asciiTheme="majorBidi" w:hAnsiTheme="majorBidi" w:cstheme="majorBidi"/>
          <w:sz w:val="24"/>
          <w:szCs w:val="24"/>
        </w:rPr>
        <w:t xml:space="preserve"> cu diplomă de </w:t>
      </w:r>
      <w:proofErr w:type="spellStart"/>
      <w:r w:rsidRPr="00457746">
        <w:rPr>
          <w:rFonts w:asciiTheme="majorBidi" w:hAnsiTheme="majorBidi" w:cstheme="majorBidi"/>
          <w:sz w:val="24"/>
          <w:szCs w:val="24"/>
        </w:rPr>
        <w:t>licenţă</w:t>
      </w:r>
      <w:proofErr w:type="spellEnd"/>
      <w:r w:rsidRPr="00457746">
        <w:rPr>
          <w:rFonts w:asciiTheme="majorBidi" w:hAnsiTheme="majorBidi" w:cstheme="majorBidi"/>
          <w:sz w:val="24"/>
          <w:szCs w:val="24"/>
        </w:rPr>
        <w:t xml:space="preserve"> sau echivalentă în domeniul psihologie, </w:t>
      </w:r>
      <w:proofErr w:type="spellStart"/>
      <w:r w:rsidRPr="00457746">
        <w:rPr>
          <w:rFonts w:asciiTheme="majorBidi" w:hAnsiTheme="majorBidi" w:cstheme="majorBidi"/>
          <w:sz w:val="24"/>
          <w:szCs w:val="24"/>
        </w:rPr>
        <w:t>asistenţă</w:t>
      </w:r>
      <w:proofErr w:type="spellEnd"/>
      <w:r w:rsidRPr="00457746">
        <w:rPr>
          <w:rFonts w:asciiTheme="majorBidi" w:hAnsiTheme="majorBidi" w:cstheme="majorBidi"/>
          <w:sz w:val="24"/>
          <w:szCs w:val="24"/>
        </w:rPr>
        <w:t xml:space="preserve"> socială sau sociologie este necesară o  vechime</w:t>
      </w:r>
      <w:r w:rsidR="007A2BE8">
        <w:rPr>
          <w:rFonts w:asciiTheme="majorBidi" w:hAnsiTheme="majorBidi" w:cstheme="majorBidi"/>
          <w:sz w:val="24"/>
          <w:szCs w:val="24"/>
        </w:rPr>
        <w:t>/experiență</w:t>
      </w:r>
      <w:r w:rsidRPr="00457746">
        <w:rPr>
          <w:rFonts w:asciiTheme="majorBidi" w:hAnsiTheme="majorBidi" w:cstheme="majorBidi"/>
          <w:sz w:val="24"/>
          <w:szCs w:val="24"/>
        </w:rPr>
        <w:t xml:space="preserve"> de minimum 2 ani în domeniul serviciilor sociale, iar pentru candidații </w:t>
      </w:r>
      <w:proofErr w:type="spellStart"/>
      <w:r w:rsidRPr="00457746">
        <w:rPr>
          <w:rFonts w:asciiTheme="majorBidi" w:hAnsiTheme="majorBidi" w:cstheme="majorBidi"/>
          <w:sz w:val="24"/>
          <w:szCs w:val="24"/>
        </w:rPr>
        <w:t>absolvenţi</w:t>
      </w:r>
      <w:proofErr w:type="spellEnd"/>
      <w:r w:rsidRPr="00457746">
        <w:rPr>
          <w:rFonts w:asciiTheme="majorBidi" w:hAnsiTheme="majorBidi" w:cstheme="majorBidi"/>
          <w:sz w:val="24"/>
          <w:szCs w:val="24"/>
        </w:rPr>
        <w:t xml:space="preserve"> cu diplomă de </w:t>
      </w:r>
      <w:proofErr w:type="spellStart"/>
      <w:r w:rsidRPr="00457746">
        <w:rPr>
          <w:rFonts w:asciiTheme="majorBidi" w:hAnsiTheme="majorBidi" w:cstheme="majorBidi"/>
          <w:sz w:val="24"/>
          <w:szCs w:val="24"/>
        </w:rPr>
        <w:t>licenţă</w:t>
      </w:r>
      <w:proofErr w:type="spellEnd"/>
      <w:r w:rsidRPr="00457746">
        <w:rPr>
          <w:rFonts w:asciiTheme="majorBidi" w:hAnsiTheme="majorBidi" w:cstheme="majorBidi"/>
          <w:sz w:val="24"/>
          <w:szCs w:val="24"/>
        </w:rPr>
        <w:t xml:space="preserve"> ai </w:t>
      </w:r>
      <w:proofErr w:type="spellStart"/>
      <w:r w:rsidRPr="00457746">
        <w:rPr>
          <w:rFonts w:asciiTheme="majorBidi" w:hAnsiTheme="majorBidi" w:cstheme="majorBidi"/>
          <w:sz w:val="24"/>
          <w:szCs w:val="24"/>
        </w:rPr>
        <w:t>învăţământului</w:t>
      </w:r>
      <w:proofErr w:type="spellEnd"/>
      <w:r w:rsidRPr="00457746">
        <w:rPr>
          <w:rFonts w:asciiTheme="majorBidi" w:hAnsiTheme="majorBidi" w:cstheme="majorBidi"/>
          <w:sz w:val="24"/>
          <w:szCs w:val="24"/>
        </w:rPr>
        <w:t xml:space="preserve"> superior în domeniul juridic, medical, economic sau al </w:t>
      </w:r>
      <w:proofErr w:type="spellStart"/>
      <w:r w:rsidRPr="00457746">
        <w:rPr>
          <w:rFonts w:asciiTheme="majorBidi" w:hAnsiTheme="majorBidi" w:cstheme="majorBidi"/>
          <w:sz w:val="24"/>
          <w:szCs w:val="24"/>
        </w:rPr>
        <w:t>ştiinţelor</w:t>
      </w:r>
      <w:proofErr w:type="spellEnd"/>
      <w:r w:rsidRPr="00457746">
        <w:rPr>
          <w:rFonts w:asciiTheme="majorBidi" w:hAnsiTheme="majorBidi" w:cstheme="majorBidi"/>
          <w:sz w:val="24"/>
          <w:szCs w:val="24"/>
        </w:rPr>
        <w:t xml:space="preserve"> administrative este necesară o  vechime</w:t>
      </w:r>
      <w:r w:rsidR="007A2BE8">
        <w:rPr>
          <w:rFonts w:asciiTheme="majorBidi" w:hAnsiTheme="majorBidi" w:cstheme="majorBidi"/>
          <w:sz w:val="24"/>
          <w:szCs w:val="24"/>
        </w:rPr>
        <w:t>/experiență</w:t>
      </w:r>
      <w:r w:rsidRPr="00457746">
        <w:rPr>
          <w:rFonts w:asciiTheme="majorBidi" w:hAnsiTheme="majorBidi" w:cstheme="majorBidi"/>
          <w:sz w:val="24"/>
          <w:szCs w:val="24"/>
        </w:rPr>
        <w:t xml:space="preserve"> de minimum 3 ani în domeniul serviciilor sociale</w:t>
      </w:r>
    </w:p>
    <w:p w14:paraId="22FAC873" w14:textId="77777777" w:rsidR="00EE5F15" w:rsidRPr="00D640C0" w:rsidRDefault="00EE5F15" w:rsidP="00EE5F15">
      <w:pPr>
        <w:jc w:val="both"/>
        <w:rPr>
          <w:rFonts w:asciiTheme="majorBidi" w:eastAsia="Lucida Sans Unicode" w:hAnsiTheme="majorBidi" w:cstheme="majorBidi"/>
          <w:b/>
          <w:color w:val="000000" w:themeColor="text1"/>
          <w:u w:val="single"/>
        </w:rPr>
      </w:pPr>
      <w:r w:rsidRPr="00D640C0">
        <w:rPr>
          <w:rFonts w:asciiTheme="majorBidi" w:eastAsia="Lucida Sans Unicode" w:hAnsiTheme="majorBidi" w:cstheme="majorBidi"/>
          <w:b/>
          <w:color w:val="000000" w:themeColor="text1"/>
          <w:u w:val="single"/>
        </w:rPr>
        <w:t>Bibliografie:</w:t>
      </w:r>
    </w:p>
    <w:p w14:paraId="09E8B826" w14:textId="77777777" w:rsidR="00EE5F15" w:rsidRDefault="00EE5F15" w:rsidP="00EE5F15">
      <w:pPr>
        <w:pStyle w:val="ListParagraph"/>
        <w:numPr>
          <w:ilvl w:val="0"/>
          <w:numId w:val="47"/>
        </w:numPr>
        <w:shd w:val="clear" w:color="auto" w:fill="FFFFFF"/>
        <w:rPr>
          <w:rFonts w:asciiTheme="majorBidi" w:hAnsiTheme="majorBidi" w:cstheme="majorBidi"/>
        </w:rPr>
      </w:pPr>
      <w:r w:rsidRPr="00D640C0">
        <w:rPr>
          <w:rFonts w:asciiTheme="majorBidi" w:hAnsiTheme="majorBidi" w:cstheme="majorBidi"/>
          <w:b/>
          <w:bCs/>
        </w:rPr>
        <w:t>H.G. nr. 797/2017</w:t>
      </w:r>
      <w:r w:rsidRPr="00D640C0">
        <w:rPr>
          <w:rFonts w:asciiTheme="majorBidi" w:hAnsiTheme="majorBidi" w:cstheme="majorBidi"/>
        </w:rPr>
        <w:t xml:space="preserve"> privind aprobarea regulamentelor cadru de organizare și funcționare ale serviciilor publice de asistență socială și a structurii orientative de personal</w:t>
      </w:r>
    </w:p>
    <w:p w14:paraId="3FED5183" w14:textId="77777777" w:rsidR="00EE5F15" w:rsidRPr="00D640C0" w:rsidRDefault="00EE5F15" w:rsidP="00EE5F15">
      <w:pPr>
        <w:pStyle w:val="ListParagraph"/>
        <w:shd w:val="clear" w:color="auto" w:fill="FFFFFF"/>
        <w:rPr>
          <w:rFonts w:asciiTheme="majorBidi" w:hAnsiTheme="majorBidi" w:cstheme="majorBidi"/>
        </w:rPr>
      </w:pPr>
      <w:r>
        <w:rPr>
          <w:rFonts w:asciiTheme="majorBidi" w:hAnsiTheme="majorBidi" w:cstheme="majorBidi"/>
          <w:b/>
          <w:bCs/>
        </w:rPr>
        <w:t>cu t</w:t>
      </w:r>
      <w:r w:rsidRPr="00D640C0">
        <w:rPr>
          <w:rFonts w:asciiTheme="majorBidi" w:hAnsiTheme="majorBidi" w:cstheme="majorBidi"/>
          <w:b/>
          <w:bCs/>
        </w:rPr>
        <w:t>ematica</w:t>
      </w:r>
      <w:r>
        <w:rPr>
          <w:rFonts w:asciiTheme="majorBidi" w:hAnsiTheme="majorBidi" w:cstheme="majorBidi"/>
        </w:rPr>
        <w:t>:</w:t>
      </w:r>
      <w:r w:rsidRPr="00D640C0">
        <w:rPr>
          <w:rFonts w:asciiTheme="majorBidi" w:hAnsiTheme="majorBidi" w:cstheme="majorBidi"/>
        </w:rPr>
        <w:t xml:space="preserve"> - integral;</w:t>
      </w:r>
    </w:p>
    <w:p w14:paraId="0E5CE1EA" w14:textId="77777777" w:rsidR="00EE5F15" w:rsidRDefault="00EE5F15" w:rsidP="00EE5F15">
      <w:pPr>
        <w:pStyle w:val="ListParagraph"/>
        <w:numPr>
          <w:ilvl w:val="0"/>
          <w:numId w:val="47"/>
        </w:numPr>
        <w:shd w:val="clear" w:color="auto" w:fill="FFFFFF"/>
        <w:rPr>
          <w:rFonts w:asciiTheme="majorBidi" w:hAnsiTheme="majorBidi" w:cstheme="majorBidi"/>
          <w:lang w:val="en-US"/>
        </w:rPr>
      </w:pPr>
      <w:r w:rsidRPr="005B5E29">
        <w:rPr>
          <w:rFonts w:asciiTheme="majorBidi" w:hAnsiTheme="majorBidi" w:cstheme="majorBidi"/>
          <w:b/>
          <w:bCs/>
          <w:lang w:val="en-US"/>
        </w:rPr>
        <w:t>O.U.G. nr. 57/2019</w:t>
      </w:r>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privind</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Codul</w:t>
      </w:r>
      <w:proofErr w:type="spellEnd"/>
      <w:r w:rsidRPr="00D640C0">
        <w:rPr>
          <w:rFonts w:asciiTheme="majorBidi" w:hAnsiTheme="majorBidi" w:cstheme="majorBidi"/>
          <w:lang w:val="en-US"/>
        </w:rPr>
        <w:t xml:space="preserve"> </w:t>
      </w:r>
      <w:r>
        <w:rPr>
          <w:rFonts w:asciiTheme="majorBidi" w:hAnsiTheme="majorBidi" w:cstheme="majorBidi"/>
          <w:lang w:val="en-US"/>
        </w:rPr>
        <w:t xml:space="preserve">administrative cu </w:t>
      </w:r>
      <w:proofErr w:type="spellStart"/>
      <w:r>
        <w:rPr>
          <w:rFonts w:asciiTheme="majorBidi" w:hAnsiTheme="majorBidi" w:cstheme="majorBidi"/>
          <w:lang w:val="en-US"/>
        </w:rPr>
        <w:t>modific</w:t>
      </w:r>
      <w:r>
        <w:rPr>
          <w:rFonts w:asciiTheme="majorBidi" w:hAnsiTheme="majorBidi" w:cstheme="majorBidi"/>
        </w:rPr>
        <w:t>ările</w:t>
      </w:r>
      <w:proofErr w:type="spellEnd"/>
      <w:r>
        <w:rPr>
          <w:rFonts w:asciiTheme="majorBidi" w:hAnsiTheme="majorBidi" w:cstheme="majorBidi"/>
        </w:rPr>
        <w:t xml:space="preserve"> și completările ulterioare</w:t>
      </w:r>
    </w:p>
    <w:p w14:paraId="1C5380E3" w14:textId="77777777" w:rsidR="00EE5F15" w:rsidRPr="00D640C0" w:rsidRDefault="00EE5F15" w:rsidP="00EE5F15">
      <w:pPr>
        <w:pStyle w:val="ListParagraph"/>
        <w:shd w:val="clear" w:color="auto" w:fill="FFFFFF"/>
        <w:rPr>
          <w:rFonts w:asciiTheme="majorBidi" w:hAnsiTheme="majorBidi" w:cstheme="majorBidi"/>
          <w:lang w:val="en-US"/>
        </w:rPr>
      </w:pPr>
      <w:r w:rsidRPr="00D640C0">
        <w:rPr>
          <w:rFonts w:asciiTheme="majorBidi" w:hAnsiTheme="majorBidi" w:cstheme="majorBidi"/>
          <w:b/>
          <w:bCs/>
          <w:lang w:val="en-US"/>
        </w:rPr>
        <w:t xml:space="preserve">cu </w:t>
      </w:r>
      <w:proofErr w:type="spellStart"/>
      <w:r w:rsidRPr="00D640C0">
        <w:rPr>
          <w:rFonts w:asciiTheme="majorBidi" w:hAnsiTheme="majorBidi" w:cstheme="majorBidi"/>
          <w:b/>
          <w:bCs/>
          <w:lang w:val="en-US"/>
        </w:rPr>
        <w:t>tematica</w:t>
      </w:r>
      <w:proofErr w:type="spellEnd"/>
      <w:r w:rsidRPr="00D640C0">
        <w:rPr>
          <w:rFonts w:asciiTheme="majorBidi" w:hAnsiTheme="majorBidi" w:cstheme="majorBidi"/>
          <w:lang w:val="en-US"/>
        </w:rPr>
        <w:t xml:space="preserve"> art 430, art 432 – 434, art 437 – 441,</w:t>
      </w:r>
      <w:r w:rsidRPr="00D640C0">
        <w:rPr>
          <w:rFonts w:asciiTheme="majorBidi" w:hAnsiTheme="majorBidi" w:cstheme="majorBidi"/>
        </w:rPr>
        <w:t xml:space="preserve"> art. 549^1 alin.1, art. 553, art. 553^2, art.554^1</w:t>
      </w:r>
      <w:r w:rsidRPr="00D640C0">
        <w:rPr>
          <w:rFonts w:asciiTheme="majorBidi" w:hAnsiTheme="majorBidi" w:cstheme="majorBidi"/>
          <w:lang w:val="en-US"/>
        </w:rPr>
        <w:t>;</w:t>
      </w:r>
    </w:p>
    <w:p w14:paraId="4A8444C1" w14:textId="77777777" w:rsidR="00EE5F15" w:rsidRPr="00D640C0" w:rsidRDefault="00EE5F15" w:rsidP="00EE5F15">
      <w:pPr>
        <w:pStyle w:val="ListParagraph"/>
        <w:numPr>
          <w:ilvl w:val="0"/>
          <w:numId w:val="47"/>
        </w:numPr>
        <w:rPr>
          <w:rFonts w:asciiTheme="majorBidi" w:hAnsiTheme="majorBidi" w:cstheme="majorBidi"/>
          <w:lang w:val="en-US"/>
        </w:rPr>
      </w:pPr>
      <w:r w:rsidRPr="005B5E29">
        <w:rPr>
          <w:rFonts w:asciiTheme="majorBidi" w:hAnsiTheme="majorBidi" w:cstheme="majorBidi"/>
          <w:b/>
          <w:bCs/>
          <w:lang w:val="en-US"/>
        </w:rPr>
        <w:t>Legea nr. 272/2004</w:t>
      </w:r>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privind</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protecţia</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şi</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promovarea</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drepturilor</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copilului</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republicat</w:t>
      </w:r>
      <w:proofErr w:type="spellEnd"/>
      <w:r w:rsidRPr="00D640C0">
        <w:rPr>
          <w:rFonts w:asciiTheme="majorBidi" w:hAnsiTheme="majorBidi" w:cstheme="majorBidi"/>
        </w:rPr>
        <w:t xml:space="preserve">ă) </w:t>
      </w:r>
    </w:p>
    <w:p w14:paraId="4F4E741B" w14:textId="77777777" w:rsidR="00EE5F15" w:rsidRPr="00D640C0" w:rsidRDefault="00EE5F15" w:rsidP="00EE5F15">
      <w:pPr>
        <w:pStyle w:val="ListParagraph"/>
        <w:rPr>
          <w:rFonts w:asciiTheme="majorBidi" w:hAnsiTheme="majorBidi" w:cstheme="majorBidi"/>
          <w:lang w:val="en-US"/>
        </w:rPr>
      </w:pPr>
      <w:r>
        <w:rPr>
          <w:rFonts w:asciiTheme="majorBidi" w:hAnsiTheme="majorBidi" w:cstheme="majorBidi"/>
          <w:b/>
          <w:bCs/>
        </w:rPr>
        <w:t xml:space="preserve">cu tematica </w:t>
      </w:r>
      <w:r w:rsidRPr="00D640C0">
        <w:rPr>
          <w:rFonts w:asciiTheme="majorBidi" w:hAnsiTheme="majorBidi" w:cstheme="majorBidi"/>
        </w:rPr>
        <w:t>- integral</w:t>
      </w:r>
      <w:r w:rsidRPr="00D640C0">
        <w:rPr>
          <w:rFonts w:asciiTheme="majorBidi" w:hAnsiTheme="majorBidi" w:cstheme="majorBidi"/>
          <w:lang w:val="en-US"/>
        </w:rPr>
        <w:t>;</w:t>
      </w:r>
    </w:p>
    <w:p w14:paraId="0FC92167" w14:textId="77777777" w:rsidR="00EE5F15" w:rsidRDefault="00EE5F15" w:rsidP="00EE5F15">
      <w:pPr>
        <w:pStyle w:val="ListParagraph"/>
        <w:numPr>
          <w:ilvl w:val="0"/>
          <w:numId w:val="47"/>
        </w:numPr>
        <w:rPr>
          <w:rFonts w:asciiTheme="majorBidi" w:hAnsiTheme="majorBidi" w:cstheme="majorBidi"/>
          <w:lang w:val="en-US"/>
        </w:rPr>
      </w:pPr>
      <w:proofErr w:type="spellStart"/>
      <w:r w:rsidRPr="00D640C0">
        <w:rPr>
          <w:rFonts w:asciiTheme="majorBidi" w:hAnsiTheme="majorBidi" w:cstheme="majorBidi"/>
          <w:b/>
          <w:bCs/>
          <w:lang w:val="en-US"/>
        </w:rPr>
        <w:t>Ordin</w:t>
      </w:r>
      <w:proofErr w:type="spellEnd"/>
      <w:r w:rsidRPr="00D640C0">
        <w:rPr>
          <w:rFonts w:asciiTheme="majorBidi" w:hAnsiTheme="majorBidi" w:cstheme="majorBidi"/>
          <w:b/>
          <w:bCs/>
          <w:lang w:val="en-US"/>
        </w:rPr>
        <w:t xml:space="preserve"> nr. 288/2006</w:t>
      </w:r>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privind</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aprobarea</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Standardelor</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minime</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obligatorii</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privind</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managementul</w:t>
      </w:r>
      <w:proofErr w:type="spellEnd"/>
      <w:r w:rsidRPr="00D640C0">
        <w:rPr>
          <w:rFonts w:asciiTheme="majorBidi" w:hAnsiTheme="majorBidi" w:cstheme="majorBidi"/>
          <w:lang w:val="en-US"/>
        </w:rPr>
        <w:t xml:space="preserve"> de </w:t>
      </w:r>
      <w:proofErr w:type="spellStart"/>
      <w:r w:rsidRPr="00D640C0">
        <w:rPr>
          <w:rFonts w:asciiTheme="majorBidi" w:hAnsiTheme="majorBidi" w:cstheme="majorBidi"/>
          <w:lang w:val="en-US"/>
        </w:rPr>
        <w:t>caz</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în</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domeniul</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protecţiei</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drepturilor</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copilului</w:t>
      </w:r>
      <w:proofErr w:type="spellEnd"/>
    </w:p>
    <w:p w14:paraId="32132DFB" w14:textId="77777777" w:rsidR="00EE5F15" w:rsidRPr="00D640C0" w:rsidRDefault="00EE5F15" w:rsidP="00EE5F15">
      <w:pPr>
        <w:pStyle w:val="ListParagraph"/>
        <w:rPr>
          <w:rFonts w:asciiTheme="majorBidi" w:hAnsiTheme="majorBidi" w:cstheme="majorBidi"/>
          <w:lang w:val="en-US"/>
        </w:rPr>
      </w:pPr>
      <w:r w:rsidRPr="00D640C0">
        <w:rPr>
          <w:rFonts w:asciiTheme="majorBidi" w:hAnsiTheme="majorBidi" w:cstheme="majorBidi"/>
          <w:b/>
          <w:bCs/>
          <w:lang w:val="en-US"/>
        </w:rPr>
        <w:t xml:space="preserve">cu </w:t>
      </w:r>
      <w:proofErr w:type="spellStart"/>
      <w:r w:rsidRPr="00D640C0">
        <w:rPr>
          <w:rFonts w:asciiTheme="majorBidi" w:hAnsiTheme="majorBidi" w:cstheme="majorBidi"/>
          <w:b/>
          <w:bCs/>
          <w:lang w:val="en-US"/>
        </w:rPr>
        <w:t>tematica</w:t>
      </w:r>
      <w:proofErr w:type="spellEnd"/>
      <w:r w:rsidRPr="00D640C0">
        <w:rPr>
          <w:rFonts w:asciiTheme="majorBidi" w:hAnsiTheme="majorBidi" w:cstheme="majorBidi"/>
          <w:lang w:val="en-US"/>
        </w:rPr>
        <w:t xml:space="preserve"> </w:t>
      </w:r>
      <w:r>
        <w:rPr>
          <w:rFonts w:asciiTheme="majorBidi" w:hAnsiTheme="majorBidi" w:cstheme="majorBidi"/>
          <w:lang w:val="en-US"/>
        </w:rPr>
        <w:t xml:space="preserve">- </w:t>
      </w:r>
      <w:r w:rsidRPr="00D640C0">
        <w:rPr>
          <w:rFonts w:asciiTheme="majorBidi" w:hAnsiTheme="majorBidi" w:cstheme="majorBidi"/>
          <w:lang w:val="en-US"/>
        </w:rPr>
        <w:t>integral;</w:t>
      </w:r>
    </w:p>
    <w:p w14:paraId="24D7CD8D" w14:textId="77777777" w:rsidR="00EE5F15" w:rsidRDefault="00EE5F15" w:rsidP="00EE5F15">
      <w:pPr>
        <w:pStyle w:val="ListParagraph"/>
        <w:numPr>
          <w:ilvl w:val="0"/>
          <w:numId w:val="47"/>
        </w:numPr>
        <w:rPr>
          <w:rFonts w:asciiTheme="majorBidi" w:hAnsiTheme="majorBidi" w:cstheme="majorBidi"/>
          <w:lang w:val="fr-FR"/>
        </w:rPr>
      </w:pPr>
      <w:proofErr w:type="spellStart"/>
      <w:r w:rsidRPr="00D640C0">
        <w:rPr>
          <w:rFonts w:asciiTheme="majorBidi" w:hAnsiTheme="majorBidi" w:cstheme="majorBidi"/>
          <w:b/>
          <w:bCs/>
          <w:lang w:val="fr-FR"/>
        </w:rPr>
        <w:t>Ordinul</w:t>
      </w:r>
      <w:proofErr w:type="spellEnd"/>
      <w:r w:rsidRPr="00D640C0">
        <w:rPr>
          <w:rFonts w:asciiTheme="majorBidi" w:hAnsiTheme="majorBidi" w:cstheme="majorBidi"/>
          <w:b/>
          <w:bCs/>
          <w:lang w:val="fr-FR"/>
        </w:rPr>
        <w:t xml:space="preserve"> nr. 25/2019</w:t>
      </w:r>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privind</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aprobarea</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standardelor</w:t>
      </w:r>
      <w:proofErr w:type="spellEnd"/>
      <w:r w:rsidRPr="00D640C0">
        <w:rPr>
          <w:rFonts w:asciiTheme="majorBidi" w:hAnsiTheme="majorBidi" w:cstheme="majorBidi"/>
          <w:lang w:val="fr-FR"/>
        </w:rPr>
        <w:t xml:space="preserve"> minime de </w:t>
      </w:r>
      <w:proofErr w:type="spellStart"/>
      <w:r w:rsidRPr="00D640C0">
        <w:rPr>
          <w:rFonts w:asciiTheme="majorBidi" w:hAnsiTheme="majorBidi" w:cstheme="majorBidi"/>
          <w:lang w:val="fr-FR"/>
        </w:rPr>
        <w:t>calitate</w:t>
      </w:r>
      <w:proofErr w:type="spellEnd"/>
      <w:r w:rsidRPr="00D640C0">
        <w:rPr>
          <w:rFonts w:asciiTheme="majorBidi" w:hAnsiTheme="majorBidi" w:cstheme="majorBidi"/>
          <w:lang w:val="fr-FR"/>
        </w:rPr>
        <w:t xml:space="preserve"> pentru </w:t>
      </w:r>
      <w:proofErr w:type="spellStart"/>
      <w:r w:rsidRPr="00D640C0">
        <w:rPr>
          <w:rFonts w:asciiTheme="majorBidi" w:hAnsiTheme="majorBidi" w:cstheme="majorBidi"/>
          <w:lang w:val="fr-FR"/>
        </w:rPr>
        <w:t>serviciile</w:t>
      </w:r>
      <w:proofErr w:type="spellEnd"/>
      <w:r w:rsidRPr="00D640C0">
        <w:rPr>
          <w:rFonts w:asciiTheme="majorBidi" w:hAnsiTheme="majorBidi" w:cstheme="majorBidi"/>
          <w:lang w:val="fr-FR"/>
        </w:rPr>
        <w:t xml:space="preserve"> sociale de </w:t>
      </w:r>
      <w:proofErr w:type="spellStart"/>
      <w:r w:rsidRPr="00D640C0">
        <w:rPr>
          <w:rFonts w:asciiTheme="majorBidi" w:hAnsiTheme="majorBidi" w:cstheme="majorBidi"/>
          <w:lang w:val="fr-FR"/>
        </w:rPr>
        <w:t>tip</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rezidențial</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destinate</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copiilor</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din</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sistemul</w:t>
      </w:r>
      <w:proofErr w:type="spellEnd"/>
      <w:r w:rsidRPr="00D640C0">
        <w:rPr>
          <w:rFonts w:asciiTheme="majorBidi" w:hAnsiTheme="majorBidi" w:cstheme="majorBidi"/>
          <w:lang w:val="fr-FR"/>
        </w:rPr>
        <w:t xml:space="preserve"> de </w:t>
      </w:r>
      <w:proofErr w:type="spellStart"/>
      <w:r w:rsidRPr="00D640C0">
        <w:rPr>
          <w:rFonts w:asciiTheme="majorBidi" w:hAnsiTheme="majorBidi" w:cstheme="majorBidi"/>
          <w:lang w:val="fr-FR"/>
        </w:rPr>
        <w:t>protecție</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specială</w:t>
      </w:r>
      <w:proofErr w:type="spellEnd"/>
    </w:p>
    <w:p w14:paraId="05F56C20" w14:textId="2D32E736" w:rsidR="00EE5F15" w:rsidRPr="00D640C0" w:rsidRDefault="00EE5F15" w:rsidP="00EE5F15">
      <w:pPr>
        <w:pStyle w:val="ListParagraph"/>
        <w:rPr>
          <w:rFonts w:asciiTheme="majorBidi" w:hAnsiTheme="majorBidi" w:cstheme="majorBidi"/>
          <w:lang w:val="fr-FR"/>
        </w:rPr>
      </w:pPr>
      <w:proofErr w:type="gramStart"/>
      <w:r>
        <w:rPr>
          <w:rFonts w:asciiTheme="majorBidi" w:hAnsiTheme="majorBidi" w:cstheme="majorBidi"/>
          <w:b/>
          <w:bCs/>
          <w:lang w:val="fr-FR"/>
        </w:rPr>
        <w:t>cu</w:t>
      </w:r>
      <w:proofErr w:type="gramEnd"/>
      <w:r>
        <w:rPr>
          <w:rFonts w:asciiTheme="majorBidi" w:hAnsiTheme="majorBidi" w:cstheme="majorBidi"/>
          <w:b/>
          <w:bCs/>
          <w:lang w:val="fr-FR"/>
        </w:rPr>
        <w:t xml:space="preserve"> </w:t>
      </w:r>
      <w:proofErr w:type="spellStart"/>
      <w:r>
        <w:rPr>
          <w:rFonts w:asciiTheme="majorBidi" w:hAnsiTheme="majorBidi" w:cstheme="majorBidi"/>
          <w:b/>
          <w:bCs/>
          <w:lang w:val="fr-FR"/>
        </w:rPr>
        <w:t>tematica</w:t>
      </w:r>
      <w:proofErr w:type="spellEnd"/>
      <w:r w:rsidRPr="00D640C0">
        <w:rPr>
          <w:rFonts w:asciiTheme="majorBidi" w:hAnsiTheme="majorBidi" w:cstheme="majorBidi"/>
          <w:lang w:val="fr-FR"/>
        </w:rPr>
        <w:t xml:space="preserve"> </w:t>
      </w:r>
      <w:r>
        <w:rPr>
          <w:rFonts w:asciiTheme="majorBidi" w:hAnsiTheme="majorBidi" w:cstheme="majorBidi"/>
          <w:lang w:val="fr-FR"/>
        </w:rPr>
        <w:t xml:space="preserve">- </w:t>
      </w:r>
      <w:proofErr w:type="spellStart"/>
      <w:r>
        <w:rPr>
          <w:rFonts w:asciiTheme="majorBidi" w:hAnsiTheme="majorBidi" w:cstheme="majorBidi"/>
          <w:lang w:val="fr-FR"/>
        </w:rPr>
        <w:t>A</w:t>
      </w:r>
      <w:r w:rsidRPr="00D640C0">
        <w:rPr>
          <w:rFonts w:asciiTheme="majorBidi" w:hAnsiTheme="majorBidi" w:cstheme="majorBidi"/>
          <w:lang w:val="fr-FR"/>
        </w:rPr>
        <w:t>nexa</w:t>
      </w:r>
      <w:proofErr w:type="spellEnd"/>
      <w:r w:rsidRPr="00D640C0">
        <w:rPr>
          <w:rFonts w:asciiTheme="majorBidi" w:hAnsiTheme="majorBidi" w:cstheme="majorBidi"/>
          <w:lang w:val="fr-FR"/>
        </w:rPr>
        <w:t xml:space="preserve"> </w:t>
      </w:r>
      <w:proofErr w:type="gramStart"/>
      <w:r w:rsidR="005B5E29">
        <w:rPr>
          <w:rFonts w:asciiTheme="majorBidi" w:hAnsiTheme="majorBidi" w:cstheme="majorBidi"/>
          <w:lang w:val="fr-FR"/>
        </w:rPr>
        <w:t>1</w:t>
      </w:r>
      <w:r w:rsidRPr="00D640C0">
        <w:rPr>
          <w:rFonts w:asciiTheme="majorBidi" w:hAnsiTheme="majorBidi" w:cstheme="majorBidi"/>
          <w:lang w:val="fr-FR"/>
        </w:rPr>
        <w:t>:</w:t>
      </w:r>
      <w:proofErr w:type="gram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Standarde</w:t>
      </w:r>
      <w:proofErr w:type="spellEnd"/>
      <w:r w:rsidRPr="00D640C0">
        <w:rPr>
          <w:rFonts w:asciiTheme="majorBidi" w:hAnsiTheme="majorBidi" w:cstheme="majorBidi"/>
          <w:lang w:val="fr-FR"/>
        </w:rPr>
        <w:t xml:space="preserve"> minime de </w:t>
      </w:r>
      <w:proofErr w:type="spellStart"/>
      <w:r w:rsidRPr="00D640C0">
        <w:rPr>
          <w:rFonts w:asciiTheme="majorBidi" w:hAnsiTheme="majorBidi" w:cstheme="majorBidi"/>
          <w:lang w:val="fr-FR"/>
        </w:rPr>
        <w:t>calitate</w:t>
      </w:r>
      <w:proofErr w:type="spellEnd"/>
      <w:r w:rsidRPr="00D640C0">
        <w:rPr>
          <w:rFonts w:asciiTheme="majorBidi" w:hAnsiTheme="majorBidi" w:cstheme="majorBidi"/>
          <w:lang w:val="fr-FR"/>
        </w:rPr>
        <w:t xml:space="preserve"> pentru </w:t>
      </w:r>
      <w:proofErr w:type="spellStart"/>
      <w:r w:rsidRPr="00D640C0">
        <w:rPr>
          <w:rFonts w:asciiTheme="majorBidi" w:hAnsiTheme="majorBidi" w:cstheme="majorBidi"/>
          <w:lang w:val="fr-FR"/>
        </w:rPr>
        <w:t>serviciile</w:t>
      </w:r>
      <w:proofErr w:type="spellEnd"/>
      <w:r w:rsidRPr="00D640C0">
        <w:rPr>
          <w:rFonts w:asciiTheme="majorBidi" w:hAnsiTheme="majorBidi" w:cstheme="majorBidi"/>
          <w:lang w:val="fr-FR"/>
        </w:rPr>
        <w:t xml:space="preserve"> sociale cu </w:t>
      </w:r>
      <w:proofErr w:type="spellStart"/>
      <w:r w:rsidRPr="00D640C0">
        <w:rPr>
          <w:rFonts w:asciiTheme="majorBidi" w:hAnsiTheme="majorBidi" w:cstheme="majorBidi"/>
          <w:lang w:val="fr-FR"/>
        </w:rPr>
        <w:t>cazare</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organizate</w:t>
      </w:r>
      <w:proofErr w:type="spellEnd"/>
      <w:r w:rsidRPr="00D640C0">
        <w:rPr>
          <w:rFonts w:asciiTheme="majorBidi" w:hAnsiTheme="majorBidi" w:cstheme="majorBidi"/>
          <w:lang w:val="fr-FR"/>
        </w:rPr>
        <w:t xml:space="preserve"> </w:t>
      </w:r>
      <w:proofErr w:type="gramStart"/>
      <w:r w:rsidRPr="00D640C0">
        <w:rPr>
          <w:rFonts w:asciiTheme="majorBidi" w:hAnsiTheme="majorBidi" w:cstheme="majorBidi"/>
          <w:lang w:val="fr-FR"/>
        </w:rPr>
        <w:t>ca</w:t>
      </w:r>
      <w:proofErr w:type="gramEnd"/>
      <w:r w:rsidRPr="00D640C0">
        <w:rPr>
          <w:rFonts w:asciiTheme="majorBidi" w:hAnsiTheme="majorBidi" w:cstheme="majorBidi"/>
          <w:lang w:val="fr-FR"/>
        </w:rPr>
        <w:t xml:space="preserve"> centre </w:t>
      </w:r>
      <w:proofErr w:type="spellStart"/>
      <w:r w:rsidR="005B5E29">
        <w:rPr>
          <w:rFonts w:asciiTheme="majorBidi" w:hAnsiTheme="majorBidi" w:cstheme="majorBidi"/>
          <w:lang w:val="fr-FR"/>
        </w:rPr>
        <w:t>reziden</w:t>
      </w:r>
      <w:r w:rsidR="005B5E29">
        <w:rPr>
          <w:rFonts w:asciiTheme="majorBidi" w:hAnsiTheme="majorBidi" w:cstheme="majorBidi"/>
        </w:rPr>
        <w:t>țiale</w:t>
      </w:r>
      <w:proofErr w:type="spellEnd"/>
      <w:r w:rsidR="005B5E29">
        <w:rPr>
          <w:rFonts w:asciiTheme="majorBidi" w:hAnsiTheme="majorBidi" w:cstheme="majorBidi"/>
        </w:rPr>
        <w:t xml:space="preserve"> pentru copilul separat temporar sau definitiv de părinții săi</w:t>
      </w:r>
      <w:r w:rsidRPr="00D640C0">
        <w:rPr>
          <w:rFonts w:asciiTheme="majorBidi" w:hAnsiTheme="majorBidi" w:cstheme="majorBidi"/>
          <w:lang w:val="fr-FR"/>
        </w:rPr>
        <w:t xml:space="preserve"> - </w:t>
      </w:r>
      <w:proofErr w:type="spellStart"/>
      <w:proofErr w:type="gramStart"/>
      <w:r w:rsidRPr="009755C8">
        <w:rPr>
          <w:rFonts w:asciiTheme="majorBidi" w:hAnsiTheme="majorBidi" w:cstheme="majorBidi"/>
          <w:b/>
          <w:bCs/>
          <w:lang w:val="fr-FR"/>
        </w:rPr>
        <w:t>integral</w:t>
      </w:r>
      <w:proofErr w:type="spellEnd"/>
      <w:r w:rsidRPr="00D640C0">
        <w:rPr>
          <w:rFonts w:asciiTheme="majorBidi" w:hAnsiTheme="majorBidi" w:cstheme="majorBidi"/>
          <w:lang w:val="fr-FR"/>
        </w:rPr>
        <w:t>;</w:t>
      </w:r>
      <w:proofErr w:type="gramEnd"/>
    </w:p>
    <w:p w14:paraId="3341A932" w14:textId="77777777" w:rsidR="00EE5F15" w:rsidRDefault="00EE5F15" w:rsidP="00EE5F15">
      <w:pPr>
        <w:pStyle w:val="ListParagraph"/>
        <w:numPr>
          <w:ilvl w:val="0"/>
          <w:numId w:val="47"/>
        </w:numPr>
        <w:rPr>
          <w:rFonts w:asciiTheme="majorBidi" w:hAnsiTheme="majorBidi" w:cstheme="majorBidi"/>
          <w:lang w:val="fr-FR"/>
        </w:rPr>
      </w:pPr>
      <w:proofErr w:type="spellStart"/>
      <w:r w:rsidRPr="009755C8">
        <w:rPr>
          <w:rFonts w:asciiTheme="majorBidi" w:hAnsiTheme="majorBidi" w:cstheme="majorBidi"/>
          <w:b/>
          <w:bCs/>
          <w:lang w:val="fr-FR"/>
        </w:rPr>
        <w:t>Ordinul</w:t>
      </w:r>
      <w:proofErr w:type="spellEnd"/>
      <w:r w:rsidRPr="009755C8">
        <w:rPr>
          <w:rFonts w:asciiTheme="majorBidi" w:hAnsiTheme="majorBidi" w:cstheme="majorBidi"/>
          <w:b/>
          <w:bCs/>
          <w:lang w:val="fr-FR"/>
        </w:rPr>
        <w:t xml:space="preserve"> 27/2019</w:t>
      </w:r>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privind</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aprobarea</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standardelor</w:t>
      </w:r>
      <w:proofErr w:type="spellEnd"/>
      <w:r w:rsidRPr="00D640C0">
        <w:rPr>
          <w:rFonts w:asciiTheme="majorBidi" w:hAnsiTheme="majorBidi" w:cstheme="majorBidi"/>
          <w:lang w:val="fr-FR"/>
        </w:rPr>
        <w:t xml:space="preserve"> minime de </w:t>
      </w:r>
      <w:proofErr w:type="spellStart"/>
      <w:r w:rsidRPr="00D640C0">
        <w:rPr>
          <w:rFonts w:asciiTheme="majorBidi" w:hAnsiTheme="majorBidi" w:cstheme="majorBidi"/>
          <w:lang w:val="fr-FR"/>
        </w:rPr>
        <w:t>calitate</w:t>
      </w:r>
      <w:proofErr w:type="spellEnd"/>
      <w:r w:rsidRPr="00D640C0">
        <w:rPr>
          <w:rFonts w:asciiTheme="majorBidi" w:hAnsiTheme="majorBidi" w:cstheme="majorBidi"/>
          <w:lang w:val="fr-FR"/>
        </w:rPr>
        <w:t xml:space="preserve"> pentru </w:t>
      </w:r>
      <w:proofErr w:type="spellStart"/>
      <w:r w:rsidRPr="00D640C0">
        <w:rPr>
          <w:rFonts w:asciiTheme="majorBidi" w:hAnsiTheme="majorBidi" w:cstheme="majorBidi"/>
          <w:lang w:val="fr-FR"/>
        </w:rPr>
        <w:t>serviciile</w:t>
      </w:r>
      <w:proofErr w:type="spellEnd"/>
      <w:r w:rsidRPr="00D640C0">
        <w:rPr>
          <w:rFonts w:asciiTheme="majorBidi" w:hAnsiTheme="majorBidi" w:cstheme="majorBidi"/>
          <w:lang w:val="fr-FR"/>
        </w:rPr>
        <w:t xml:space="preserve"> sociale de </w:t>
      </w:r>
      <w:proofErr w:type="spellStart"/>
      <w:r w:rsidRPr="00D640C0">
        <w:rPr>
          <w:rFonts w:asciiTheme="majorBidi" w:hAnsiTheme="majorBidi" w:cstheme="majorBidi"/>
          <w:lang w:val="fr-FR"/>
        </w:rPr>
        <w:t>zi</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destinate</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copiilor</w:t>
      </w:r>
      <w:proofErr w:type="spellEnd"/>
      <w:r w:rsidRPr="00D640C0">
        <w:rPr>
          <w:rFonts w:asciiTheme="majorBidi" w:hAnsiTheme="majorBidi" w:cstheme="majorBidi"/>
          <w:lang w:val="fr-FR"/>
        </w:rPr>
        <w:t xml:space="preserve"> </w:t>
      </w:r>
    </w:p>
    <w:p w14:paraId="7904A506" w14:textId="14DCDF3B" w:rsidR="00EE5F15" w:rsidRPr="009755C8" w:rsidRDefault="00EE5F15" w:rsidP="00EE5F15">
      <w:pPr>
        <w:pStyle w:val="ListParagraph"/>
        <w:rPr>
          <w:rFonts w:asciiTheme="majorBidi" w:hAnsiTheme="majorBidi" w:cstheme="majorBidi"/>
          <w:lang w:val="en-US"/>
        </w:rPr>
      </w:pPr>
      <w:r w:rsidRPr="009755C8">
        <w:rPr>
          <w:rFonts w:asciiTheme="majorBidi" w:hAnsiTheme="majorBidi" w:cstheme="majorBidi"/>
          <w:b/>
          <w:bCs/>
          <w:lang w:val="en-US"/>
        </w:rPr>
        <w:t xml:space="preserve">cu </w:t>
      </w:r>
      <w:proofErr w:type="spellStart"/>
      <w:r w:rsidRPr="009755C8">
        <w:rPr>
          <w:rFonts w:asciiTheme="majorBidi" w:hAnsiTheme="majorBidi" w:cstheme="majorBidi"/>
          <w:b/>
          <w:bCs/>
          <w:lang w:val="en-US"/>
        </w:rPr>
        <w:t>tematica</w:t>
      </w:r>
      <w:proofErr w:type="spellEnd"/>
      <w:r w:rsidRPr="009755C8">
        <w:rPr>
          <w:rFonts w:asciiTheme="majorBidi" w:hAnsiTheme="majorBidi" w:cstheme="majorBidi"/>
          <w:lang w:val="en-US"/>
        </w:rPr>
        <w:t xml:space="preserve"> – </w:t>
      </w:r>
      <w:proofErr w:type="spellStart"/>
      <w:r w:rsidRPr="009755C8">
        <w:rPr>
          <w:rFonts w:asciiTheme="majorBidi" w:hAnsiTheme="majorBidi" w:cstheme="majorBidi"/>
          <w:lang w:val="en-US"/>
        </w:rPr>
        <w:t>Anexa</w:t>
      </w:r>
      <w:proofErr w:type="spellEnd"/>
      <w:r w:rsidRPr="009755C8">
        <w:rPr>
          <w:rFonts w:asciiTheme="majorBidi" w:hAnsiTheme="majorBidi" w:cstheme="majorBidi"/>
          <w:lang w:val="en-US"/>
        </w:rPr>
        <w:t xml:space="preserve"> – Modul I</w:t>
      </w:r>
      <w:r>
        <w:rPr>
          <w:rFonts w:asciiTheme="majorBidi" w:hAnsiTheme="majorBidi" w:cstheme="majorBidi"/>
          <w:lang w:val="en-US"/>
        </w:rPr>
        <w:t xml:space="preserve"> - integral</w:t>
      </w:r>
      <w:r w:rsidRPr="009755C8">
        <w:rPr>
          <w:rFonts w:asciiTheme="majorBidi" w:hAnsiTheme="majorBidi" w:cstheme="majorBidi"/>
          <w:lang w:val="en-US"/>
        </w:rPr>
        <w:t xml:space="preserve">, </w:t>
      </w:r>
      <w:r>
        <w:rPr>
          <w:rFonts w:asciiTheme="majorBidi" w:hAnsiTheme="majorBidi" w:cstheme="majorBidi"/>
          <w:lang w:val="en-US"/>
        </w:rPr>
        <w:t xml:space="preserve">Modul </w:t>
      </w:r>
      <w:r w:rsidRPr="009755C8">
        <w:rPr>
          <w:rFonts w:asciiTheme="majorBidi" w:hAnsiTheme="majorBidi" w:cstheme="majorBidi"/>
          <w:lang w:val="en-US"/>
        </w:rPr>
        <w:t>IV</w:t>
      </w:r>
      <w:r>
        <w:rPr>
          <w:rFonts w:asciiTheme="majorBidi" w:hAnsiTheme="majorBidi" w:cstheme="majorBidi"/>
          <w:lang w:val="en-US"/>
        </w:rPr>
        <w:t xml:space="preserve"> - integral</w:t>
      </w:r>
      <w:r w:rsidRPr="009755C8">
        <w:rPr>
          <w:rFonts w:asciiTheme="majorBidi" w:hAnsiTheme="majorBidi" w:cstheme="majorBidi"/>
          <w:lang w:val="en-US"/>
        </w:rPr>
        <w:t>,</w:t>
      </w:r>
      <w:r>
        <w:rPr>
          <w:rFonts w:asciiTheme="majorBidi" w:hAnsiTheme="majorBidi" w:cstheme="majorBidi"/>
          <w:lang w:val="en-US"/>
        </w:rPr>
        <w:t xml:space="preserve"> Modul </w:t>
      </w:r>
      <w:r w:rsidRPr="009755C8">
        <w:rPr>
          <w:rFonts w:asciiTheme="majorBidi" w:hAnsiTheme="majorBidi" w:cstheme="majorBidi"/>
          <w:lang w:val="en-US"/>
        </w:rPr>
        <w:t>V</w:t>
      </w:r>
      <w:r>
        <w:rPr>
          <w:rFonts w:asciiTheme="majorBidi" w:hAnsiTheme="majorBidi" w:cstheme="majorBidi"/>
          <w:lang w:val="en-US"/>
        </w:rPr>
        <w:t>- integral</w:t>
      </w:r>
      <w:r w:rsidRPr="009755C8">
        <w:rPr>
          <w:rFonts w:asciiTheme="majorBidi" w:hAnsiTheme="majorBidi" w:cstheme="majorBidi"/>
          <w:lang w:val="en-US"/>
        </w:rPr>
        <w:t xml:space="preserve"> și </w:t>
      </w:r>
      <w:r>
        <w:rPr>
          <w:rFonts w:asciiTheme="majorBidi" w:hAnsiTheme="majorBidi" w:cstheme="majorBidi"/>
          <w:lang w:val="en-US"/>
        </w:rPr>
        <w:t xml:space="preserve">Modul </w:t>
      </w:r>
      <w:r w:rsidRPr="009755C8">
        <w:rPr>
          <w:rFonts w:asciiTheme="majorBidi" w:hAnsiTheme="majorBidi" w:cstheme="majorBidi"/>
          <w:lang w:val="en-US"/>
        </w:rPr>
        <w:t>VI</w:t>
      </w:r>
      <w:r>
        <w:rPr>
          <w:rFonts w:asciiTheme="majorBidi" w:hAnsiTheme="majorBidi" w:cstheme="majorBidi"/>
          <w:lang w:val="en-US"/>
        </w:rPr>
        <w:t>- integral</w:t>
      </w:r>
      <w:r w:rsidRPr="009755C8">
        <w:rPr>
          <w:rFonts w:asciiTheme="majorBidi" w:hAnsiTheme="majorBidi" w:cstheme="majorBidi"/>
          <w:lang w:val="en-US"/>
        </w:rPr>
        <w:t>;</w:t>
      </w:r>
    </w:p>
    <w:p w14:paraId="423BCA6B" w14:textId="0B798823" w:rsidR="00EE5F15" w:rsidRPr="006D7C72" w:rsidRDefault="006D7C72" w:rsidP="00EE5F15">
      <w:pPr>
        <w:pStyle w:val="ListParagraph"/>
        <w:numPr>
          <w:ilvl w:val="0"/>
          <w:numId w:val="47"/>
        </w:numPr>
        <w:rPr>
          <w:rFonts w:asciiTheme="majorBidi" w:hAnsiTheme="majorBidi" w:cstheme="majorBidi"/>
          <w:lang w:val="en-US"/>
        </w:rPr>
      </w:pPr>
      <w:r w:rsidRPr="006D7C72">
        <w:rPr>
          <w:rFonts w:asciiTheme="majorBidi" w:hAnsiTheme="majorBidi" w:cstheme="majorBidi"/>
          <w:b/>
          <w:bCs/>
          <w:lang w:val="en-US"/>
        </w:rPr>
        <w:t>Legea nr. 448//2006</w:t>
      </w:r>
      <w:r w:rsidR="00EE5F15" w:rsidRPr="006D7C72">
        <w:rPr>
          <w:rFonts w:asciiTheme="majorBidi" w:hAnsiTheme="majorBidi" w:cstheme="majorBidi"/>
          <w:lang w:val="en-US"/>
        </w:rPr>
        <w:t xml:space="preserve"> </w:t>
      </w:r>
      <w:proofErr w:type="spellStart"/>
      <w:r w:rsidR="00EE5F15" w:rsidRPr="006D7C72">
        <w:rPr>
          <w:rFonts w:asciiTheme="majorBidi" w:hAnsiTheme="majorBidi" w:cstheme="majorBidi"/>
          <w:lang w:val="en-US"/>
        </w:rPr>
        <w:t>privind</w:t>
      </w:r>
      <w:proofErr w:type="spellEnd"/>
      <w:r w:rsidR="00EE5F15" w:rsidRPr="006D7C72">
        <w:rPr>
          <w:rFonts w:asciiTheme="majorBidi" w:hAnsiTheme="majorBidi" w:cstheme="majorBidi"/>
          <w:lang w:val="en-US"/>
        </w:rPr>
        <w:t xml:space="preserve"> </w:t>
      </w:r>
      <w:proofErr w:type="spellStart"/>
      <w:r w:rsidRPr="006D7C72">
        <w:rPr>
          <w:rFonts w:asciiTheme="majorBidi" w:hAnsiTheme="majorBidi" w:cstheme="majorBidi"/>
          <w:lang w:val="en-US"/>
        </w:rPr>
        <w:t>protec</w:t>
      </w:r>
      <w:r>
        <w:rPr>
          <w:rFonts w:asciiTheme="majorBidi" w:hAnsiTheme="majorBidi" w:cstheme="majorBidi"/>
        </w:rPr>
        <w:t>ția</w:t>
      </w:r>
      <w:proofErr w:type="spellEnd"/>
      <w:r>
        <w:rPr>
          <w:rFonts w:asciiTheme="majorBidi" w:hAnsiTheme="majorBidi" w:cstheme="majorBidi"/>
        </w:rPr>
        <w:t xml:space="preserve"> și promovarea drepturilor persoanelor cu handicap, cu modificările și completările ulterioare</w:t>
      </w:r>
    </w:p>
    <w:p w14:paraId="0AD152CD" w14:textId="28750AEA" w:rsidR="00EE5F15" w:rsidRDefault="00EE5F15" w:rsidP="00EE5F15">
      <w:pPr>
        <w:pStyle w:val="ListParagraph"/>
        <w:rPr>
          <w:rFonts w:asciiTheme="majorBidi" w:hAnsiTheme="majorBidi" w:cstheme="majorBidi"/>
          <w:lang w:val="en-US"/>
        </w:rPr>
      </w:pPr>
      <w:r w:rsidRPr="00E9281C">
        <w:rPr>
          <w:rFonts w:asciiTheme="majorBidi" w:hAnsiTheme="majorBidi" w:cstheme="majorBidi"/>
          <w:b/>
          <w:bCs/>
          <w:lang w:val="en-US"/>
        </w:rPr>
        <w:t xml:space="preserve">cu </w:t>
      </w:r>
      <w:proofErr w:type="spellStart"/>
      <w:r w:rsidRPr="00E9281C">
        <w:rPr>
          <w:rFonts w:asciiTheme="majorBidi" w:hAnsiTheme="majorBidi" w:cstheme="majorBidi"/>
          <w:b/>
          <w:bCs/>
          <w:lang w:val="en-US"/>
        </w:rPr>
        <w:t>tematic</w:t>
      </w:r>
      <w:proofErr w:type="spellEnd"/>
      <w:r w:rsidRPr="00E9281C">
        <w:rPr>
          <w:rFonts w:asciiTheme="majorBidi" w:hAnsiTheme="majorBidi" w:cstheme="majorBidi"/>
          <w:b/>
          <w:bCs/>
        </w:rPr>
        <w:t>a</w:t>
      </w:r>
      <w:r w:rsidRPr="00D640C0">
        <w:rPr>
          <w:rFonts w:asciiTheme="majorBidi" w:hAnsiTheme="majorBidi" w:cstheme="majorBidi"/>
        </w:rPr>
        <w:t xml:space="preserve"> – </w:t>
      </w:r>
      <w:r w:rsidR="006D7C72">
        <w:rPr>
          <w:rFonts w:asciiTheme="majorBidi" w:hAnsiTheme="majorBidi" w:cstheme="majorBidi"/>
        </w:rPr>
        <w:t>Capitolul I – Dispoziții generale, definiții și principii</w:t>
      </w:r>
      <w:r w:rsidR="006D7C72">
        <w:rPr>
          <w:rFonts w:asciiTheme="majorBidi" w:hAnsiTheme="majorBidi" w:cstheme="majorBidi"/>
          <w:lang w:val="en-US"/>
        </w:rPr>
        <w:t xml:space="preserve">; </w:t>
      </w:r>
      <w:r w:rsidR="006D7C72">
        <w:rPr>
          <w:rFonts w:asciiTheme="majorBidi" w:hAnsiTheme="majorBidi" w:cstheme="majorBidi"/>
        </w:rPr>
        <w:t xml:space="preserve">Capitolul II – Drepturile persoanelor cu </w:t>
      </w:r>
      <w:proofErr w:type="gramStart"/>
      <w:r w:rsidR="006D7C72">
        <w:rPr>
          <w:rFonts w:asciiTheme="majorBidi" w:hAnsiTheme="majorBidi" w:cstheme="majorBidi"/>
        </w:rPr>
        <w:t>handicap,  Secțiunea</w:t>
      </w:r>
      <w:proofErr w:type="gramEnd"/>
      <w:r w:rsidR="006D7C72">
        <w:rPr>
          <w:rFonts w:asciiTheme="majorBidi" w:hAnsiTheme="majorBidi" w:cstheme="majorBidi"/>
        </w:rPr>
        <w:t xml:space="preserve"> 1 – </w:t>
      </w:r>
      <w:proofErr w:type="spellStart"/>
      <w:r w:rsidR="006D7C72">
        <w:rPr>
          <w:rFonts w:asciiTheme="majorBidi" w:hAnsiTheme="majorBidi" w:cstheme="majorBidi"/>
        </w:rPr>
        <w:t>Sanătate</w:t>
      </w:r>
      <w:proofErr w:type="spellEnd"/>
      <w:r w:rsidR="006D7C72">
        <w:rPr>
          <w:rFonts w:asciiTheme="majorBidi" w:hAnsiTheme="majorBidi" w:cstheme="majorBidi"/>
        </w:rPr>
        <w:t xml:space="preserve"> și recuperare, Secțiunea a-2 a – Educație, Secțiunea </w:t>
      </w:r>
      <w:proofErr w:type="gramStart"/>
      <w:r w:rsidR="006D7C72">
        <w:rPr>
          <w:rFonts w:asciiTheme="majorBidi" w:hAnsiTheme="majorBidi" w:cstheme="majorBidi"/>
        </w:rPr>
        <w:t>a</w:t>
      </w:r>
      <w:proofErr w:type="gramEnd"/>
      <w:r w:rsidR="006D7C72">
        <w:rPr>
          <w:rFonts w:asciiTheme="majorBidi" w:hAnsiTheme="majorBidi" w:cstheme="majorBidi"/>
        </w:rPr>
        <w:t xml:space="preserve"> 8-a – Asigurarea continuității în măsurile de protecție</w:t>
      </w:r>
      <w:r w:rsidRPr="00E9281C">
        <w:rPr>
          <w:rFonts w:asciiTheme="majorBidi" w:hAnsiTheme="majorBidi" w:cstheme="majorBidi"/>
          <w:lang w:val="en-US"/>
        </w:rPr>
        <w:t>;</w:t>
      </w:r>
    </w:p>
    <w:p w14:paraId="1B62337A" w14:textId="77777777" w:rsidR="00EE5F15" w:rsidRPr="00E9281C" w:rsidRDefault="00EE5F15" w:rsidP="00EE5F15">
      <w:pPr>
        <w:pStyle w:val="ListParagraph"/>
        <w:numPr>
          <w:ilvl w:val="0"/>
          <w:numId w:val="47"/>
        </w:numPr>
        <w:rPr>
          <w:rFonts w:asciiTheme="majorBidi" w:hAnsiTheme="majorBidi" w:cstheme="majorBidi"/>
          <w:lang w:val="en-US"/>
        </w:rPr>
      </w:pPr>
      <w:r w:rsidRPr="00476507">
        <w:rPr>
          <w:rFonts w:asciiTheme="majorBidi" w:hAnsiTheme="majorBidi" w:cstheme="majorBidi"/>
          <w:b/>
          <w:bCs/>
          <w:lang w:val="it-IT"/>
        </w:rPr>
        <w:t>O</w:t>
      </w:r>
      <w:r>
        <w:rPr>
          <w:rFonts w:asciiTheme="majorBidi" w:hAnsiTheme="majorBidi" w:cstheme="majorBidi"/>
          <w:b/>
          <w:bCs/>
          <w:lang w:val="it-IT"/>
        </w:rPr>
        <w:t>rdin</w:t>
      </w:r>
      <w:r w:rsidRPr="00476507">
        <w:rPr>
          <w:rFonts w:asciiTheme="majorBidi" w:hAnsiTheme="majorBidi" w:cstheme="majorBidi"/>
          <w:b/>
          <w:bCs/>
          <w:lang w:val="it-IT"/>
        </w:rPr>
        <w:t xml:space="preserve"> nr. 1.140 din 14 iulie 2025</w:t>
      </w:r>
      <w:r w:rsidRPr="00476507">
        <w:rPr>
          <w:rFonts w:asciiTheme="majorBidi" w:hAnsiTheme="majorBidi" w:cstheme="majorBidi"/>
          <w:lang w:val="it-IT"/>
        </w:rPr>
        <w:t xml:space="preserve"> pentru aprobarea </w:t>
      </w:r>
      <w:r>
        <w:fldChar w:fldCharType="begin"/>
      </w:r>
      <w:r>
        <w:instrText>HYPERLINK</w:instrText>
      </w:r>
      <w:r>
        <w:fldChar w:fldCharType="separate"/>
      </w:r>
      <w:r w:rsidRPr="00476507">
        <w:rPr>
          <w:rStyle w:val="Hyperlink"/>
          <w:rFonts w:asciiTheme="majorBidi" w:hAnsiTheme="majorBidi" w:cstheme="majorBidi"/>
          <w:lang w:val="it-IT"/>
        </w:rPr>
        <w:t>Normelor metodologice</w:t>
      </w:r>
      <w:r>
        <w:fldChar w:fldCharType="end"/>
      </w:r>
      <w:r w:rsidRPr="00476507">
        <w:rPr>
          <w:rFonts w:asciiTheme="majorBidi" w:hAnsiTheme="majorBidi" w:cstheme="majorBidi"/>
          <w:lang w:val="it-IT"/>
        </w:rPr>
        <w:t xml:space="preserve"> privind angajarea, lichidarea, ordonanţarea şi plata cheltuielilor bugetare</w:t>
      </w:r>
    </w:p>
    <w:p w14:paraId="215DA138" w14:textId="77777777" w:rsidR="00EE5F15" w:rsidRDefault="00EE5F15" w:rsidP="00EE5F15">
      <w:pPr>
        <w:pStyle w:val="ListParagraph"/>
        <w:shd w:val="clear" w:color="auto" w:fill="FFFFFF"/>
        <w:jc w:val="both"/>
        <w:rPr>
          <w:rFonts w:asciiTheme="majorBidi" w:hAnsiTheme="majorBidi" w:cstheme="majorBidi"/>
        </w:rPr>
      </w:pPr>
      <w:r w:rsidRPr="00476507">
        <w:rPr>
          <w:rFonts w:asciiTheme="majorBidi" w:hAnsiTheme="majorBidi" w:cstheme="majorBidi"/>
          <w:b/>
          <w:bCs/>
        </w:rPr>
        <w:t>cu tematica</w:t>
      </w:r>
      <w:r w:rsidRPr="00476507">
        <w:rPr>
          <w:rFonts w:asciiTheme="majorBidi" w:hAnsiTheme="majorBidi" w:cstheme="majorBidi"/>
        </w:rPr>
        <w:t>: - integral;</w:t>
      </w:r>
    </w:p>
    <w:p w14:paraId="1FFEA947" w14:textId="77777777" w:rsidR="00EE5F15" w:rsidRPr="00476507" w:rsidRDefault="00EE5F15" w:rsidP="00EE5F15">
      <w:pPr>
        <w:pStyle w:val="ListParagraph"/>
        <w:numPr>
          <w:ilvl w:val="0"/>
          <w:numId w:val="47"/>
        </w:numPr>
        <w:shd w:val="clear" w:color="auto" w:fill="FFFFFF"/>
        <w:jc w:val="both"/>
        <w:rPr>
          <w:rFonts w:asciiTheme="majorBidi" w:hAnsiTheme="majorBidi" w:cstheme="majorBidi"/>
        </w:rPr>
      </w:pPr>
      <w:r w:rsidRPr="00476507">
        <w:rPr>
          <w:rFonts w:asciiTheme="majorBidi" w:hAnsiTheme="majorBidi" w:cstheme="majorBidi"/>
          <w:b/>
          <w:bCs/>
          <w:lang w:val="it-IT"/>
        </w:rPr>
        <w:t>L</w:t>
      </w:r>
      <w:r>
        <w:rPr>
          <w:rFonts w:asciiTheme="majorBidi" w:hAnsiTheme="majorBidi" w:cstheme="majorBidi"/>
          <w:b/>
          <w:bCs/>
          <w:lang w:val="it-IT"/>
        </w:rPr>
        <w:t>egea</w:t>
      </w:r>
      <w:r w:rsidRPr="00476507">
        <w:rPr>
          <w:rFonts w:asciiTheme="majorBidi" w:hAnsiTheme="majorBidi" w:cstheme="majorBidi"/>
          <w:b/>
          <w:bCs/>
          <w:lang w:val="it-IT"/>
        </w:rPr>
        <w:t xml:space="preserve"> nr. 273 din 29 iunie 2006</w:t>
      </w:r>
      <w:r w:rsidRPr="00476507">
        <w:rPr>
          <w:rFonts w:asciiTheme="majorBidi" w:hAnsiTheme="majorBidi" w:cstheme="majorBidi"/>
          <w:lang w:val="it-IT"/>
        </w:rPr>
        <w:t xml:space="preserve"> privind finanţele publice locale</w:t>
      </w:r>
    </w:p>
    <w:p w14:paraId="07B0CAA9" w14:textId="77777777" w:rsidR="00EE5F15" w:rsidRDefault="00EE5F15" w:rsidP="00EE5F15">
      <w:pPr>
        <w:pStyle w:val="ListParagraph"/>
        <w:shd w:val="clear" w:color="auto" w:fill="FFFFFF"/>
        <w:jc w:val="both"/>
        <w:rPr>
          <w:rFonts w:asciiTheme="majorBidi" w:hAnsiTheme="majorBidi" w:cstheme="majorBidi"/>
          <w:lang w:val="it-IT"/>
        </w:rPr>
      </w:pPr>
      <w:r>
        <w:rPr>
          <w:rFonts w:asciiTheme="majorBidi" w:hAnsiTheme="majorBidi" w:cstheme="majorBidi"/>
          <w:b/>
          <w:bCs/>
          <w:lang w:val="it-IT"/>
        </w:rPr>
        <w:t>cu tematica:</w:t>
      </w:r>
      <w:r w:rsidRPr="00476507">
        <w:rPr>
          <w:rFonts w:asciiTheme="majorBidi" w:hAnsiTheme="majorBidi" w:cstheme="majorBidi"/>
          <w:lang w:val="it-IT"/>
        </w:rPr>
        <w:t xml:space="preserve"> Capitolul II Principii, reguli şi responsabilităţi</w:t>
      </w:r>
      <w:r>
        <w:rPr>
          <w:rFonts w:asciiTheme="majorBidi" w:hAnsiTheme="majorBidi" w:cstheme="majorBidi"/>
          <w:lang w:val="it-IT"/>
        </w:rPr>
        <w:t>;</w:t>
      </w:r>
      <w:r w:rsidRPr="00476507">
        <w:rPr>
          <w:rFonts w:asciiTheme="majorBidi" w:hAnsiTheme="majorBidi" w:cstheme="majorBidi"/>
          <w:lang w:val="it-IT"/>
        </w:rPr>
        <w:t xml:space="preserve"> Capitolul III Procesul bugetar</w:t>
      </w:r>
      <w:r>
        <w:rPr>
          <w:rFonts w:asciiTheme="majorBidi" w:hAnsiTheme="majorBidi" w:cstheme="majorBidi"/>
          <w:lang w:val="it-IT"/>
        </w:rPr>
        <w:t>;</w:t>
      </w:r>
      <w:r w:rsidRPr="00476507">
        <w:rPr>
          <w:rFonts w:asciiTheme="majorBidi" w:hAnsiTheme="majorBidi" w:cstheme="majorBidi"/>
          <w:lang w:val="it-IT"/>
        </w:rPr>
        <w:t xml:space="preserve"> Capitolul V Finanţarea instituţiilor publice</w:t>
      </w:r>
    </w:p>
    <w:p w14:paraId="245B5BE9" w14:textId="77777777" w:rsidR="00EE5F15" w:rsidRPr="00476507" w:rsidRDefault="00EE5F15" w:rsidP="00EE5F15">
      <w:pPr>
        <w:pStyle w:val="ListParagraph"/>
        <w:numPr>
          <w:ilvl w:val="0"/>
          <w:numId w:val="47"/>
        </w:numPr>
        <w:shd w:val="clear" w:color="auto" w:fill="FFFFFF"/>
        <w:jc w:val="both"/>
        <w:rPr>
          <w:rFonts w:asciiTheme="majorBidi" w:hAnsiTheme="majorBidi" w:cstheme="majorBidi"/>
        </w:rPr>
      </w:pPr>
      <w:r w:rsidRPr="00476507">
        <w:rPr>
          <w:rFonts w:asciiTheme="majorBidi" w:hAnsiTheme="majorBidi" w:cstheme="majorBidi"/>
          <w:b/>
          <w:bCs/>
          <w:lang w:val="it-IT"/>
        </w:rPr>
        <w:t>Legea contabilității nr. 82 din 24 decembrie 1991</w:t>
      </w:r>
      <w:r w:rsidRPr="00476507">
        <w:rPr>
          <w:rFonts w:asciiTheme="majorBidi" w:hAnsiTheme="majorBidi" w:cstheme="majorBidi"/>
          <w:lang w:val="it-IT"/>
        </w:rPr>
        <w:t xml:space="preserve"> (**republicată**)</w:t>
      </w:r>
    </w:p>
    <w:p w14:paraId="5FE1BB0E" w14:textId="77777777" w:rsidR="00EE5F15" w:rsidRDefault="00EE5F15" w:rsidP="00EE5F15">
      <w:pPr>
        <w:pStyle w:val="ListParagraph"/>
        <w:shd w:val="clear" w:color="auto" w:fill="FFFFFF"/>
        <w:jc w:val="both"/>
        <w:rPr>
          <w:rFonts w:asciiTheme="majorBidi" w:hAnsiTheme="majorBidi" w:cstheme="majorBidi"/>
          <w:lang w:val="it-IT"/>
        </w:rPr>
      </w:pPr>
      <w:r>
        <w:rPr>
          <w:rFonts w:asciiTheme="majorBidi" w:hAnsiTheme="majorBidi" w:cstheme="majorBidi"/>
          <w:b/>
          <w:bCs/>
        </w:rPr>
        <w:t>cu tematica:</w:t>
      </w:r>
      <w:r w:rsidRPr="00476507">
        <w:rPr>
          <w:rFonts w:asciiTheme="majorBidi" w:hAnsiTheme="majorBidi" w:cstheme="majorBidi"/>
          <w:lang w:val="it-IT"/>
        </w:rPr>
        <w:t xml:space="preserve"> Capitolul III Registrele de contabilitate</w:t>
      </w:r>
      <w:r>
        <w:rPr>
          <w:rFonts w:asciiTheme="majorBidi" w:hAnsiTheme="majorBidi" w:cstheme="majorBidi"/>
          <w:lang w:val="it-IT"/>
        </w:rPr>
        <w:t>;</w:t>
      </w:r>
    </w:p>
    <w:p w14:paraId="71D1F7E0" w14:textId="77777777" w:rsidR="00EE5F15" w:rsidRPr="00476507" w:rsidRDefault="00EE5F15" w:rsidP="00EE5F15">
      <w:pPr>
        <w:pStyle w:val="ListParagraph"/>
        <w:numPr>
          <w:ilvl w:val="0"/>
          <w:numId w:val="47"/>
        </w:numPr>
        <w:shd w:val="clear" w:color="auto" w:fill="FFFFFF"/>
        <w:jc w:val="both"/>
        <w:rPr>
          <w:rFonts w:asciiTheme="majorBidi" w:hAnsiTheme="majorBidi" w:cstheme="majorBidi"/>
        </w:rPr>
      </w:pPr>
      <w:r w:rsidRPr="00476507">
        <w:rPr>
          <w:rFonts w:asciiTheme="majorBidi" w:hAnsiTheme="majorBidi" w:cstheme="majorBidi"/>
          <w:b/>
          <w:bCs/>
          <w:lang w:val="pt-PT"/>
        </w:rPr>
        <w:t>Ordinul nr. 2861/2009</w:t>
      </w:r>
      <w:r w:rsidRPr="00476507">
        <w:rPr>
          <w:rFonts w:asciiTheme="majorBidi" w:hAnsiTheme="majorBidi" w:cstheme="majorBidi"/>
          <w:lang w:val="pt-PT"/>
        </w:rPr>
        <w:t xml:space="preserve"> pentru aprobare</w:t>
      </w:r>
      <w:r>
        <w:rPr>
          <w:rFonts w:asciiTheme="majorBidi" w:hAnsiTheme="majorBidi" w:cstheme="majorBidi"/>
          <w:lang w:val="pt-PT"/>
        </w:rPr>
        <w:t>a</w:t>
      </w:r>
      <w:r w:rsidRPr="00476507">
        <w:rPr>
          <w:rFonts w:asciiTheme="majorBidi" w:hAnsiTheme="majorBidi" w:cstheme="majorBidi"/>
          <w:lang w:val="pt-PT"/>
        </w:rPr>
        <w:t xml:space="preserve"> Normelor privind organizarea şi efectuarea inventarierii elementelor de natura activelor, datoriilor şi capitalurilor proprii, cu modificările și completările ulterioare</w:t>
      </w:r>
    </w:p>
    <w:p w14:paraId="2A422EFF" w14:textId="778101F5" w:rsidR="00476507" w:rsidRDefault="00EE5F15" w:rsidP="00DF4FC4">
      <w:pPr>
        <w:pStyle w:val="ListParagraph"/>
        <w:shd w:val="clear" w:color="auto" w:fill="FFFFFF"/>
        <w:jc w:val="both"/>
        <w:rPr>
          <w:rFonts w:asciiTheme="majorBidi" w:hAnsiTheme="majorBidi" w:cstheme="majorBidi"/>
        </w:rPr>
      </w:pPr>
      <w:r w:rsidRPr="002D2DA1">
        <w:rPr>
          <w:rFonts w:asciiTheme="majorBidi" w:hAnsiTheme="majorBidi" w:cstheme="majorBidi"/>
          <w:b/>
          <w:bCs/>
        </w:rPr>
        <w:t>cu tematica</w:t>
      </w:r>
      <w:r w:rsidRPr="002D2DA1">
        <w:rPr>
          <w:rFonts w:asciiTheme="majorBidi" w:hAnsiTheme="majorBidi" w:cstheme="majorBidi"/>
        </w:rPr>
        <w:t xml:space="preserve"> - integral;</w:t>
      </w:r>
    </w:p>
    <w:p w14:paraId="3E17E6A6" w14:textId="77777777" w:rsidR="002D2DA1" w:rsidRPr="00EE5F15" w:rsidRDefault="002D2DA1" w:rsidP="00EE5F15">
      <w:pPr>
        <w:shd w:val="clear" w:color="auto" w:fill="FFFFFF"/>
        <w:jc w:val="both"/>
        <w:rPr>
          <w:rFonts w:asciiTheme="majorBidi" w:hAnsiTheme="majorBidi" w:cstheme="majorBidi"/>
        </w:rPr>
      </w:pPr>
    </w:p>
    <w:p w14:paraId="6A5119A2" w14:textId="46295304" w:rsidR="002D2DA1" w:rsidRPr="00E457AB" w:rsidRDefault="002D2DA1" w:rsidP="002D2DA1">
      <w:pPr>
        <w:jc w:val="both"/>
        <w:rPr>
          <w:rFonts w:asciiTheme="majorBidi" w:hAnsiTheme="majorBidi" w:cstheme="majorBidi"/>
          <w:b/>
        </w:rPr>
      </w:pPr>
      <w:r w:rsidRPr="00E457AB">
        <w:rPr>
          <w:rFonts w:asciiTheme="majorBidi" w:hAnsiTheme="majorBidi" w:cstheme="majorBidi"/>
          <w:b/>
          <w:bCs/>
          <w:i/>
          <w:iCs/>
          <w:lang w:eastAsia="ro-RO"/>
        </w:rPr>
        <w:t xml:space="preserve">ȘEF CENTRU, gradul II – </w:t>
      </w:r>
      <w:r w:rsidRPr="00E457AB">
        <w:rPr>
          <w:rFonts w:asciiTheme="majorBidi" w:hAnsiTheme="majorBidi" w:cstheme="majorBidi"/>
          <w:b/>
          <w:bCs/>
          <w:lang w:eastAsia="ro-RO"/>
        </w:rPr>
        <w:t>1 post</w:t>
      </w:r>
      <w:r w:rsidRPr="00E457AB">
        <w:rPr>
          <w:rFonts w:asciiTheme="majorBidi" w:hAnsiTheme="majorBidi" w:cstheme="majorBidi"/>
          <w:b/>
          <w:bCs/>
          <w:i/>
          <w:iCs/>
          <w:lang w:eastAsia="ro-RO"/>
        </w:rPr>
        <w:t xml:space="preserve">, </w:t>
      </w:r>
      <w:r w:rsidRPr="00E457AB">
        <w:rPr>
          <w:rFonts w:asciiTheme="majorBidi" w:hAnsiTheme="majorBidi" w:cstheme="majorBidi"/>
          <w:lang w:eastAsia="ro-RO"/>
        </w:rPr>
        <w:t xml:space="preserve">studii superioare, </w:t>
      </w:r>
      <w:r w:rsidRPr="00891BAA">
        <w:rPr>
          <w:rFonts w:asciiTheme="majorBidi" w:hAnsiTheme="majorBidi" w:cstheme="majorBidi"/>
          <w:color w:val="000000" w:themeColor="text1"/>
          <w:lang w:eastAsia="ro-RO"/>
        </w:rPr>
        <w:t xml:space="preserve">normă </w:t>
      </w:r>
      <w:r>
        <w:rPr>
          <w:rFonts w:asciiTheme="majorBidi" w:hAnsiTheme="majorBidi" w:cstheme="majorBidi"/>
          <w:color w:val="000000" w:themeColor="text1"/>
          <w:lang w:eastAsia="ro-RO"/>
        </w:rPr>
        <w:t xml:space="preserve">½, </w:t>
      </w:r>
      <w:r w:rsidRPr="00E457AB">
        <w:rPr>
          <w:rFonts w:asciiTheme="majorBidi" w:hAnsiTheme="majorBidi" w:cstheme="majorBidi"/>
          <w:lang w:eastAsia="ro-RO"/>
        </w:rPr>
        <w:t xml:space="preserve">perioadă nedeterminată – </w:t>
      </w:r>
      <w:r>
        <w:rPr>
          <w:rFonts w:asciiTheme="majorBidi" w:hAnsiTheme="majorBidi" w:cstheme="majorBidi"/>
          <w:b/>
        </w:rPr>
        <w:t>Casa de Tip Familial</w:t>
      </w:r>
      <w:r w:rsidRPr="00891BAA">
        <w:rPr>
          <w:rFonts w:asciiTheme="majorBidi" w:hAnsiTheme="majorBidi" w:cstheme="majorBidi"/>
          <w:b/>
        </w:rPr>
        <w:t xml:space="preserve"> ,,</w:t>
      </w:r>
      <w:r>
        <w:rPr>
          <w:rFonts w:asciiTheme="majorBidi" w:hAnsiTheme="majorBidi" w:cstheme="majorBidi"/>
          <w:b/>
        </w:rPr>
        <w:t>Dalia</w:t>
      </w:r>
      <w:r w:rsidRPr="00891BAA">
        <w:rPr>
          <w:rFonts w:asciiTheme="majorBidi" w:hAnsiTheme="majorBidi" w:cstheme="majorBidi"/>
          <w:b/>
        </w:rPr>
        <w:t xml:space="preserve">” </w:t>
      </w:r>
    </w:p>
    <w:p w14:paraId="445158E8" w14:textId="77777777" w:rsidR="002D2DA1" w:rsidRPr="00E457AB" w:rsidRDefault="002D2DA1" w:rsidP="002D2DA1">
      <w:pPr>
        <w:jc w:val="both"/>
        <w:rPr>
          <w:rFonts w:asciiTheme="majorBidi" w:hAnsiTheme="majorBidi" w:cstheme="majorBidi"/>
          <w:lang w:eastAsia="ro-RO"/>
        </w:rPr>
      </w:pPr>
      <w:r w:rsidRPr="00E457AB">
        <w:rPr>
          <w:rFonts w:asciiTheme="majorBidi" w:hAnsiTheme="majorBidi" w:cstheme="majorBidi"/>
          <w:b/>
        </w:rPr>
        <w:t xml:space="preserve"> </w:t>
      </w:r>
    </w:p>
    <w:p w14:paraId="6790CA75" w14:textId="63A9DEC6" w:rsidR="002D2DA1" w:rsidRPr="003C28E4" w:rsidRDefault="002D2DA1" w:rsidP="003C28E4">
      <w:pPr>
        <w:ind w:left="360"/>
        <w:jc w:val="both"/>
        <w:rPr>
          <w:rFonts w:asciiTheme="majorBidi" w:hAnsiTheme="majorBidi" w:cstheme="majorBidi"/>
          <w:b/>
        </w:rPr>
      </w:pPr>
      <w:r w:rsidRPr="00E457AB">
        <w:rPr>
          <w:rFonts w:asciiTheme="majorBidi" w:hAnsiTheme="majorBidi" w:cstheme="majorBidi"/>
          <w:bCs/>
        </w:rPr>
        <w:t xml:space="preserve">Concursul va consta în </w:t>
      </w:r>
      <w:r w:rsidRPr="00E457AB">
        <w:rPr>
          <w:rFonts w:asciiTheme="majorBidi" w:hAnsiTheme="majorBidi" w:cstheme="majorBidi"/>
          <w:b/>
        </w:rPr>
        <w:t>3</w:t>
      </w:r>
      <w:r w:rsidRPr="00E457AB">
        <w:rPr>
          <w:rFonts w:asciiTheme="majorBidi" w:hAnsiTheme="majorBidi" w:cstheme="majorBidi"/>
          <w:bCs/>
        </w:rPr>
        <w:t xml:space="preserve"> </w:t>
      </w:r>
      <w:r w:rsidRPr="00E457AB">
        <w:rPr>
          <w:rFonts w:asciiTheme="majorBidi" w:hAnsiTheme="majorBidi" w:cstheme="majorBidi"/>
          <w:b/>
        </w:rPr>
        <w:t>probe: proba suplimentară de testare a cunoștințelor informatice, proba scrisă și proba de interviu.</w:t>
      </w:r>
    </w:p>
    <w:p w14:paraId="38B3CF6F" w14:textId="77777777" w:rsidR="002D2DA1" w:rsidRPr="00A05755" w:rsidRDefault="002D2DA1" w:rsidP="002D2DA1">
      <w:pPr>
        <w:jc w:val="both"/>
        <w:rPr>
          <w:rFonts w:asciiTheme="majorBidi" w:hAnsiTheme="majorBidi" w:cstheme="majorBidi"/>
          <w:b/>
          <w:sz w:val="22"/>
          <w:szCs w:val="22"/>
          <w:u w:val="single"/>
        </w:rPr>
      </w:pPr>
      <w:r w:rsidRPr="00A05755">
        <w:rPr>
          <w:rFonts w:asciiTheme="majorBidi" w:hAnsiTheme="majorBidi" w:cstheme="majorBidi"/>
          <w:b/>
          <w:sz w:val="22"/>
          <w:szCs w:val="22"/>
          <w:u w:val="single"/>
        </w:rPr>
        <w:t>Condiții generale/ Specifice:</w:t>
      </w:r>
    </w:p>
    <w:p w14:paraId="6529A280" w14:textId="77777777" w:rsidR="002D2DA1" w:rsidRPr="00457746" w:rsidRDefault="002D2DA1" w:rsidP="002D2DA1">
      <w:pPr>
        <w:pStyle w:val="ListParagraph"/>
        <w:numPr>
          <w:ilvl w:val="0"/>
          <w:numId w:val="48"/>
        </w:numPr>
        <w:spacing w:after="0" w:line="240" w:lineRule="auto"/>
        <w:rPr>
          <w:rFonts w:asciiTheme="majorBidi" w:hAnsiTheme="majorBidi" w:cstheme="majorBidi"/>
          <w:sz w:val="24"/>
          <w:szCs w:val="24"/>
        </w:rPr>
      </w:pPr>
      <w:r w:rsidRPr="00457746">
        <w:rPr>
          <w:rFonts w:asciiTheme="majorBidi" w:hAnsiTheme="majorBidi" w:cstheme="majorBidi"/>
          <w:sz w:val="24"/>
          <w:szCs w:val="24"/>
        </w:rPr>
        <w:t xml:space="preserve">Studii de specialitate: absolvenți de studii universitare de licență absolvite cu diplomă, respectiv studii superioare de lungă durată, absolvite cu diplomă de licență sau echivalentă în domeniul psihologie, </w:t>
      </w:r>
      <w:proofErr w:type="spellStart"/>
      <w:r w:rsidRPr="00457746">
        <w:rPr>
          <w:rFonts w:asciiTheme="majorBidi" w:hAnsiTheme="majorBidi" w:cstheme="majorBidi"/>
          <w:sz w:val="24"/>
          <w:szCs w:val="24"/>
        </w:rPr>
        <w:t>asistenţă</w:t>
      </w:r>
      <w:proofErr w:type="spellEnd"/>
      <w:r w:rsidRPr="00457746">
        <w:rPr>
          <w:rFonts w:asciiTheme="majorBidi" w:hAnsiTheme="majorBidi" w:cstheme="majorBidi"/>
          <w:sz w:val="24"/>
          <w:szCs w:val="24"/>
        </w:rPr>
        <w:t xml:space="preserve"> socială, sociologie, juridic, medical, economic sau  </w:t>
      </w:r>
      <w:proofErr w:type="spellStart"/>
      <w:r w:rsidRPr="00457746">
        <w:rPr>
          <w:rFonts w:asciiTheme="majorBidi" w:hAnsiTheme="majorBidi" w:cstheme="majorBidi"/>
          <w:sz w:val="24"/>
          <w:szCs w:val="24"/>
        </w:rPr>
        <w:t>ştiinţe</w:t>
      </w:r>
      <w:proofErr w:type="spellEnd"/>
      <w:r w:rsidRPr="00457746">
        <w:rPr>
          <w:rFonts w:asciiTheme="majorBidi" w:hAnsiTheme="majorBidi" w:cstheme="majorBidi"/>
          <w:sz w:val="24"/>
          <w:szCs w:val="24"/>
        </w:rPr>
        <w:t xml:space="preserve"> administrative;</w:t>
      </w:r>
    </w:p>
    <w:p w14:paraId="094BE5CA" w14:textId="77777777" w:rsidR="002D2DA1" w:rsidRPr="00457746" w:rsidRDefault="002D2DA1" w:rsidP="002D2DA1">
      <w:pPr>
        <w:pStyle w:val="ListParagraph"/>
        <w:numPr>
          <w:ilvl w:val="0"/>
          <w:numId w:val="48"/>
        </w:numPr>
        <w:spacing w:after="0" w:line="240" w:lineRule="auto"/>
        <w:rPr>
          <w:rFonts w:asciiTheme="majorBidi" w:hAnsiTheme="majorBidi" w:cstheme="majorBidi"/>
          <w:sz w:val="24"/>
          <w:szCs w:val="24"/>
        </w:rPr>
      </w:pPr>
      <w:proofErr w:type="spellStart"/>
      <w:r w:rsidRPr="00457746">
        <w:rPr>
          <w:rFonts w:asciiTheme="majorBidi" w:hAnsiTheme="majorBidi" w:cstheme="majorBidi"/>
          <w:sz w:val="24"/>
          <w:szCs w:val="24"/>
        </w:rPr>
        <w:t>Abilităţi</w:t>
      </w:r>
      <w:proofErr w:type="spellEnd"/>
      <w:r w:rsidRPr="00457746">
        <w:rPr>
          <w:rFonts w:asciiTheme="majorBidi" w:hAnsiTheme="majorBidi" w:cstheme="majorBidi"/>
          <w:sz w:val="24"/>
          <w:szCs w:val="24"/>
        </w:rPr>
        <w:t xml:space="preserve">, </w:t>
      </w:r>
      <w:proofErr w:type="spellStart"/>
      <w:r w:rsidRPr="00457746">
        <w:rPr>
          <w:rFonts w:asciiTheme="majorBidi" w:hAnsiTheme="majorBidi" w:cstheme="majorBidi"/>
          <w:sz w:val="24"/>
          <w:szCs w:val="24"/>
        </w:rPr>
        <w:t>calităţi</w:t>
      </w:r>
      <w:proofErr w:type="spellEnd"/>
      <w:r w:rsidRPr="00457746">
        <w:rPr>
          <w:rFonts w:asciiTheme="majorBidi" w:hAnsiTheme="majorBidi" w:cstheme="majorBidi"/>
          <w:sz w:val="24"/>
          <w:szCs w:val="24"/>
        </w:rPr>
        <w:t xml:space="preserve"> </w:t>
      </w:r>
      <w:proofErr w:type="spellStart"/>
      <w:r w:rsidRPr="00457746">
        <w:rPr>
          <w:rFonts w:asciiTheme="majorBidi" w:hAnsiTheme="majorBidi" w:cstheme="majorBidi"/>
          <w:sz w:val="24"/>
          <w:szCs w:val="24"/>
        </w:rPr>
        <w:t>şi</w:t>
      </w:r>
      <w:proofErr w:type="spellEnd"/>
      <w:r w:rsidRPr="00457746">
        <w:rPr>
          <w:rFonts w:asciiTheme="majorBidi" w:hAnsiTheme="majorBidi" w:cstheme="majorBidi"/>
          <w:sz w:val="24"/>
          <w:szCs w:val="24"/>
        </w:rPr>
        <w:t xml:space="preserve"> aptitudini necesare: capacitatea de a conduce, capacitatea de a coordona, bună  comunicare, organizare, </w:t>
      </w:r>
      <w:proofErr w:type="spellStart"/>
      <w:r w:rsidRPr="00457746">
        <w:rPr>
          <w:rFonts w:asciiTheme="majorBidi" w:hAnsiTheme="majorBidi" w:cstheme="majorBidi"/>
          <w:sz w:val="24"/>
          <w:szCs w:val="24"/>
        </w:rPr>
        <w:t>eficienţă</w:t>
      </w:r>
      <w:proofErr w:type="spellEnd"/>
      <w:r w:rsidRPr="00457746">
        <w:rPr>
          <w:rFonts w:asciiTheme="majorBidi" w:hAnsiTheme="majorBidi" w:cstheme="majorBidi"/>
          <w:sz w:val="24"/>
          <w:szCs w:val="24"/>
        </w:rPr>
        <w:t xml:space="preserve">, promptitudine, lucru în echipă, capacitate de analiză </w:t>
      </w:r>
      <w:proofErr w:type="spellStart"/>
      <w:r w:rsidRPr="00457746">
        <w:rPr>
          <w:rFonts w:asciiTheme="majorBidi" w:hAnsiTheme="majorBidi" w:cstheme="majorBidi"/>
          <w:sz w:val="24"/>
          <w:szCs w:val="24"/>
        </w:rPr>
        <w:t>şi</w:t>
      </w:r>
      <w:proofErr w:type="spellEnd"/>
      <w:r w:rsidRPr="00457746">
        <w:rPr>
          <w:rFonts w:asciiTheme="majorBidi" w:hAnsiTheme="majorBidi" w:cstheme="majorBidi"/>
          <w:sz w:val="24"/>
          <w:szCs w:val="24"/>
        </w:rPr>
        <w:t xml:space="preserve"> sinteză, operativitate, responsabilitate, capacitatea de a delega, </w:t>
      </w:r>
      <w:proofErr w:type="spellStart"/>
      <w:r w:rsidRPr="00457746">
        <w:rPr>
          <w:rFonts w:asciiTheme="majorBidi" w:hAnsiTheme="majorBidi" w:cstheme="majorBidi"/>
          <w:sz w:val="24"/>
          <w:szCs w:val="24"/>
        </w:rPr>
        <w:t>competenţă</w:t>
      </w:r>
      <w:proofErr w:type="spellEnd"/>
      <w:r w:rsidRPr="00457746">
        <w:rPr>
          <w:rFonts w:asciiTheme="majorBidi" w:hAnsiTheme="majorBidi" w:cstheme="majorBidi"/>
          <w:sz w:val="24"/>
          <w:szCs w:val="24"/>
        </w:rPr>
        <w:t xml:space="preserve"> decizională, obiectivitate în apreciere.</w:t>
      </w:r>
    </w:p>
    <w:p w14:paraId="3FBB2F54" w14:textId="7DE8263B" w:rsidR="002D2DA1" w:rsidRPr="00457746" w:rsidRDefault="00197BC9" w:rsidP="002D2DA1">
      <w:pPr>
        <w:pStyle w:val="ListParagraph"/>
        <w:numPr>
          <w:ilvl w:val="0"/>
          <w:numId w:val="48"/>
        </w:numPr>
        <w:spacing w:after="0" w:line="240" w:lineRule="auto"/>
        <w:rPr>
          <w:rFonts w:asciiTheme="majorBidi" w:hAnsiTheme="majorBidi" w:cstheme="majorBidi"/>
          <w:sz w:val="24"/>
          <w:szCs w:val="24"/>
        </w:rPr>
      </w:pPr>
      <w:proofErr w:type="spellStart"/>
      <w:r w:rsidRPr="00457746">
        <w:rPr>
          <w:rFonts w:asciiTheme="majorBidi" w:hAnsiTheme="majorBidi" w:cstheme="majorBidi"/>
          <w:sz w:val="24"/>
          <w:szCs w:val="24"/>
        </w:rPr>
        <w:t>Cerinţe</w:t>
      </w:r>
      <w:proofErr w:type="spellEnd"/>
      <w:r w:rsidRPr="00457746">
        <w:rPr>
          <w:rFonts w:asciiTheme="majorBidi" w:hAnsiTheme="majorBidi" w:cstheme="majorBidi"/>
          <w:sz w:val="24"/>
          <w:szCs w:val="24"/>
        </w:rPr>
        <w:t xml:space="preserve"> specifice</w:t>
      </w:r>
      <w:r>
        <w:rPr>
          <w:rFonts w:asciiTheme="majorBidi" w:hAnsiTheme="majorBidi" w:cstheme="majorBidi"/>
          <w:sz w:val="24"/>
          <w:szCs w:val="24"/>
        </w:rPr>
        <w:t>: mobilitate (ex. delegări, deplasări)</w:t>
      </w:r>
      <w:r w:rsidRPr="00457746">
        <w:rPr>
          <w:rFonts w:asciiTheme="majorBidi" w:hAnsiTheme="majorBidi" w:cstheme="majorBidi"/>
          <w:sz w:val="24"/>
          <w:szCs w:val="24"/>
        </w:rPr>
        <w:t xml:space="preserve">, </w:t>
      </w:r>
      <w:proofErr w:type="spellStart"/>
      <w:r w:rsidRPr="00457746">
        <w:rPr>
          <w:rFonts w:asciiTheme="majorBidi" w:hAnsiTheme="majorBidi" w:cstheme="majorBidi"/>
          <w:sz w:val="24"/>
          <w:szCs w:val="24"/>
        </w:rPr>
        <w:t>competenţă</w:t>
      </w:r>
      <w:proofErr w:type="spellEnd"/>
      <w:r w:rsidRPr="00457746">
        <w:rPr>
          <w:rFonts w:asciiTheme="majorBidi" w:hAnsiTheme="majorBidi" w:cstheme="majorBidi"/>
          <w:sz w:val="24"/>
          <w:szCs w:val="24"/>
        </w:rPr>
        <w:t xml:space="preserve"> în gestionarea resurselor alocate</w:t>
      </w:r>
      <w:r w:rsidR="002D2DA1" w:rsidRPr="00457746">
        <w:rPr>
          <w:rFonts w:asciiTheme="majorBidi" w:hAnsiTheme="majorBidi" w:cstheme="majorBidi"/>
          <w:sz w:val="24"/>
          <w:szCs w:val="24"/>
        </w:rPr>
        <w:t>.</w:t>
      </w:r>
    </w:p>
    <w:p w14:paraId="0B138528" w14:textId="16393152" w:rsidR="002D2DA1" w:rsidRPr="00457746" w:rsidRDefault="002D2DA1" w:rsidP="002D2DA1">
      <w:pPr>
        <w:pStyle w:val="ListParagraph"/>
        <w:numPr>
          <w:ilvl w:val="0"/>
          <w:numId w:val="48"/>
        </w:numPr>
        <w:spacing w:after="0" w:line="240" w:lineRule="auto"/>
        <w:rPr>
          <w:rFonts w:asciiTheme="majorBidi" w:hAnsiTheme="majorBidi" w:cstheme="majorBidi"/>
          <w:sz w:val="24"/>
          <w:szCs w:val="24"/>
        </w:rPr>
      </w:pPr>
      <w:r w:rsidRPr="00457746">
        <w:rPr>
          <w:rFonts w:asciiTheme="majorBidi" w:hAnsiTheme="majorBidi" w:cstheme="majorBidi"/>
          <w:sz w:val="24"/>
          <w:szCs w:val="24"/>
        </w:rPr>
        <w:t>Vechime necesară ocupării postului</w:t>
      </w:r>
      <w:r>
        <w:rPr>
          <w:rFonts w:asciiTheme="majorBidi" w:hAnsiTheme="majorBidi" w:cstheme="majorBidi"/>
          <w:sz w:val="24"/>
          <w:szCs w:val="24"/>
        </w:rPr>
        <w:t xml:space="preserve">: </w:t>
      </w:r>
      <w:r w:rsidRPr="00457746">
        <w:rPr>
          <w:rFonts w:asciiTheme="majorBidi" w:hAnsiTheme="majorBidi" w:cstheme="majorBidi"/>
          <w:sz w:val="24"/>
          <w:szCs w:val="24"/>
        </w:rPr>
        <w:t xml:space="preserve">pentru </w:t>
      </w:r>
      <w:proofErr w:type="spellStart"/>
      <w:r w:rsidRPr="00457746">
        <w:rPr>
          <w:rFonts w:asciiTheme="majorBidi" w:hAnsiTheme="majorBidi" w:cstheme="majorBidi"/>
          <w:sz w:val="24"/>
          <w:szCs w:val="24"/>
        </w:rPr>
        <w:t>candidaţii</w:t>
      </w:r>
      <w:proofErr w:type="spellEnd"/>
      <w:r w:rsidRPr="00457746">
        <w:rPr>
          <w:rFonts w:asciiTheme="majorBidi" w:hAnsiTheme="majorBidi" w:cstheme="majorBidi"/>
          <w:sz w:val="24"/>
          <w:szCs w:val="24"/>
        </w:rPr>
        <w:t xml:space="preserve"> </w:t>
      </w:r>
      <w:proofErr w:type="spellStart"/>
      <w:r w:rsidRPr="00457746">
        <w:rPr>
          <w:rFonts w:asciiTheme="majorBidi" w:hAnsiTheme="majorBidi" w:cstheme="majorBidi"/>
          <w:sz w:val="24"/>
          <w:szCs w:val="24"/>
        </w:rPr>
        <w:t>absolvenţi</w:t>
      </w:r>
      <w:proofErr w:type="spellEnd"/>
      <w:r w:rsidRPr="00457746">
        <w:rPr>
          <w:rFonts w:asciiTheme="majorBidi" w:hAnsiTheme="majorBidi" w:cstheme="majorBidi"/>
          <w:sz w:val="24"/>
          <w:szCs w:val="24"/>
        </w:rPr>
        <w:t xml:space="preserve"> cu diplomă de </w:t>
      </w:r>
      <w:proofErr w:type="spellStart"/>
      <w:r w:rsidRPr="00457746">
        <w:rPr>
          <w:rFonts w:asciiTheme="majorBidi" w:hAnsiTheme="majorBidi" w:cstheme="majorBidi"/>
          <w:sz w:val="24"/>
          <w:szCs w:val="24"/>
        </w:rPr>
        <w:t>licenţă</w:t>
      </w:r>
      <w:proofErr w:type="spellEnd"/>
      <w:r w:rsidRPr="00457746">
        <w:rPr>
          <w:rFonts w:asciiTheme="majorBidi" w:hAnsiTheme="majorBidi" w:cstheme="majorBidi"/>
          <w:sz w:val="24"/>
          <w:szCs w:val="24"/>
        </w:rPr>
        <w:t xml:space="preserve"> sau echivalentă în domeniul psihologie, </w:t>
      </w:r>
      <w:proofErr w:type="spellStart"/>
      <w:r w:rsidRPr="00457746">
        <w:rPr>
          <w:rFonts w:asciiTheme="majorBidi" w:hAnsiTheme="majorBidi" w:cstheme="majorBidi"/>
          <w:sz w:val="24"/>
          <w:szCs w:val="24"/>
        </w:rPr>
        <w:t>asistenţă</w:t>
      </w:r>
      <w:proofErr w:type="spellEnd"/>
      <w:r w:rsidRPr="00457746">
        <w:rPr>
          <w:rFonts w:asciiTheme="majorBidi" w:hAnsiTheme="majorBidi" w:cstheme="majorBidi"/>
          <w:sz w:val="24"/>
          <w:szCs w:val="24"/>
        </w:rPr>
        <w:t xml:space="preserve"> socială sau sociologie este necesară o  vechime</w:t>
      </w:r>
      <w:r w:rsidR="00197BC9">
        <w:rPr>
          <w:rFonts w:asciiTheme="majorBidi" w:hAnsiTheme="majorBidi" w:cstheme="majorBidi"/>
          <w:sz w:val="24"/>
          <w:szCs w:val="24"/>
        </w:rPr>
        <w:t>/experiență</w:t>
      </w:r>
      <w:r w:rsidRPr="00457746">
        <w:rPr>
          <w:rFonts w:asciiTheme="majorBidi" w:hAnsiTheme="majorBidi" w:cstheme="majorBidi"/>
          <w:sz w:val="24"/>
          <w:szCs w:val="24"/>
        </w:rPr>
        <w:t xml:space="preserve"> de minimum 2 ani în domeniul serviciilor sociale, iar pentru candidații </w:t>
      </w:r>
      <w:proofErr w:type="spellStart"/>
      <w:r w:rsidRPr="00457746">
        <w:rPr>
          <w:rFonts w:asciiTheme="majorBidi" w:hAnsiTheme="majorBidi" w:cstheme="majorBidi"/>
          <w:sz w:val="24"/>
          <w:szCs w:val="24"/>
        </w:rPr>
        <w:t>absolvenţi</w:t>
      </w:r>
      <w:proofErr w:type="spellEnd"/>
      <w:r w:rsidRPr="00457746">
        <w:rPr>
          <w:rFonts w:asciiTheme="majorBidi" w:hAnsiTheme="majorBidi" w:cstheme="majorBidi"/>
          <w:sz w:val="24"/>
          <w:szCs w:val="24"/>
        </w:rPr>
        <w:t xml:space="preserve"> cu diplomă de </w:t>
      </w:r>
      <w:proofErr w:type="spellStart"/>
      <w:r w:rsidRPr="00457746">
        <w:rPr>
          <w:rFonts w:asciiTheme="majorBidi" w:hAnsiTheme="majorBidi" w:cstheme="majorBidi"/>
          <w:sz w:val="24"/>
          <w:szCs w:val="24"/>
        </w:rPr>
        <w:t>licenţă</w:t>
      </w:r>
      <w:proofErr w:type="spellEnd"/>
      <w:r w:rsidRPr="00457746">
        <w:rPr>
          <w:rFonts w:asciiTheme="majorBidi" w:hAnsiTheme="majorBidi" w:cstheme="majorBidi"/>
          <w:sz w:val="24"/>
          <w:szCs w:val="24"/>
        </w:rPr>
        <w:t xml:space="preserve"> ai </w:t>
      </w:r>
      <w:proofErr w:type="spellStart"/>
      <w:r w:rsidRPr="00457746">
        <w:rPr>
          <w:rFonts w:asciiTheme="majorBidi" w:hAnsiTheme="majorBidi" w:cstheme="majorBidi"/>
          <w:sz w:val="24"/>
          <w:szCs w:val="24"/>
        </w:rPr>
        <w:t>învăţământului</w:t>
      </w:r>
      <w:proofErr w:type="spellEnd"/>
      <w:r w:rsidRPr="00457746">
        <w:rPr>
          <w:rFonts w:asciiTheme="majorBidi" w:hAnsiTheme="majorBidi" w:cstheme="majorBidi"/>
          <w:sz w:val="24"/>
          <w:szCs w:val="24"/>
        </w:rPr>
        <w:t xml:space="preserve"> superior în domeniul juridic, medical, economic sau al </w:t>
      </w:r>
      <w:proofErr w:type="spellStart"/>
      <w:r w:rsidRPr="00457746">
        <w:rPr>
          <w:rFonts w:asciiTheme="majorBidi" w:hAnsiTheme="majorBidi" w:cstheme="majorBidi"/>
          <w:sz w:val="24"/>
          <w:szCs w:val="24"/>
        </w:rPr>
        <w:t>ştiinţelor</w:t>
      </w:r>
      <w:proofErr w:type="spellEnd"/>
      <w:r w:rsidRPr="00457746">
        <w:rPr>
          <w:rFonts w:asciiTheme="majorBidi" w:hAnsiTheme="majorBidi" w:cstheme="majorBidi"/>
          <w:sz w:val="24"/>
          <w:szCs w:val="24"/>
        </w:rPr>
        <w:t xml:space="preserve"> administrative este necesară o vechime</w:t>
      </w:r>
      <w:r w:rsidR="00197BC9">
        <w:rPr>
          <w:rFonts w:asciiTheme="majorBidi" w:hAnsiTheme="majorBidi" w:cstheme="majorBidi"/>
          <w:sz w:val="24"/>
          <w:szCs w:val="24"/>
        </w:rPr>
        <w:t>/</w:t>
      </w:r>
      <w:proofErr w:type="spellStart"/>
      <w:r w:rsidR="00197BC9">
        <w:rPr>
          <w:rFonts w:asciiTheme="majorBidi" w:hAnsiTheme="majorBidi" w:cstheme="majorBidi"/>
          <w:sz w:val="24"/>
          <w:szCs w:val="24"/>
        </w:rPr>
        <w:t>experientă</w:t>
      </w:r>
      <w:proofErr w:type="spellEnd"/>
      <w:r w:rsidRPr="00457746">
        <w:rPr>
          <w:rFonts w:asciiTheme="majorBidi" w:hAnsiTheme="majorBidi" w:cstheme="majorBidi"/>
          <w:sz w:val="24"/>
          <w:szCs w:val="24"/>
        </w:rPr>
        <w:t xml:space="preserve"> de minimum 3 ani în domeniul serviciilor sociale</w:t>
      </w:r>
    </w:p>
    <w:p w14:paraId="06E808A1" w14:textId="77777777" w:rsidR="002D2DA1" w:rsidRPr="00D640C0" w:rsidRDefault="002D2DA1" w:rsidP="002D2DA1">
      <w:pPr>
        <w:jc w:val="both"/>
        <w:rPr>
          <w:rFonts w:asciiTheme="majorBidi" w:eastAsia="Lucida Sans Unicode" w:hAnsiTheme="majorBidi" w:cstheme="majorBidi"/>
          <w:b/>
          <w:color w:val="000000" w:themeColor="text1"/>
          <w:u w:val="single"/>
        </w:rPr>
      </w:pPr>
      <w:r w:rsidRPr="00D640C0">
        <w:rPr>
          <w:rFonts w:asciiTheme="majorBidi" w:eastAsia="Lucida Sans Unicode" w:hAnsiTheme="majorBidi" w:cstheme="majorBidi"/>
          <w:b/>
          <w:color w:val="000000" w:themeColor="text1"/>
          <w:u w:val="single"/>
        </w:rPr>
        <w:t>Bibliografie:</w:t>
      </w:r>
    </w:p>
    <w:p w14:paraId="0E9FCBB4" w14:textId="77777777" w:rsidR="002D2DA1" w:rsidRDefault="002D2DA1" w:rsidP="002D2DA1">
      <w:pPr>
        <w:pStyle w:val="ListParagraph"/>
        <w:numPr>
          <w:ilvl w:val="0"/>
          <w:numId w:val="49"/>
        </w:numPr>
        <w:shd w:val="clear" w:color="auto" w:fill="FFFFFF"/>
        <w:rPr>
          <w:rFonts w:asciiTheme="majorBidi" w:hAnsiTheme="majorBidi" w:cstheme="majorBidi"/>
        </w:rPr>
      </w:pPr>
      <w:r w:rsidRPr="00D640C0">
        <w:rPr>
          <w:rFonts w:asciiTheme="majorBidi" w:hAnsiTheme="majorBidi" w:cstheme="majorBidi"/>
          <w:b/>
          <w:bCs/>
        </w:rPr>
        <w:t>H.G. nr. 797/2017</w:t>
      </w:r>
      <w:r w:rsidRPr="00D640C0">
        <w:rPr>
          <w:rFonts w:asciiTheme="majorBidi" w:hAnsiTheme="majorBidi" w:cstheme="majorBidi"/>
        </w:rPr>
        <w:t xml:space="preserve"> privind aprobarea regulamentelor cadru de organizare și funcționare ale serviciilor publice de asistență socială și a structurii orientative de personal</w:t>
      </w:r>
    </w:p>
    <w:p w14:paraId="2356693F" w14:textId="77777777" w:rsidR="002D2DA1" w:rsidRPr="00D640C0" w:rsidRDefault="002D2DA1" w:rsidP="002D2DA1">
      <w:pPr>
        <w:pStyle w:val="ListParagraph"/>
        <w:shd w:val="clear" w:color="auto" w:fill="FFFFFF"/>
        <w:rPr>
          <w:rFonts w:asciiTheme="majorBidi" w:hAnsiTheme="majorBidi" w:cstheme="majorBidi"/>
        </w:rPr>
      </w:pPr>
      <w:r>
        <w:rPr>
          <w:rFonts w:asciiTheme="majorBidi" w:hAnsiTheme="majorBidi" w:cstheme="majorBidi"/>
          <w:b/>
          <w:bCs/>
        </w:rPr>
        <w:t>cu t</w:t>
      </w:r>
      <w:r w:rsidRPr="00D640C0">
        <w:rPr>
          <w:rFonts w:asciiTheme="majorBidi" w:hAnsiTheme="majorBidi" w:cstheme="majorBidi"/>
          <w:b/>
          <w:bCs/>
        </w:rPr>
        <w:t>ematica</w:t>
      </w:r>
      <w:r>
        <w:rPr>
          <w:rFonts w:asciiTheme="majorBidi" w:hAnsiTheme="majorBidi" w:cstheme="majorBidi"/>
        </w:rPr>
        <w:t>:</w:t>
      </w:r>
      <w:r w:rsidRPr="00D640C0">
        <w:rPr>
          <w:rFonts w:asciiTheme="majorBidi" w:hAnsiTheme="majorBidi" w:cstheme="majorBidi"/>
        </w:rPr>
        <w:t xml:space="preserve"> - integral;</w:t>
      </w:r>
    </w:p>
    <w:p w14:paraId="451059D9" w14:textId="77777777" w:rsidR="002D2DA1" w:rsidRDefault="002D2DA1" w:rsidP="002D2DA1">
      <w:pPr>
        <w:pStyle w:val="ListParagraph"/>
        <w:numPr>
          <w:ilvl w:val="0"/>
          <w:numId w:val="49"/>
        </w:numPr>
        <w:shd w:val="clear" w:color="auto" w:fill="FFFFFF"/>
        <w:rPr>
          <w:rFonts w:asciiTheme="majorBidi" w:hAnsiTheme="majorBidi" w:cstheme="majorBidi"/>
          <w:lang w:val="en-US"/>
        </w:rPr>
      </w:pPr>
      <w:r w:rsidRPr="005B5E29">
        <w:rPr>
          <w:rFonts w:asciiTheme="majorBidi" w:hAnsiTheme="majorBidi" w:cstheme="majorBidi"/>
          <w:b/>
          <w:bCs/>
          <w:lang w:val="en-US"/>
        </w:rPr>
        <w:t>O.U.G. nr. 57/2019</w:t>
      </w:r>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privind</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Codul</w:t>
      </w:r>
      <w:proofErr w:type="spellEnd"/>
      <w:r w:rsidRPr="00D640C0">
        <w:rPr>
          <w:rFonts w:asciiTheme="majorBidi" w:hAnsiTheme="majorBidi" w:cstheme="majorBidi"/>
          <w:lang w:val="en-US"/>
        </w:rPr>
        <w:t xml:space="preserve"> </w:t>
      </w:r>
      <w:r>
        <w:rPr>
          <w:rFonts w:asciiTheme="majorBidi" w:hAnsiTheme="majorBidi" w:cstheme="majorBidi"/>
          <w:lang w:val="en-US"/>
        </w:rPr>
        <w:t xml:space="preserve">administrative cu </w:t>
      </w:r>
      <w:proofErr w:type="spellStart"/>
      <w:r>
        <w:rPr>
          <w:rFonts w:asciiTheme="majorBidi" w:hAnsiTheme="majorBidi" w:cstheme="majorBidi"/>
          <w:lang w:val="en-US"/>
        </w:rPr>
        <w:t>modific</w:t>
      </w:r>
      <w:r>
        <w:rPr>
          <w:rFonts w:asciiTheme="majorBidi" w:hAnsiTheme="majorBidi" w:cstheme="majorBidi"/>
        </w:rPr>
        <w:t>ările</w:t>
      </w:r>
      <w:proofErr w:type="spellEnd"/>
      <w:r>
        <w:rPr>
          <w:rFonts w:asciiTheme="majorBidi" w:hAnsiTheme="majorBidi" w:cstheme="majorBidi"/>
        </w:rPr>
        <w:t xml:space="preserve"> și completările ulterioare</w:t>
      </w:r>
    </w:p>
    <w:p w14:paraId="1F53AA02" w14:textId="77777777" w:rsidR="002D2DA1" w:rsidRPr="00D640C0" w:rsidRDefault="002D2DA1" w:rsidP="002D2DA1">
      <w:pPr>
        <w:pStyle w:val="ListParagraph"/>
        <w:shd w:val="clear" w:color="auto" w:fill="FFFFFF"/>
        <w:rPr>
          <w:rFonts w:asciiTheme="majorBidi" w:hAnsiTheme="majorBidi" w:cstheme="majorBidi"/>
          <w:lang w:val="en-US"/>
        </w:rPr>
      </w:pPr>
      <w:r w:rsidRPr="00D640C0">
        <w:rPr>
          <w:rFonts w:asciiTheme="majorBidi" w:hAnsiTheme="majorBidi" w:cstheme="majorBidi"/>
          <w:b/>
          <w:bCs/>
          <w:lang w:val="en-US"/>
        </w:rPr>
        <w:t xml:space="preserve">cu </w:t>
      </w:r>
      <w:proofErr w:type="spellStart"/>
      <w:r w:rsidRPr="00D640C0">
        <w:rPr>
          <w:rFonts w:asciiTheme="majorBidi" w:hAnsiTheme="majorBidi" w:cstheme="majorBidi"/>
          <w:b/>
          <w:bCs/>
          <w:lang w:val="en-US"/>
        </w:rPr>
        <w:t>tematica</w:t>
      </w:r>
      <w:proofErr w:type="spellEnd"/>
      <w:r w:rsidRPr="00D640C0">
        <w:rPr>
          <w:rFonts w:asciiTheme="majorBidi" w:hAnsiTheme="majorBidi" w:cstheme="majorBidi"/>
          <w:lang w:val="en-US"/>
        </w:rPr>
        <w:t xml:space="preserve"> art 430, art 432 – 434, art 437 – 441,</w:t>
      </w:r>
      <w:r w:rsidRPr="00D640C0">
        <w:rPr>
          <w:rFonts w:asciiTheme="majorBidi" w:hAnsiTheme="majorBidi" w:cstheme="majorBidi"/>
        </w:rPr>
        <w:t xml:space="preserve"> art. 549^1 alin.1, art. 553, art. 553^2, art.554^1</w:t>
      </w:r>
      <w:r w:rsidRPr="00D640C0">
        <w:rPr>
          <w:rFonts w:asciiTheme="majorBidi" w:hAnsiTheme="majorBidi" w:cstheme="majorBidi"/>
          <w:lang w:val="en-US"/>
        </w:rPr>
        <w:t>;</w:t>
      </w:r>
    </w:p>
    <w:p w14:paraId="67ADCFD6" w14:textId="77777777" w:rsidR="002D2DA1" w:rsidRPr="00D640C0" w:rsidRDefault="002D2DA1" w:rsidP="002D2DA1">
      <w:pPr>
        <w:pStyle w:val="ListParagraph"/>
        <w:numPr>
          <w:ilvl w:val="0"/>
          <w:numId w:val="49"/>
        </w:numPr>
        <w:rPr>
          <w:rFonts w:asciiTheme="majorBidi" w:hAnsiTheme="majorBidi" w:cstheme="majorBidi"/>
          <w:lang w:val="en-US"/>
        </w:rPr>
      </w:pPr>
      <w:r w:rsidRPr="005B5E29">
        <w:rPr>
          <w:rFonts w:asciiTheme="majorBidi" w:hAnsiTheme="majorBidi" w:cstheme="majorBidi"/>
          <w:b/>
          <w:bCs/>
          <w:lang w:val="en-US"/>
        </w:rPr>
        <w:t>Legea nr. 272/2004</w:t>
      </w:r>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privind</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protecţia</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şi</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promovarea</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drepturilor</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copilului</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republicat</w:t>
      </w:r>
      <w:proofErr w:type="spellEnd"/>
      <w:r w:rsidRPr="00D640C0">
        <w:rPr>
          <w:rFonts w:asciiTheme="majorBidi" w:hAnsiTheme="majorBidi" w:cstheme="majorBidi"/>
        </w:rPr>
        <w:t xml:space="preserve">ă) </w:t>
      </w:r>
    </w:p>
    <w:p w14:paraId="120B3F07" w14:textId="77777777" w:rsidR="002D2DA1" w:rsidRPr="00D640C0" w:rsidRDefault="002D2DA1" w:rsidP="002D2DA1">
      <w:pPr>
        <w:pStyle w:val="ListParagraph"/>
        <w:rPr>
          <w:rFonts w:asciiTheme="majorBidi" w:hAnsiTheme="majorBidi" w:cstheme="majorBidi"/>
          <w:lang w:val="en-US"/>
        </w:rPr>
      </w:pPr>
      <w:r>
        <w:rPr>
          <w:rFonts w:asciiTheme="majorBidi" w:hAnsiTheme="majorBidi" w:cstheme="majorBidi"/>
          <w:b/>
          <w:bCs/>
        </w:rPr>
        <w:t xml:space="preserve">cu tematica </w:t>
      </w:r>
      <w:r w:rsidRPr="00D640C0">
        <w:rPr>
          <w:rFonts w:asciiTheme="majorBidi" w:hAnsiTheme="majorBidi" w:cstheme="majorBidi"/>
        </w:rPr>
        <w:t>- integral</w:t>
      </w:r>
      <w:r w:rsidRPr="00D640C0">
        <w:rPr>
          <w:rFonts w:asciiTheme="majorBidi" w:hAnsiTheme="majorBidi" w:cstheme="majorBidi"/>
          <w:lang w:val="en-US"/>
        </w:rPr>
        <w:t>;</w:t>
      </w:r>
    </w:p>
    <w:p w14:paraId="547DB3CD" w14:textId="77777777" w:rsidR="002D2DA1" w:rsidRDefault="002D2DA1" w:rsidP="002D2DA1">
      <w:pPr>
        <w:pStyle w:val="ListParagraph"/>
        <w:numPr>
          <w:ilvl w:val="0"/>
          <w:numId w:val="49"/>
        </w:numPr>
        <w:rPr>
          <w:rFonts w:asciiTheme="majorBidi" w:hAnsiTheme="majorBidi" w:cstheme="majorBidi"/>
          <w:lang w:val="en-US"/>
        </w:rPr>
      </w:pPr>
      <w:proofErr w:type="spellStart"/>
      <w:r w:rsidRPr="00D640C0">
        <w:rPr>
          <w:rFonts w:asciiTheme="majorBidi" w:hAnsiTheme="majorBidi" w:cstheme="majorBidi"/>
          <w:b/>
          <w:bCs/>
          <w:lang w:val="en-US"/>
        </w:rPr>
        <w:t>Ordin</w:t>
      </w:r>
      <w:proofErr w:type="spellEnd"/>
      <w:r w:rsidRPr="00D640C0">
        <w:rPr>
          <w:rFonts w:asciiTheme="majorBidi" w:hAnsiTheme="majorBidi" w:cstheme="majorBidi"/>
          <w:b/>
          <w:bCs/>
          <w:lang w:val="en-US"/>
        </w:rPr>
        <w:t xml:space="preserve"> nr. 288/2006</w:t>
      </w:r>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privind</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aprobarea</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Standardelor</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minime</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obligatorii</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privind</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managementul</w:t>
      </w:r>
      <w:proofErr w:type="spellEnd"/>
      <w:r w:rsidRPr="00D640C0">
        <w:rPr>
          <w:rFonts w:asciiTheme="majorBidi" w:hAnsiTheme="majorBidi" w:cstheme="majorBidi"/>
          <w:lang w:val="en-US"/>
        </w:rPr>
        <w:t xml:space="preserve"> de </w:t>
      </w:r>
      <w:proofErr w:type="spellStart"/>
      <w:r w:rsidRPr="00D640C0">
        <w:rPr>
          <w:rFonts w:asciiTheme="majorBidi" w:hAnsiTheme="majorBidi" w:cstheme="majorBidi"/>
          <w:lang w:val="en-US"/>
        </w:rPr>
        <w:t>caz</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în</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domeniul</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protecţiei</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drepturilor</w:t>
      </w:r>
      <w:proofErr w:type="spellEnd"/>
      <w:r w:rsidRPr="00D640C0">
        <w:rPr>
          <w:rFonts w:asciiTheme="majorBidi" w:hAnsiTheme="majorBidi" w:cstheme="majorBidi"/>
          <w:lang w:val="en-US"/>
        </w:rPr>
        <w:t xml:space="preserve"> </w:t>
      </w:r>
      <w:proofErr w:type="spellStart"/>
      <w:r w:rsidRPr="00D640C0">
        <w:rPr>
          <w:rFonts w:asciiTheme="majorBidi" w:hAnsiTheme="majorBidi" w:cstheme="majorBidi"/>
          <w:lang w:val="en-US"/>
        </w:rPr>
        <w:t>copilului</w:t>
      </w:r>
      <w:proofErr w:type="spellEnd"/>
    </w:p>
    <w:p w14:paraId="7567AB84" w14:textId="77777777" w:rsidR="002D2DA1" w:rsidRPr="00D640C0" w:rsidRDefault="002D2DA1" w:rsidP="002D2DA1">
      <w:pPr>
        <w:pStyle w:val="ListParagraph"/>
        <w:rPr>
          <w:rFonts w:asciiTheme="majorBidi" w:hAnsiTheme="majorBidi" w:cstheme="majorBidi"/>
          <w:lang w:val="en-US"/>
        </w:rPr>
      </w:pPr>
      <w:r w:rsidRPr="00D640C0">
        <w:rPr>
          <w:rFonts w:asciiTheme="majorBidi" w:hAnsiTheme="majorBidi" w:cstheme="majorBidi"/>
          <w:b/>
          <w:bCs/>
          <w:lang w:val="en-US"/>
        </w:rPr>
        <w:t xml:space="preserve">cu </w:t>
      </w:r>
      <w:proofErr w:type="spellStart"/>
      <w:r w:rsidRPr="00D640C0">
        <w:rPr>
          <w:rFonts w:asciiTheme="majorBidi" w:hAnsiTheme="majorBidi" w:cstheme="majorBidi"/>
          <w:b/>
          <w:bCs/>
          <w:lang w:val="en-US"/>
        </w:rPr>
        <w:t>tematica</w:t>
      </w:r>
      <w:proofErr w:type="spellEnd"/>
      <w:r w:rsidRPr="00D640C0">
        <w:rPr>
          <w:rFonts w:asciiTheme="majorBidi" w:hAnsiTheme="majorBidi" w:cstheme="majorBidi"/>
          <w:lang w:val="en-US"/>
        </w:rPr>
        <w:t xml:space="preserve"> </w:t>
      </w:r>
      <w:r>
        <w:rPr>
          <w:rFonts w:asciiTheme="majorBidi" w:hAnsiTheme="majorBidi" w:cstheme="majorBidi"/>
          <w:lang w:val="en-US"/>
        </w:rPr>
        <w:t xml:space="preserve">- </w:t>
      </w:r>
      <w:r w:rsidRPr="00D640C0">
        <w:rPr>
          <w:rFonts w:asciiTheme="majorBidi" w:hAnsiTheme="majorBidi" w:cstheme="majorBidi"/>
          <w:lang w:val="en-US"/>
        </w:rPr>
        <w:t>integral;</w:t>
      </w:r>
    </w:p>
    <w:p w14:paraId="252BE44F" w14:textId="77777777" w:rsidR="002D2DA1" w:rsidRDefault="002D2DA1" w:rsidP="002D2DA1">
      <w:pPr>
        <w:pStyle w:val="ListParagraph"/>
        <w:numPr>
          <w:ilvl w:val="0"/>
          <w:numId w:val="49"/>
        </w:numPr>
        <w:rPr>
          <w:rFonts w:asciiTheme="majorBidi" w:hAnsiTheme="majorBidi" w:cstheme="majorBidi"/>
          <w:lang w:val="fr-FR"/>
        </w:rPr>
      </w:pPr>
      <w:proofErr w:type="spellStart"/>
      <w:r w:rsidRPr="00D640C0">
        <w:rPr>
          <w:rFonts w:asciiTheme="majorBidi" w:hAnsiTheme="majorBidi" w:cstheme="majorBidi"/>
          <w:b/>
          <w:bCs/>
          <w:lang w:val="fr-FR"/>
        </w:rPr>
        <w:t>Ordinul</w:t>
      </w:r>
      <w:proofErr w:type="spellEnd"/>
      <w:r w:rsidRPr="00D640C0">
        <w:rPr>
          <w:rFonts w:asciiTheme="majorBidi" w:hAnsiTheme="majorBidi" w:cstheme="majorBidi"/>
          <w:b/>
          <w:bCs/>
          <w:lang w:val="fr-FR"/>
        </w:rPr>
        <w:t xml:space="preserve"> nr. 25/2019</w:t>
      </w:r>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privind</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aprobarea</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standardelor</w:t>
      </w:r>
      <w:proofErr w:type="spellEnd"/>
      <w:r w:rsidRPr="00D640C0">
        <w:rPr>
          <w:rFonts w:asciiTheme="majorBidi" w:hAnsiTheme="majorBidi" w:cstheme="majorBidi"/>
          <w:lang w:val="fr-FR"/>
        </w:rPr>
        <w:t xml:space="preserve"> minime de </w:t>
      </w:r>
      <w:proofErr w:type="spellStart"/>
      <w:r w:rsidRPr="00D640C0">
        <w:rPr>
          <w:rFonts w:asciiTheme="majorBidi" w:hAnsiTheme="majorBidi" w:cstheme="majorBidi"/>
          <w:lang w:val="fr-FR"/>
        </w:rPr>
        <w:t>calitate</w:t>
      </w:r>
      <w:proofErr w:type="spellEnd"/>
      <w:r w:rsidRPr="00D640C0">
        <w:rPr>
          <w:rFonts w:asciiTheme="majorBidi" w:hAnsiTheme="majorBidi" w:cstheme="majorBidi"/>
          <w:lang w:val="fr-FR"/>
        </w:rPr>
        <w:t xml:space="preserve"> pentru </w:t>
      </w:r>
      <w:proofErr w:type="spellStart"/>
      <w:r w:rsidRPr="00D640C0">
        <w:rPr>
          <w:rFonts w:asciiTheme="majorBidi" w:hAnsiTheme="majorBidi" w:cstheme="majorBidi"/>
          <w:lang w:val="fr-FR"/>
        </w:rPr>
        <w:t>serviciile</w:t>
      </w:r>
      <w:proofErr w:type="spellEnd"/>
      <w:r w:rsidRPr="00D640C0">
        <w:rPr>
          <w:rFonts w:asciiTheme="majorBidi" w:hAnsiTheme="majorBidi" w:cstheme="majorBidi"/>
          <w:lang w:val="fr-FR"/>
        </w:rPr>
        <w:t xml:space="preserve"> sociale de </w:t>
      </w:r>
      <w:proofErr w:type="spellStart"/>
      <w:r w:rsidRPr="00D640C0">
        <w:rPr>
          <w:rFonts w:asciiTheme="majorBidi" w:hAnsiTheme="majorBidi" w:cstheme="majorBidi"/>
          <w:lang w:val="fr-FR"/>
        </w:rPr>
        <w:t>tip</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rezidențial</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destinate</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copiilor</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din</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sistemul</w:t>
      </w:r>
      <w:proofErr w:type="spellEnd"/>
      <w:r w:rsidRPr="00D640C0">
        <w:rPr>
          <w:rFonts w:asciiTheme="majorBidi" w:hAnsiTheme="majorBidi" w:cstheme="majorBidi"/>
          <w:lang w:val="fr-FR"/>
        </w:rPr>
        <w:t xml:space="preserve"> de </w:t>
      </w:r>
      <w:proofErr w:type="spellStart"/>
      <w:r w:rsidRPr="00D640C0">
        <w:rPr>
          <w:rFonts w:asciiTheme="majorBidi" w:hAnsiTheme="majorBidi" w:cstheme="majorBidi"/>
          <w:lang w:val="fr-FR"/>
        </w:rPr>
        <w:t>protecție</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specială</w:t>
      </w:r>
      <w:proofErr w:type="spellEnd"/>
    </w:p>
    <w:p w14:paraId="11653DF7" w14:textId="05B4F8F0" w:rsidR="002D2DA1" w:rsidRPr="002868D3" w:rsidRDefault="002D2DA1" w:rsidP="002868D3">
      <w:pPr>
        <w:pStyle w:val="ListParagraph"/>
        <w:rPr>
          <w:rFonts w:asciiTheme="majorBidi" w:hAnsiTheme="majorBidi" w:cstheme="majorBidi"/>
          <w:lang w:val="fr-FR"/>
        </w:rPr>
      </w:pPr>
      <w:proofErr w:type="gramStart"/>
      <w:r>
        <w:rPr>
          <w:rFonts w:asciiTheme="majorBidi" w:hAnsiTheme="majorBidi" w:cstheme="majorBidi"/>
          <w:b/>
          <w:bCs/>
          <w:lang w:val="fr-FR"/>
        </w:rPr>
        <w:t>cu</w:t>
      </w:r>
      <w:proofErr w:type="gramEnd"/>
      <w:r>
        <w:rPr>
          <w:rFonts w:asciiTheme="majorBidi" w:hAnsiTheme="majorBidi" w:cstheme="majorBidi"/>
          <w:b/>
          <w:bCs/>
          <w:lang w:val="fr-FR"/>
        </w:rPr>
        <w:t xml:space="preserve"> </w:t>
      </w:r>
      <w:proofErr w:type="spellStart"/>
      <w:r>
        <w:rPr>
          <w:rFonts w:asciiTheme="majorBidi" w:hAnsiTheme="majorBidi" w:cstheme="majorBidi"/>
          <w:b/>
          <w:bCs/>
          <w:lang w:val="fr-FR"/>
        </w:rPr>
        <w:t>tematica</w:t>
      </w:r>
      <w:proofErr w:type="spellEnd"/>
      <w:r w:rsidRPr="00D640C0">
        <w:rPr>
          <w:rFonts w:asciiTheme="majorBidi" w:hAnsiTheme="majorBidi" w:cstheme="majorBidi"/>
          <w:lang w:val="fr-FR"/>
        </w:rPr>
        <w:t xml:space="preserve"> </w:t>
      </w:r>
      <w:r>
        <w:rPr>
          <w:rFonts w:asciiTheme="majorBidi" w:hAnsiTheme="majorBidi" w:cstheme="majorBidi"/>
          <w:lang w:val="fr-FR"/>
        </w:rPr>
        <w:t xml:space="preserve">- </w:t>
      </w:r>
      <w:proofErr w:type="spellStart"/>
      <w:r>
        <w:rPr>
          <w:rFonts w:asciiTheme="majorBidi" w:hAnsiTheme="majorBidi" w:cstheme="majorBidi"/>
          <w:lang w:val="fr-FR"/>
        </w:rPr>
        <w:t>A</w:t>
      </w:r>
      <w:r w:rsidRPr="00D640C0">
        <w:rPr>
          <w:rFonts w:asciiTheme="majorBidi" w:hAnsiTheme="majorBidi" w:cstheme="majorBidi"/>
          <w:lang w:val="fr-FR"/>
        </w:rPr>
        <w:t>nexa</w:t>
      </w:r>
      <w:proofErr w:type="spellEnd"/>
      <w:r w:rsidRPr="00D640C0">
        <w:rPr>
          <w:rFonts w:asciiTheme="majorBidi" w:hAnsiTheme="majorBidi" w:cstheme="majorBidi"/>
          <w:lang w:val="fr-FR"/>
        </w:rPr>
        <w:t xml:space="preserve"> </w:t>
      </w:r>
      <w:proofErr w:type="gramStart"/>
      <w:r>
        <w:rPr>
          <w:rFonts w:asciiTheme="majorBidi" w:hAnsiTheme="majorBidi" w:cstheme="majorBidi"/>
          <w:lang w:val="fr-FR"/>
        </w:rPr>
        <w:t>1</w:t>
      </w:r>
      <w:r w:rsidRPr="00D640C0">
        <w:rPr>
          <w:rFonts w:asciiTheme="majorBidi" w:hAnsiTheme="majorBidi" w:cstheme="majorBidi"/>
          <w:lang w:val="fr-FR"/>
        </w:rPr>
        <w:t>:</w:t>
      </w:r>
      <w:proofErr w:type="gram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Standarde</w:t>
      </w:r>
      <w:proofErr w:type="spellEnd"/>
      <w:r w:rsidRPr="00D640C0">
        <w:rPr>
          <w:rFonts w:asciiTheme="majorBidi" w:hAnsiTheme="majorBidi" w:cstheme="majorBidi"/>
          <w:lang w:val="fr-FR"/>
        </w:rPr>
        <w:t xml:space="preserve"> minime de </w:t>
      </w:r>
      <w:proofErr w:type="spellStart"/>
      <w:r w:rsidRPr="00D640C0">
        <w:rPr>
          <w:rFonts w:asciiTheme="majorBidi" w:hAnsiTheme="majorBidi" w:cstheme="majorBidi"/>
          <w:lang w:val="fr-FR"/>
        </w:rPr>
        <w:t>calitate</w:t>
      </w:r>
      <w:proofErr w:type="spellEnd"/>
      <w:r w:rsidRPr="00D640C0">
        <w:rPr>
          <w:rFonts w:asciiTheme="majorBidi" w:hAnsiTheme="majorBidi" w:cstheme="majorBidi"/>
          <w:lang w:val="fr-FR"/>
        </w:rPr>
        <w:t xml:space="preserve"> pentru </w:t>
      </w:r>
      <w:proofErr w:type="spellStart"/>
      <w:r w:rsidRPr="00D640C0">
        <w:rPr>
          <w:rFonts w:asciiTheme="majorBidi" w:hAnsiTheme="majorBidi" w:cstheme="majorBidi"/>
          <w:lang w:val="fr-FR"/>
        </w:rPr>
        <w:t>serviciile</w:t>
      </w:r>
      <w:proofErr w:type="spellEnd"/>
      <w:r w:rsidRPr="00D640C0">
        <w:rPr>
          <w:rFonts w:asciiTheme="majorBidi" w:hAnsiTheme="majorBidi" w:cstheme="majorBidi"/>
          <w:lang w:val="fr-FR"/>
        </w:rPr>
        <w:t xml:space="preserve"> sociale cu </w:t>
      </w:r>
      <w:proofErr w:type="spellStart"/>
      <w:r w:rsidRPr="00D640C0">
        <w:rPr>
          <w:rFonts w:asciiTheme="majorBidi" w:hAnsiTheme="majorBidi" w:cstheme="majorBidi"/>
          <w:lang w:val="fr-FR"/>
        </w:rPr>
        <w:t>cazare</w:t>
      </w:r>
      <w:proofErr w:type="spellEnd"/>
      <w:r w:rsidRPr="00D640C0">
        <w:rPr>
          <w:rFonts w:asciiTheme="majorBidi" w:hAnsiTheme="majorBidi" w:cstheme="majorBidi"/>
          <w:lang w:val="fr-FR"/>
        </w:rPr>
        <w:t xml:space="preserve"> </w:t>
      </w:r>
      <w:proofErr w:type="spellStart"/>
      <w:r w:rsidRPr="00D640C0">
        <w:rPr>
          <w:rFonts w:asciiTheme="majorBidi" w:hAnsiTheme="majorBidi" w:cstheme="majorBidi"/>
          <w:lang w:val="fr-FR"/>
        </w:rPr>
        <w:t>organizate</w:t>
      </w:r>
      <w:proofErr w:type="spellEnd"/>
      <w:r w:rsidRPr="00D640C0">
        <w:rPr>
          <w:rFonts w:asciiTheme="majorBidi" w:hAnsiTheme="majorBidi" w:cstheme="majorBidi"/>
          <w:lang w:val="fr-FR"/>
        </w:rPr>
        <w:t xml:space="preserve"> </w:t>
      </w:r>
      <w:proofErr w:type="gramStart"/>
      <w:r w:rsidRPr="00D640C0">
        <w:rPr>
          <w:rFonts w:asciiTheme="majorBidi" w:hAnsiTheme="majorBidi" w:cstheme="majorBidi"/>
          <w:lang w:val="fr-FR"/>
        </w:rPr>
        <w:t>ca</w:t>
      </w:r>
      <w:proofErr w:type="gramEnd"/>
      <w:r w:rsidRPr="00D640C0">
        <w:rPr>
          <w:rFonts w:asciiTheme="majorBidi" w:hAnsiTheme="majorBidi" w:cstheme="majorBidi"/>
          <w:lang w:val="fr-FR"/>
        </w:rPr>
        <w:t xml:space="preserve"> centre </w:t>
      </w:r>
      <w:proofErr w:type="spellStart"/>
      <w:r>
        <w:rPr>
          <w:rFonts w:asciiTheme="majorBidi" w:hAnsiTheme="majorBidi" w:cstheme="majorBidi"/>
          <w:lang w:val="fr-FR"/>
        </w:rPr>
        <w:t>reziden</w:t>
      </w:r>
      <w:r>
        <w:rPr>
          <w:rFonts w:asciiTheme="majorBidi" w:hAnsiTheme="majorBidi" w:cstheme="majorBidi"/>
        </w:rPr>
        <w:t>țiale</w:t>
      </w:r>
      <w:proofErr w:type="spellEnd"/>
      <w:r>
        <w:rPr>
          <w:rFonts w:asciiTheme="majorBidi" w:hAnsiTheme="majorBidi" w:cstheme="majorBidi"/>
        </w:rPr>
        <w:t xml:space="preserve"> pentru copilul separat temporar sau definitiv de părinții săi</w:t>
      </w:r>
      <w:r w:rsidRPr="00D640C0">
        <w:rPr>
          <w:rFonts w:asciiTheme="majorBidi" w:hAnsiTheme="majorBidi" w:cstheme="majorBidi"/>
          <w:lang w:val="fr-FR"/>
        </w:rPr>
        <w:t xml:space="preserve"> - </w:t>
      </w:r>
      <w:proofErr w:type="spellStart"/>
      <w:proofErr w:type="gramStart"/>
      <w:r w:rsidRPr="009755C8">
        <w:rPr>
          <w:rFonts w:asciiTheme="majorBidi" w:hAnsiTheme="majorBidi" w:cstheme="majorBidi"/>
          <w:b/>
          <w:bCs/>
          <w:lang w:val="fr-FR"/>
        </w:rPr>
        <w:t>integral</w:t>
      </w:r>
      <w:proofErr w:type="spellEnd"/>
      <w:r w:rsidRPr="00D640C0">
        <w:rPr>
          <w:rFonts w:asciiTheme="majorBidi" w:hAnsiTheme="majorBidi" w:cstheme="majorBidi"/>
          <w:lang w:val="fr-FR"/>
        </w:rPr>
        <w:t>;</w:t>
      </w:r>
      <w:proofErr w:type="gramEnd"/>
    </w:p>
    <w:p w14:paraId="7406D830" w14:textId="77777777" w:rsidR="002D2DA1" w:rsidRPr="00E9281C" w:rsidRDefault="002D2DA1" w:rsidP="002D2DA1">
      <w:pPr>
        <w:pStyle w:val="ListParagraph"/>
        <w:numPr>
          <w:ilvl w:val="0"/>
          <w:numId w:val="49"/>
        </w:numPr>
        <w:rPr>
          <w:rFonts w:asciiTheme="majorBidi" w:hAnsiTheme="majorBidi" w:cstheme="majorBidi"/>
          <w:lang w:val="en-US"/>
        </w:rPr>
      </w:pPr>
      <w:r w:rsidRPr="00476507">
        <w:rPr>
          <w:rFonts w:asciiTheme="majorBidi" w:hAnsiTheme="majorBidi" w:cstheme="majorBidi"/>
          <w:b/>
          <w:bCs/>
          <w:lang w:val="it-IT"/>
        </w:rPr>
        <w:t>O</w:t>
      </w:r>
      <w:r>
        <w:rPr>
          <w:rFonts w:asciiTheme="majorBidi" w:hAnsiTheme="majorBidi" w:cstheme="majorBidi"/>
          <w:b/>
          <w:bCs/>
          <w:lang w:val="it-IT"/>
        </w:rPr>
        <w:t>rdin</w:t>
      </w:r>
      <w:r w:rsidRPr="00476507">
        <w:rPr>
          <w:rFonts w:asciiTheme="majorBidi" w:hAnsiTheme="majorBidi" w:cstheme="majorBidi"/>
          <w:b/>
          <w:bCs/>
          <w:lang w:val="it-IT"/>
        </w:rPr>
        <w:t xml:space="preserve"> nr. 1.140 din 14 iulie 2025</w:t>
      </w:r>
      <w:r w:rsidRPr="00476507">
        <w:rPr>
          <w:rFonts w:asciiTheme="majorBidi" w:hAnsiTheme="majorBidi" w:cstheme="majorBidi"/>
          <w:lang w:val="it-IT"/>
        </w:rPr>
        <w:t xml:space="preserve"> pentru aprobarea </w:t>
      </w:r>
      <w:r>
        <w:fldChar w:fldCharType="begin"/>
      </w:r>
      <w:r>
        <w:instrText>HYPERLINK</w:instrText>
      </w:r>
      <w:r>
        <w:fldChar w:fldCharType="separate"/>
      </w:r>
      <w:r w:rsidRPr="00476507">
        <w:rPr>
          <w:rStyle w:val="Hyperlink"/>
          <w:rFonts w:asciiTheme="majorBidi" w:hAnsiTheme="majorBidi" w:cstheme="majorBidi"/>
          <w:lang w:val="it-IT"/>
        </w:rPr>
        <w:t>Normelor metodologice</w:t>
      </w:r>
      <w:r>
        <w:fldChar w:fldCharType="end"/>
      </w:r>
      <w:r w:rsidRPr="00476507">
        <w:rPr>
          <w:rFonts w:asciiTheme="majorBidi" w:hAnsiTheme="majorBidi" w:cstheme="majorBidi"/>
          <w:lang w:val="it-IT"/>
        </w:rPr>
        <w:t xml:space="preserve"> privind angajarea, lichidarea, ordonanţarea şi plata cheltuielilor bugetare</w:t>
      </w:r>
    </w:p>
    <w:p w14:paraId="45A090C3" w14:textId="77777777" w:rsidR="002D2DA1" w:rsidRDefault="002D2DA1" w:rsidP="002D2DA1">
      <w:pPr>
        <w:pStyle w:val="ListParagraph"/>
        <w:shd w:val="clear" w:color="auto" w:fill="FFFFFF"/>
        <w:jc w:val="both"/>
        <w:rPr>
          <w:rFonts w:asciiTheme="majorBidi" w:hAnsiTheme="majorBidi" w:cstheme="majorBidi"/>
        </w:rPr>
      </w:pPr>
      <w:r w:rsidRPr="00476507">
        <w:rPr>
          <w:rFonts w:asciiTheme="majorBidi" w:hAnsiTheme="majorBidi" w:cstheme="majorBidi"/>
          <w:b/>
          <w:bCs/>
        </w:rPr>
        <w:t>cu tematica</w:t>
      </w:r>
      <w:r w:rsidRPr="00476507">
        <w:rPr>
          <w:rFonts w:asciiTheme="majorBidi" w:hAnsiTheme="majorBidi" w:cstheme="majorBidi"/>
        </w:rPr>
        <w:t>: - integral;</w:t>
      </w:r>
    </w:p>
    <w:p w14:paraId="3BDE7543" w14:textId="77777777" w:rsidR="002D2DA1" w:rsidRPr="00476507" w:rsidRDefault="002D2DA1" w:rsidP="002D2DA1">
      <w:pPr>
        <w:pStyle w:val="ListParagraph"/>
        <w:numPr>
          <w:ilvl w:val="0"/>
          <w:numId w:val="49"/>
        </w:numPr>
        <w:shd w:val="clear" w:color="auto" w:fill="FFFFFF"/>
        <w:jc w:val="both"/>
        <w:rPr>
          <w:rFonts w:asciiTheme="majorBidi" w:hAnsiTheme="majorBidi" w:cstheme="majorBidi"/>
        </w:rPr>
      </w:pPr>
      <w:r w:rsidRPr="00476507">
        <w:rPr>
          <w:rFonts w:asciiTheme="majorBidi" w:hAnsiTheme="majorBidi" w:cstheme="majorBidi"/>
          <w:b/>
          <w:bCs/>
          <w:lang w:val="it-IT"/>
        </w:rPr>
        <w:t>L</w:t>
      </w:r>
      <w:r>
        <w:rPr>
          <w:rFonts w:asciiTheme="majorBidi" w:hAnsiTheme="majorBidi" w:cstheme="majorBidi"/>
          <w:b/>
          <w:bCs/>
          <w:lang w:val="it-IT"/>
        </w:rPr>
        <w:t>egea</w:t>
      </w:r>
      <w:r w:rsidRPr="00476507">
        <w:rPr>
          <w:rFonts w:asciiTheme="majorBidi" w:hAnsiTheme="majorBidi" w:cstheme="majorBidi"/>
          <w:b/>
          <w:bCs/>
          <w:lang w:val="it-IT"/>
        </w:rPr>
        <w:t xml:space="preserve"> nr. 273 din 29 iunie 2006</w:t>
      </w:r>
      <w:r w:rsidRPr="00476507">
        <w:rPr>
          <w:rFonts w:asciiTheme="majorBidi" w:hAnsiTheme="majorBidi" w:cstheme="majorBidi"/>
          <w:lang w:val="it-IT"/>
        </w:rPr>
        <w:t xml:space="preserve"> privind finanţele publice locale</w:t>
      </w:r>
    </w:p>
    <w:p w14:paraId="60455ECF" w14:textId="77777777" w:rsidR="002D2DA1" w:rsidRDefault="002D2DA1" w:rsidP="002D2DA1">
      <w:pPr>
        <w:pStyle w:val="ListParagraph"/>
        <w:shd w:val="clear" w:color="auto" w:fill="FFFFFF"/>
        <w:jc w:val="both"/>
        <w:rPr>
          <w:rFonts w:asciiTheme="majorBidi" w:hAnsiTheme="majorBidi" w:cstheme="majorBidi"/>
          <w:lang w:val="it-IT"/>
        </w:rPr>
      </w:pPr>
      <w:r>
        <w:rPr>
          <w:rFonts w:asciiTheme="majorBidi" w:hAnsiTheme="majorBidi" w:cstheme="majorBidi"/>
          <w:b/>
          <w:bCs/>
          <w:lang w:val="it-IT"/>
        </w:rPr>
        <w:t>cu tematica:</w:t>
      </w:r>
      <w:r w:rsidRPr="00476507">
        <w:rPr>
          <w:rFonts w:asciiTheme="majorBidi" w:hAnsiTheme="majorBidi" w:cstheme="majorBidi"/>
          <w:lang w:val="it-IT"/>
        </w:rPr>
        <w:t xml:space="preserve"> Capitolul II Principii, reguli şi responsabilităţi</w:t>
      </w:r>
      <w:r>
        <w:rPr>
          <w:rFonts w:asciiTheme="majorBidi" w:hAnsiTheme="majorBidi" w:cstheme="majorBidi"/>
          <w:lang w:val="it-IT"/>
        </w:rPr>
        <w:t>;</w:t>
      </w:r>
      <w:r w:rsidRPr="00476507">
        <w:rPr>
          <w:rFonts w:asciiTheme="majorBidi" w:hAnsiTheme="majorBidi" w:cstheme="majorBidi"/>
          <w:lang w:val="it-IT"/>
        </w:rPr>
        <w:t xml:space="preserve"> Capitolul III Procesul bugetar</w:t>
      </w:r>
      <w:r>
        <w:rPr>
          <w:rFonts w:asciiTheme="majorBidi" w:hAnsiTheme="majorBidi" w:cstheme="majorBidi"/>
          <w:lang w:val="it-IT"/>
        </w:rPr>
        <w:t>;</w:t>
      </w:r>
      <w:r w:rsidRPr="00476507">
        <w:rPr>
          <w:rFonts w:asciiTheme="majorBidi" w:hAnsiTheme="majorBidi" w:cstheme="majorBidi"/>
          <w:lang w:val="it-IT"/>
        </w:rPr>
        <w:t xml:space="preserve"> Capitolul V Finanţarea instituţiilor publice</w:t>
      </w:r>
    </w:p>
    <w:p w14:paraId="60531260" w14:textId="77777777" w:rsidR="002D2DA1" w:rsidRPr="00476507" w:rsidRDefault="002D2DA1" w:rsidP="002D2DA1">
      <w:pPr>
        <w:pStyle w:val="ListParagraph"/>
        <w:numPr>
          <w:ilvl w:val="0"/>
          <w:numId w:val="49"/>
        </w:numPr>
        <w:shd w:val="clear" w:color="auto" w:fill="FFFFFF"/>
        <w:jc w:val="both"/>
        <w:rPr>
          <w:rFonts w:asciiTheme="majorBidi" w:hAnsiTheme="majorBidi" w:cstheme="majorBidi"/>
        </w:rPr>
      </w:pPr>
      <w:r w:rsidRPr="00476507">
        <w:rPr>
          <w:rFonts w:asciiTheme="majorBidi" w:hAnsiTheme="majorBidi" w:cstheme="majorBidi"/>
          <w:b/>
          <w:bCs/>
          <w:lang w:val="it-IT"/>
        </w:rPr>
        <w:t>Legea contabilității nr. 82 din 24 decembrie 1991</w:t>
      </w:r>
      <w:r w:rsidRPr="00476507">
        <w:rPr>
          <w:rFonts w:asciiTheme="majorBidi" w:hAnsiTheme="majorBidi" w:cstheme="majorBidi"/>
          <w:lang w:val="it-IT"/>
        </w:rPr>
        <w:t xml:space="preserve"> (**republicată**)</w:t>
      </w:r>
    </w:p>
    <w:p w14:paraId="6DF4CB48" w14:textId="77777777" w:rsidR="002D2DA1" w:rsidRDefault="002D2DA1" w:rsidP="002D2DA1">
      <w:pPr>
        <w:pStyle w:val="ListParagraph"/>
        <w:shd w:val="clear" w:color="auto" w:fill="FFFFFF"/>
        <w:jc w:val="both"/>
        <w:rPr>
          <w:rFonts w:asciiTheme="majorBidi" w:hAnsiTheme="majorBidi" w:cstheme="majorBidi"/>
          <w:lang w:val="it-IT"/>
        </w:rPr>
      </w:pPr>
      <w:r>
        <w:rPr>
          <w:rFonts w:asciiTheme="majorBidi" w:hAnsiTheme="majorBidi" w:cstheme="majorBidi"/>
          <w:b/>
          <w:bCs/>
        </w:rPr>
        <w:t>cu tematica:</w:t>
      </w:r>
      <w:r w:rsidRPr="00476507">
        <w:rPr>
          <w:rFonts w:asciiTheme="majorBidi" w:hAnsiTheme="majorBidi" w:cstheme="majorBidi"/>
          <w:lang w:val="it-IT"/>
        </w:rPr>
        <w:t xml:space="preserve"> Capitolul III Registrele de contabilitate</w:t>
      </w:r>
      <w:r>
        <w:rPr>
          <w:rFonts w:asciiTheme="majorBidi" w:hAnsiTheme="majorBidi" w:cstheme="majorBidi"/>
          <w:lang w:val="it-IT"/>
        </w:rPr>
        <w:t>;</w:t>
      </w:r>
    </w:p>
    <w:p w14:paraId="1015113F" w14:textId="77777777" w:rsidR="002D2DA1" w:rsidRPr="002D2DA1" w:rsidRDefault="002D2DA1" w:rsidP="002D2DA1">
      <w:pPr>
        <w:pStyle w:val="ListParagraph"/>
        <w:numPr>
          <w:ilvl w:val="0"/>
          <w:numId w:val="49"/>
        </w:numPr>
        <w:shd w:val="clear" w:color="auto" w:fill="FFFFFF"/>
        <w:jc w:val="both"/>
        <w:rPr>
          <w:rFonts w:asciiTheme="majorBidi" w:hAnsiTheme="majorBidi" w:cstheme="majorBidi"/>
        </w:rPr>
      </w:pPr>
      <w:r w:rsidRPr="00476507">
        <w:rPr>
          <w:rFonts w:asciiTheme="majorBidi" w:hAnsiTheme="majorBidi" w:cstheme="majorBidi"/>
          <w:b/>
          <w:bCs/>
          <w:lang w:val="pt-PT"/>
        </w:rPr>
        <w:t>Ordinul nr. 2861/2009</w:t>
      </w:r>
      <w:r w:rsidRPr="00476507">
        <w:rPr>
          <w:rFonts w:asciiTheme="majorBidi" w:hAnsiTheme="majorBidi" w:cstheme="majorBidi"/>
          <w:lang w:val="pt-PT"/>
        </w:rPr>
        <w:t xml:space="preserve"> pentru aprobare</w:t>
      </w:r>
      <w:r>
        <w:rPr>
          <w:rFonts w:asciiTheme="majorBidi" w:hAnsiTheme="majorBidi" w:cstheme="majorBidi"/>
          <w:lang w:val="pt-PT"/>
        </w:rPr>
        <w:t>a</w:t>
      </w:r>
      <w:r w:rsidRPr="00476507">
        <w:rPr>
          <w:rFonts w:asciiTheme="majorBidi" w:hAnsiTheme="majorBidi" w:cstheme="majorBidi"/>
          <w:lang w:val="pt-PT"/>
        </w:rPr>
        <w:t xml:space="preserve"> Normelor privind organizarea şi efectuarea inventarierii elementelor de natura activelor, datoriilor şi capitalurilor proprii, cu modificările și completările ulterioare</w:t>
      </w:r>
    </w:p>
    <w:p w14:paraId="6D318567" w14:textId="24028780" w:rsidR="00476507" w:rsidRPr="002D2DA1" w:rsidRDefault="002D2DA1" w:rsidP="002D2DA1">
      <w:pPr>
        <w:pStyle w:val="ListParagraph"/>
        <w:shd w:val="clear" w:color="auto" w:fill="FFFFFF"/>
        <w:jc w:val="both"/>
        <w:rPr>
          <w:rFonts w:asciiTheme="majorBidi" w:hAnsiTheme="majorBidi" w:cstheme="majorBidi"/>
        </w:rPr>
      </w:pPr>
      <w:r w:rsidRPr="00DF4FC4">
        <w:rPr>
          <w:rFonts w:asciiTheme="majorBidi" w:hAnsiTheme="majorBidi" w:cstheme="majorBidi"/>
          <w:b/>
          <w:bCs/>
        </w:rPr>
        <w:t>cu tematica</w:t>
      </w:r>
      <w:r w:rsidRPr="00DF4FC4">
        <w:rPr>
          <w:rFonts w:asciiTheme="majorBidi" w:hAnsiTheme="majorBidi" w:cstheme="majorBidi"/>
        </w:rPr>
        <w:t xml:space="preserve"> - integral;</w:t>
      </w:r>
    </w:p>
    <w:p w14:paraId="4A1BE13E" w14:textId="7FE10B72" w:rsidR="00DF4FC4" w:rsidRPr="007A2BE8" w:rsidRDefault="00DF4FC4" w:rsidP="00DF4FC4">
      <w:pPr>
        <w:shd w:val="clear" w:color="auto" w:fill="FFFFFF"/>
        <w:jc w:val="both"/>
        <w:rPr>
          <w:rFonts w:asciiTheme="majorBidi" w:hAnsiTheme="majorBidi" w:cstheme="majorBidi"/>
          <w:b/>
          <w:bCs/>
          <w:color w:val="000000"/>
          <w:lang w:eastAsia="ro-RO"/>
        </w:rPr>
      </w:pPr>
      <w:r w:rsidRPr="007A2BE8">
        <w:rPr>
          <w:rFonts w:asciiTheme="majorBidi" w:hAnsiTheme="majorBidi" w:cstheme="majorBidi"/>
          <w:b/>
          <w:bCs/>
          <w:color w:val="000000"/>
          <w:lang w:eastAsia="ro-RO"/>
        </w:rPr>
        <w:t xml:space="preserve">Principalele </w:t>
      </w:r>
      <w:proofErr w:type="spellStart"/>
      <w:r w:rsidRPr="007A2BE8">
        <w:rPr>
          <w:rFonts w:asciiTheme="majorBidi" w:hAnsiTheme="majorBidi" w:cstheme="majorBidi"/>
          <w:b/>
          <w:bCs/>
          <w:color w:val="000000"/>
          <w:lang w:eastAsia="ro-RO"/>
        </w:rPr>
        <w:t>atribuţii</w:t>
      </w:r>
      <w:proofErr w:type="spellEnd"/>
      <w:r w:rsidRPr="007A2BE8">
        <w:rPr>
          <w:rFonts w:asciiTheme="majorBidi" w:hAnsiTheme="majorBidi" w:cstheme="majorBidi"/>
          <w:b/>
          <w:bCs/>
          <w:color w:val="000000"/>
          <w:lang w:eastAsia="ro-RO"/>
        </w:rPr>
        <w:t xml:space="preserve"> ale șefului de centru sunt:</w:t>
      </w:r>
    </w:p>
    <w:p w14:paraId="2A9CE7E2" w14:textId="77777777" w:rsidR="00DF4FC4" w:rsidRPr="007A2BE8" w:rsidRDefault="00DF4FC4" w:rsidP="00DF4FC4">
      <w:pPr>
        <w:shd w:val="clear" w:color="auto" w:fill="FFFFFF"/>
        <w:jc w:val="both"/>
        <w:rPr>
          <w:rFonts w:asciiTheme="majorBidi" w:hAnsiTheme="majorBidi" w:cstheme="majorBidi"/>
          <w:color w:val="000000"/>
          <w:lang w:eastAsia="ro-RO"/>
        </w:rPr>
      </w:pPr>
      <w:r w:rsidRPr="007A2BE8">
        <w:rPr>
          <w:rFonts w:asciiTheme="majorBidi" w:hAnsiTheme="majorBidi" w:cstheme="majorBidi"/>
          <w:color w:val="000000"/>
          <w:lang w:eastAsia="ro-RO"/>
        </w:rPr>
        <w:t xml:space="preserve">a) asigură coordonarea, îndrumarea </w:t>
      </w:r>
      <w:proofErr w:type="spellStart"/>
      <w:r w:rsidRPr="007A2BE8">
        <w:rPr>
          <w:rFonts w:asciiTheme="majorBidi" w:hAnsiTheme="majorBidi" w:cstheme="majorBidi"/>
          <w:color w:val="000000"/>
          <w:lang w:eastAsia="ro-RO"/>
        </w:rPr>
        <w:t>şi</w:t>
      </w:r>
      <w:proofErr w:type="spellEnd"/>
      <w:r w:rsidRPr="007A2BE8">
        <w:rPr>
          <w:rFonts w:asciiTheme="majorBidi" w:hAnsiTheme="majorBidi" w:cstheme="majorBidi"/>
          <w:color w:val="000000"/>
          <w:lang w:eastAsia="ro-RO"/>
        </w:rPr>
        <w:t xml:space="preserve"> controlul </w:t>
      </w:r>
      <w:proofErr w:type="spellStart"/>
      <w:r w:rsidRPr="007A2BE8">
        <w:rPr>
          <w:rFonts w:asciiTheme="majorBidi" w:hAnsiTheme="majorBidi" w:cstheme="majorBidi"/>
          <w:color w:val="000000"/>
          <w:lang w:eastAsia="ro-RO"/>
        </w:rPr>
        <w:t>activităţilor</w:t>
      </w:r>
      <w:proofErr w:type="spellEnd"/>
      <w:r w:rsidRPr="007A2BE8">
        <w:rPr>
          <w:rFonts w:asciiTheme="majorBidi" w:hAnsiTheme="majorBidi" w:cstheme="majorBidi"/>
          <w:color w:val="000000"/>
          <w:lang w:eastAsia="ro-RO"/>
        </w:rPr>
        <w:t xml:space="preserve"> </w:t>
      </w:r>
      <w:proofErr w:type="spellStart"/>
      <w:r w:rsidRPr="007A2BE8">
        <w:rPr>
          <w:rFonts w:asciiTheme="majorBidi" w:hAnsiTheme="majorBidi" w:cstheme="majorBidi"/>
          <w:color w:val="000000"/>
          <w:lang w:eastAsia="ro-RO"/>
        </w:rPr>
        <w:t>desfăşurate</w:t>
      </w:r>
      <w:proofErr w:type="spellEnd"/>
      <w:r w:rsidRPr="007A2BE8">
        <w:rPr>
          <w:rFonts w:asciiTheme="majorBidi" w:hAnsiTheme="majorBidi" w:cstheme="majorBidi"/>
          <w:color w:val="000000"/>
          <w:lang w:eastAsia="ro-RO"/>
        </w:rPr>
        <w:t xml:space="preserve"> de personalul serviciului </w:t>
      </w:r>
      <w:proofErr w:type="spellStart"/>
      <w:r w:rsidRPr="007A2BE8">
        <w:rPr>
          <w:rFonts w:asciiTheme="majorBidi" w:hAnsiTheme="majorBidi" w:cstheme="majorBidi"/>
          <w:color w:val="000000"/>
          <w:lang w:eastAsia="ro-RO"/>
        </w:rPr>
        <w:t>şi</w:t>
      </w:r>
      <w:proofErr w:type="spellEnd"/>
      <w:r w:rsidRPr="007A2BE8">
        <w:rPr>
          <w:rFonts w:asciiTheme="majorBidi" w:hAnsiTheme="majorBidi" w:cstheme="majorBidi"/>
          <w:color w:val="000000"/>
          <w:lang w:eastAsia="ro-RO"/>
        </w:rPr>
        <w:t xml:space="preserve"> propune organului competent </w:t>
      </w:r>
      <w:proofErr w:type="spellStart"/>
      <w:r w:rsidRPr="007A2BE8">
        <w:rPr>
          <w:rFonts w:asciiTheme="majorBidi" w:hAnsiTheme="majorBidi" w:cstheme="majorBidi"/>
          <w:color w:val="000000"/>
          <w:lang w:eastAsia="ro-RO"/>
        </w:rPr>
        <w:t>sancţiuni</w:t>
      </w:r>
      <w:proofErr w:type="spellEnd"/>
      <w:r w:rsidRPr="007A2BE8">
        <w:rPr>
          <w:rFonts w:asciiTheme="majorBidi" w:hAnsiTheme="majorBidi" w:cstheme="majorBidi"/>
          <w:color w:val="000000"/>
          <w:lang w:eastAsia="ro-RO"/>
        </w:rPr>
        <w:t xml:space="preserve"> disciplinare pentru </w:t>
      </w:r>
      <w:proofErr w:type="spellStart"/>
      <w:r w:rsidRPr="007A2BE8">
        <w:rPr>
          <w:rFonts w:asciiTheme="majorBidi" w:hAnsiTheme="majorBidi" w:cstheme="majorBidi"/>
          <w:color w:val="000000"/>
          <w:lang w:eastAsia="ro-RO"/>
        </w:rPr>
        <w:t>salariaţii</w:t>
      </w:r>
      <w:proofErr w:type="spellEnd"/>
      <w:r w:rsidRPr="007A2BE8">
        <w:rPr>
          <w:rFonts w:asciiTheme="majorBidi" w:hAnsiTheme="majorBidi" w:cstheme="majorBidi"/>
          <w:color w:val="000000"/>
          <w:lang w:eastAsia="ro-RO"/>
        </w:rPr>
        <w:t xml:space="preserve"> care nu </w:t>
      </w:r>
      <w:proofErr w:type="spellStart"/>
      <w:r w:rsidRPr="007A2BE8">
        <w:rPr>
          <w:rFonts w:asciiTheme="majorBidi" w:hAnsiTheme="majorBidi" w:cstheme="majorBidi"/>
          <w:color w:val="000000"/>
          <w:lang w:eastAsia="ro-RO"/>
        </w:rPr>
        <w:t>îşi</w:t>
      </w:r>
      <w:proofErr w:type="spellEnd"/>
      <w:r w:rsidRPr="007A2BE8">
        <w:rPr>
          <w:rFonts w:asciiTheme="majorBidi" w:hAnsiTheme="majorBidi" w:cstheme="majorBidi"/>
          <w:color w:val="000000"/>
          <w:lang w:eastAsia="ro-RO"/>
        </w:rPr>
        <w:t xml:space="preserve"> îndeplinesc în mod corespunzător </w:t>
      </w:r>
      <w:proofErr w:type="spellStart"/>
      <w:r w:rsidRPr="007A2BE8">
        <w:rPr>
          <w:rFonts w:asciiTheme="majorBidi" w:hAnsiTheme="majorBidi" w:cstheme="majorBidi"/>
          <w:color w:val="000000"/>
          <w:lang w:eastAsia="ro-RO"/>
        </w:rPr>
        <w:t>atribuţiile</w:t>
      </w:r>
      <w:proofErr w:type="spellEnd"/>
      <w:r w:rsidRPr="007A2BE8">
        <w:rPr>
          <w:rFonts w:asciiTheme="majorBidi" w:hAnsiTheme="majorBidi" w:cstheme="majorBidi"/>
          <w:color w:val="000000"/>
          <w:lang w:eastAsia="ro-RO"/>
        </w:rPr>
        <w:t>, cu respectarea prevederilor legale din domeniul furnizării serviciilor sociale, Codului muncii etc.;</w:t>
      </w:r>
    </w:p>
    <w:p w14:paraId="60789334" w14:textId="77777777" w:rsidR="00DF4FC4" w:rsidRPr="00DF4FC4" w:rsidRDefault="00DF4FC4" w:rsidP="00DF4FC4">
      <w:pPr>
        <w:shd w:val="clear" w:color="auto" w:fill="FFFFFF"/>
        <w:jc w:val="both"/>
        <w:rPr>
          <w:rFonts w:asciiTheme="majorBidi" w:hAnsiTheme="majorBidi" w:cstheme="majorBidi"/>
          <w:color w:val="000000"/>
          <w:lang w:val="fr-FR" w:eastAsia="ro-RO"/>
        </w:rPr>
      </w:pPr>
      <w:r w:rsidRPr="00DF4FC4">
        <w:rPr>
          <w:rFonts w:asciiTheme="majorBidi" w:hAnsiTheme="majorBidi" w:cstheme="majorBidi"/>
          <w:color w:val="000000"/>
          <w:lang w:val="fr-FR" w:eastAsia="ro-RO"/>
        </w:rPr>
        <w:t xml:space="preserve">b) </w:t>
      </w:r>
      <w:proofErr w:type="spellStart"/>
      <w:r w:rsidRPr="00DF4FC4">
        <w:rPr>
          <w:rFonts w:asciiTheme="majorBidi" w:hAnsiTheme="majorBidi" w:cstheme="majorBidi"/>
          <w:color w:val="000000"/>
          <w:lang w:val="fr-FR" w:eastAsia="ro-RO"/>
        </w:rPr>
        <w:t>elaborează</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rapoartele</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generale</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privind</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activitatea</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serviciului</w:t>
      </w:r>
      <w:proofErr w:type="spellEnd"/>
      <w:r w:rsidRPr="00DF4FC4">
        <w:rPr>
          <w:rFonts w:asciiTheme="majorBidi" w:hAnsiTheme="majorBidi" w:cstheme="majorBidi"/>
          <w:color w:val="000000"/>
          <w:lang w:val="fr-FR" w:eastAsia="ro-RO"/>
        </w:rPr>
        <w:t xml:space="preserve"> social, </w:t>
      </w:r>
      <w:proofErr w:type="spellStart"/>
      <w:r w:rsidRPr="00DF4FC4">
        <w:rPr>
          <w:rFonts w:asciiTheme="majorBidi" w:hAnsiTheme="majorBidi" w:cstheme="majorBidi"/>
          <w:color w:val="000000"/>
          <w:lang w:val="fr-FR" w:eastAsia="ro-RO"/>
        </w:rPr>
        <w:t>stadiul</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implementării</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obiectivelor</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şi</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întocmeşte</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informări</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pe</w:t>
      </w:r>
      <w:proofErr w:type="spellEnd"/>
      <w:r w:rsidRPr="00DF4FC4">
        <w:rPr>
          <w:rFonts w:asciiTheme="majorBidi" w:hAnsiTheme="majorBidi" w:cstheme="majorBidi"/>
          <w:color w:val="000000"/>
          <w:lang w:val="fr-FR" w:eastAsia="ro-RO"/>
        </w:rPr>
        <w:t xml:space="preserve"> care le </w:t>
      </w:r>
      <w:proofErr w:type="spellStart"/>
      <w:r w:rsidRPr="00DF4FC4">
        <w:rPr>
          <w:rFonts w:asciiTheme="majorBidi" w:hAnsiTheme="majorBidi" w:cstheme="majorBidi"/>
          <w:color w:val="000000"/>
          <w:lang w:val="fr-FR" w:eastAsia="ro-RO"/>
        </w:rPr>
        <w:t>prezintă</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furnizorului</w:t>
      </w:r>
      <w:proofErr w:type="spellEnd"/>
      <w:r w:rsidRPr="00DF4FC4">
        <w:rPr>
          <w:rFonts w:asciiTheme="majorBidi" w:hAnsiTheme="majorBidi" w:cstheme="majorBidi"/>
          <w:color w:val="000000"/>
          <w:lang w:val="fr-FR" w:eastAsia="ro-RO"/>
        </w:rPr>
        <w:t xml:space="preserve"> de </w:t>
      </w:r>
      <w:proofErr w:type="spellStart"/>
      <w:r w:rsidRPr="00DF4FC4">
        <w:rPr>
          <w:rFonts w:asciiTheme="majorBidi" w:hAnsiTheme="majorBidi" w:cstheme="majorBidi"/>
          <w:color w:val="000000"/>
          <w:lang w:val="fr-FR" w:eastAsia="ro-RO"/>
        </w:rPr>
        <w:t>servicii</w:t>
      </w:r>
      <w:proofErr w:type="spellEnd"/>
      <w:r w:rsidRPr="00DF4FC4">
        <w:rPr>
          <w:rFonts w:asciiTheme="majorBidi" w:hAnsiTheme="majorBidi" w:cstheme="majorBidi"/>
          <w:color w:val="000000"/>
          <w:lang w:val="fr-FR" w:eastAsia="ro-RO"/>
        </w:rPr>
        <w:t xml:space="preserve"> </w:t>
      </w:r>
      <w:proofErr w:type="gramStart"/>
      <w:r w:rsidRPr="00DF4FC4">
        <w:rPr>
          <w:rFonts w:asciiTheme="majorBidi" w:hAnsiTheme="majorBidi" w:cstheme="majorBidi"/>
          <w:color w:val="000000"/>
          <w:lang w:val="fr-FR" w:eastAsia="ro-RO"/>
        </w:rPr>
        <w:t>sociale;</w:t>
      </w:r>
      <w:proofErr w:type="gramEnd"/>
    </w:p>
    <w:p w14:paraId="0CB42462" w14:textId="77777777" w:rsidR="00DF4FC4" w:rsidRPr="00DF4FC4" w:rsidRDefault="00DF4FC4" w:rsidP="00DF4FC4">
      <w:pPr>
        <w:shd w:val="clear" w:color="auto" w:fill="FFFFFF"/>
        <w:jc w:val="both"/>
        <w:rPr>
          <w:rFonts w:asciiTheme="majorBidi" w:hAnsiTheme="majorBidi" w:cstheme="majorBidi"/>
          <w:color w:val="000000"/>
          <w:lang w:val="fr-FR" w:eastAsia="ro-RO"/>
        </w:rPr>
      </w:pPr>
      <w:r w:rsidRPr="00DF4FC4">
        <w:rPr>
          <w:rFonts w:asciiTheme="majorBidi" w:hAnsiTheme="majorBidi" w:cstheme="majorBidi"/>
          <w:color w:val="000000"/>
          <w:lang w:val="fr-FR" w:eastAsia="ro-RO"/>
        </w:rPr>
        <w:t xml:space="preserve">c) </w:t>
      </w:r>
      <w:proofErr w:type="spellStart"/>
      <w:r w:rsidRPr="00DF4FC4">
        <w:rPr>
          <w:rFonts w:asciiTheme="majorBidi" w:hAnsiTheme="majorBidi" w:cstheme="majorBidi"/>
          <w:color w:val="000000"/>
          <w:lang w:val="fr-FR" w:eastAsia="ro-RO"/>
        </w:rPr>
        <w:t>propune</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participarea</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personalului</w:t>
      </w:r>
      <w:proofErr w:type="spellEnd"/>
      <w:r w:rsidRPr="00DF4FC4">
        <w:rPr>
          <w:rFonts w:asciiTheme="majorBidi" w:hAnsiTheme="majorBidi" w:cstheme="majorBidi"/>
          <w:color w:val="000000"/>
          <w:lang w:val="fr-FR" w:eastAsia="ro-RO"/>
        </w:rPr>
        <w:t xml:space="preserve"> de </w:t>
      </w:r>
      <w:proofErr w:type="spellStart"/>
      <w:r w:rsidRPr="00DF4FC4">
        <w:rPr>
          <w:rFonts w:asciiTheme="majorBidi" w:hAnsiTheme="majorBidi" w:cstheme="majorBidi"/>
          <w:color w:val="000000"/>
          <w:lang w:val="fr-FR" w:eastAsia="ro-RO"/>
        </w:rPr>
        <w:t>specialitate</w:t>
      </w:r>
      <w:proofErr w:type="spellEnd"/>
      <w:r w:rsidRPr="00DF4FC4">
        <w:rPr>
          <w:rFonts w:asciiTheme="majorBidi" w:hAnsiTheme="majorBidi" w:cstheme="majorBidi"/>
          <w:color w:val="000000"/>
          <w:lang w:val="fr-FR" w:eastAsia="ro-RO"/>
        </w:rPr>
        <w:t xml:space="preserve"> la </w:t>
      </w:r>
      <w:proofErr w:type="spellStart"/>
      <w:r w:rsidRPr="00DF4FC4">
        <w:rPr>
          <w:rFonts w:asciiTheme="majorBidi" w:hAnsiTheme="majorBidi" w:cstheme="majorBidi"/>
          <w:color w:val="000000"/>
          <w:lang w:val="fr-FR" w:eastAsia="ro-RO"/>
        </w:rPr>
        <w:t>programe</w:t>
      </w:r>
      <w:proofErr w:type="spellEnd"/>
      <w:r w:rsidRPr="00DF4FC4">
        <w:rPr>
          <w:rFonts w:asciiTheme="majorBidi" w:hAnsiTheme="majorBidi" w:cstheme="majorBidi"/>
          <w:color w:val="000000"/>
          <w:lang w:val="fr-FR" w:eastAsia="ro-RO"/>
        </w:rPr>
        <w:t xml:space="preserve"> </w:t>
      </w:r>
      <w:proofErr w:type="gramStart"/>
      <w:r w:rsidRPr="00DF4FC4">
        <w:rPr>
          <w:rFonts w:asciiTheme="majorBidi" w:hAnsiTheme="majorBidi" w:cstheme="majorBidi"/>
          <w:color w:val="000000"/>
          <w:lang w:val="fr-FR" w:eastAsia="ro-RO"/>
        </w:rPr>
        <w:t>de instruire</w:t>
      </w:r>
      <w:proofErr w:type="gram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şi</w:t>
      </w:r>
      <w:proofErr w:type="spellEnd"/>
      <w:r w:rsidRPr="00DF4FC4">
        <w:rPr>
          <w:rFonts w:asciiTheme="majorBidi" w:hAnsiTheme="majorBidi" w:cstheme="majorBidi"/>
          <w:color w:val="000000"/>
          <w:lang w:val="fr-FR" w:eastAsia="ro-RO"/>
        </w:rPr>
        <w:t xml:space="preserve"> </w:t>
      </w:r>
      <w:proofErr w:type="spellStart"/>
      <w:proofErr w:type="gramStart"/>
      <w:r w:rsidRPr="00DF4FC4">
        <w:rPr>
          <w:rFonts w:asciiTheme="majorBidi" w:hAnsiTheme="majorBidi" w:cstheme="majorBidi"/>
          <w:color w:val="000000"/>
          <w:lang w:val="fr-FR" w:eastAsia="ro-RO"/>
        </w:rPr>
        <w:t>perfecţionare</w:t>
      </w:r>
      <w:proofErr w:type="spellEnd"/>
      <w:r w:rsidRPr="00DF4FC4">
        <w:rPr>
          <w:rFonts w:asciiTheme="majorBidi" w:hAnsiTheme="majorBidi" w:cstheme="majorBidi"/>
          <w:color w:val="000000"/>
          <w:lang w:val="fr-FR" w:eastAsia="ro-RO"/>
        </w:rPr>
        <w:t>;</w:t>
      </w:r>
      <w:proofErr w:type="gramEnd"/>
    </w:p>
    <w:p w14:paraId="75E48C0E" w14:textId="77777777" w:rsidR="00DF4FC4" w:rsidRPr="00DF4FC4" w:rsidRDefault="00DF4FC4" w:rsidP="00DF4FC4">
      <w:pPr>
        <w:shd w:val="clear" w:color="auto" w:fill="FFFFFF"/>
        <w:jc w:val="both"/>
        <w:rPr>
          <w:rFonts w:asciiTheme="majorBidi" w:hAnsiTheme="majorBidi" w:cstheme="majorBidi"/>
          <w:color w:val="000000"/>
          <w:lang w:val="fr-FR" w:eastAsia="ro-RO"/>
        </w:rPr>
      </w:pPr>
      <w:r w:rsidRPr="00DF4FC4">
        <w:rPr>
          <w:rFonts w:asciiTheme="majorBidi" w:hAnsiTheme="majorBidi" w:cstheme="majorBidi"/>
          <w:color w:val="000000"/>
          <w:lang w:val="fr-FR" w:eastAsia="ro-RO"/>
        </w:rPr>
        <w:t xml:space="preserve">d) </w:t>
      </w:r>
      <w:proofErr w:type="spellStart"/>
      <w:r w:rsidRPr="00DF4FC4">
        <w:rPr>
          <w:rFonts w:asciiTheme="majorBidi" w:hAnsiTheme="majorBidi" w:cstheme="majorBidi"/>
          <w:color w:val="000000"/>
          <w:lang w:val="fr-FR" w:eastAsia="ro-RO"/>
        </w:rPr>
        <w:t>colaborează</w:t>
      </w:r>
      <w:proofErr w:type="spellEnd"/>
      <w:r w:rsidRPr="00DF4FC4">
        <w:rPr>
          <w:rFonts w:asciiTheme="majorBidi" w:hAnsiTheme="majorBidi" w:cstheme="majorBidi"/>
          <w:color w:val="000000"/>
          <w:lang w:val="fr-FR" w:eastAsia="ro-RO"/>
        </w:rPr>
        <w:t xml:space="preserve"> cu </w:t>
      </w:r>
      <w:proofErr w:type="spellStart"/>
      <w:r w:rsidRPr="00DF4FC4">
        <w:rPr>
          <w:rFonts w:asciiTheme="majorBidi" w:hAnsiTheme="majorBidi" w:cstheme="majorBidi"/>
          <w:color w:val="000000"/>
          <w:lang w:val="fr-FR" w:eastAsia="ro-RO"/>
        </w:rPr>
        <w:t>alte</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servicii</w:t>
      </w:r>
      <w:proofErr w:type="spellEnd"/>
      <w:r w:rsidRPr="00DF4FC4">
        <w:rPr>
          <w:rFonts w:asciiTheme="majorBidi" w:hAnsiTheme="majorBidi" w:cstheme="majorBidi"/>
          <w:color w:val="000000"/>
          <w:lang w:val="fr-FR" w:eastAsia="ro-RO"/>
        </w:rPr>
        <w:t xml:space="preserve"> sociale/</w:t>
      </w:r>
      <w:proofErr w:type="spellStart"/>
      <w:r w:rsidRPr="00DF4FC4">
        <w:rPr>
          <w:rFonts w:asciiTheme="majorBidi" w:hAnsiTheme="majorBidi" w:cstheme="majorBidi"/>
          <w:color w:val="000000"/>
          <w:lang w:val="fr-FR" w:eastAsia="ro-RO"/>
        </w:rPr>
        <w:t>alţi</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furnizori</w:t>
      </w:r>
      <w:proofErr w:type="spellEnd"/>
      <w:r w:rsidRPr="00DF4FC4">
        <w:rPr>
          <w:rFonts w:asciiTheme="majorBidi" w:hAnsiTheme="majorBidi" w:cstheme="majorBidi"/>
          <w:color w:val="000000"/>
          <w:lang w:val="fr-FR" w:eastAsia="ro-RO"/>
        </w:rPr>
        <w:t xml:space="preserve"> de </w:t>
      </w:r>
      <w:proofErr w:type="spellStart"/>
      <w:r w:rsidRPr="00DF4FC4">
        <w:rPr>
          <w:rFonts w:asciiTheme="majorBidi" w:hAnsiTheme="majorBidi" w:cstheme="majorBidi"/>
          <w:color w:val="000000"/>
          <w:lang w:val="fr-FR" w:eastAsia="ro-RO"/>
        </w:rPr>
        <w:t>servicii</w:t>
      </w:r>
      <w:proofErr w:type="spellEnd"/>
      <w:r w:rsidRPr="00DF4FC4">
        <w:rPr>
          <w:rFonts w:asciiTheme="majorBidi" w:hAnsiTheme="majorBidi" w:cstheme="majorBidi"/>
          <w:color w:val="000000"/>
          <w:lang w:val="fr-FR" w:eastAsia="ro-RO"/>
        </w:rPr>
        <w:t xml:space="preserve"> sociale </w:t>
      </w:r>
      <w:proofErr w:type="spellStart"/>
      <w:r w:rsidRPr="00DF4FC4">
        <w:rPr>
          <w:rFonts w:asciiTheme="majorBidi" w:hAnsiTheme="majorBidi" w:cstheme="majorBidi"/>
          <w:color w:val="000000"/>
          <w:lang w:val="fr-FR" w:eastAsia="ro-RO"/>
        </w:rPr>
        <w:t>şi</w:t>
      </w:r>
      <w:proofErr w:type="spellEnd"/>
      <w:r w:rsidRPr="00DF4FC4">
        <w:rPr>
          <w:rFonts w:asciiTheme="majorBidi" w:hAnsiTheme="majorBidi" w:cstheme="majorBidi"/>
          <w:color w:val="000000"/>
          <w:lang w:val="fr-FR" w:eastAsia="ro-RO"/>
        </w:rPr>
        <w:t>/</w:t>
      </w:r>
      <w:proofErr w:type="spellStart"/>
      <w:r w:rsidRPr="00DF4FC4">
        <w:rPr>
          <w:rFonts w:asciiTheme="majorBidi" w:hAnsiTheme="majorBidi" w:cstheme="majorBidi"/>
          <w:color w:val="000000"/>
          <w:lang w:val="fr-FR" w:eastAsia="ro-RO"/>
        </w:rPr>
        <w:t>sau</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alte</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structuri</w:t>
      </w:r>
      <w:proofErr w:type="spellEnd"/>
      <w:r w:rsidRPr="00DF4FC4">
        <w:rPr>
          <w:rFonts w:asciiTheme="majorBidi" w:hAnsiTheme="majorBidi" w:cstheme="majorBidi"/>
          <w:color w:val="000000"/>
          <w:lang w:val="fr-FR" w:eastAsia="ro-RO"/>
        </w:rPr>
        <w:t xml:space="preserve"> ale </w:t>
      </w:r>
      <w:proofErr w:type="spellStart"/>
      <w:r w:rsidRPr="00DF4FC4">
        <w:rPr>
          <w:rFonts w:asciiTheme="majorBidi" w:hAnsiTheme="majorBidi" w:cstheme="majorBidi"/>
          <w:color w:val="000000"/>
          <w:lang w:val="fr-FR" w:eastAsia="ro-RO"/>
        </w:rPr>
        <w:t>societăţii</w:t>
      </w:r>
      <w:proofErr w:type="spellEnd"/>
      <w:r w:rsidRPr="00DF4FC4">
        <w:rPr>
          <w:rFonts w:asciiTheme="majorBidi" w:hAnsiTheme="majorBidi" w:cstheme="majorBidi"/>
          <w:color w:val="000000"/>
          <w:lang w:val="fr-FR" w:eastAsia="ro-RO"/>
        </w:rPr>
        <w:t xml:space="preserve"> civile </w:t>
      </w:r>
      <w:proofErr w:type="spellStart"/>
      <w:r w:rsidRPr="00DF4FC4">
        <w:rPr>
          <w:rFonts w:asciiTheme="majorBidi" w:hAnsiTheme="majorBidi" w:cstheme="majorBidi"/>
          <w:color w:val="000000"/>
          <w:lang w:val="fr-FR" w:eastAsia="ro-RO"/>
        </w:rPr>
        <w:t>în</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vederea</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schimbului</w:t>
      </w:r>
      <w:proofErr w:type="spellEnd"/>
      <w:r w:rsidRPr="00DF4FC4">
        <w:rPr>
          <w:rFonts w:asciiTheme="majorBidi" w:hAnsiTheme="majorBidi" w:cstheme="majorBidi"/>
          <w:color w:val="000000"/>
          <w:lang w:val="fr-FR" w:eastAsia="ro-RO"/>
        </w:rPr>
        <w:t xml:space="preserve"> de </w:t>
      </w:r>
      <w:proofErr w:type="spellStart"/>
      <w:r w:rsidRPr="00DF4FC4">
        <w:rPr>
          <w:rFonts w:asciiTheme="majorBidi" w:hAnsiTheme="majorBidi" w:cstheme="majorBidi"/>
          <w:color w:val="000000"/>
          <w:lang w:val="fr-FR" w:eastAsia="ro-RO"/>
        </w:rPr>
        <w:t>bune</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practici</w:t>
      </w:r>
      <w:proofErr w:type="spellEnd"/>
      <w:r w:rsidRPr="00DF4FC4">
        <w:rPr>
          <w:rFonts w:asciiTheme="majorBidi" w:hAnsiTheme="majorBidi" w:cstheme="majorBidi"/>
          <w:color w:val="000000"/>
          <w:lang w:val="fr-FR" w:eastAsia="ro-RO"/>
        </w:rPr>
        <w:t xml:space="preserve">, a </w:t>
      </w:r>
      <w:proofErr w:type="spellStart"/>
      <w:r w:rsidRPr="00DF4FC4">
        <w:rPr>
          <w:rFonts w:asciiTheme="majorBidi" w:hAnsiTheme="majorBidi" w:cstheme="majorBidi"/>
          <w:color w:val="000000"/>
          <w:lang w:val="fr-FR" w:eastAsia="ro-RO"/>
        </w:rPr>
        <w:t>îmbunătăţirii</w:t>
      </w:r>
      <w:proofErr w:type="spellEnd"/>
      <w:r w:rsidRPr="00DF4FC4">
        <w:rPr>
          <w:rFonts w:asciiTheme="majorBidi" w:hAnsiTheme="majorBidi" w:cstheme="majorBidi"/>
          <w:color w:val="000000"/>
          <w:lang w:val="fr-FR" w:eastAsia="ro-RO"/>
        </w:rPr>
        <w:t xml:space="preserve"> permanente a </w:t>
      </w:r>
      <w:proofErr w:type="spellStart"/>
      <w:r w:rsidRPr="00DF4FC4">
        <w:rPr>
          <w:rFonts w:asciiTheme="majorBidi" w:hAnsiTheme="majorBidi" w:cstheme="majorBidi"/>
          <w:color w:val="000000"/>
          <w:lang w:val="fr-FR" w:eastAsia="ro-RO"/>
        </w:rPr>
        <w:t>instrumentelor</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proprii</w:t>
      </w:r>
      <w:proofErr w:type="spellEnd"/>
      <w:r w:rsidRPr="00DF4FC4">
        <w:rPr>
          <w:rFonts w:asciiTheme="majorBidi" w:hAnsiTheme="majorBidi" w:cstheme="majorBidi"/>
          <w:color w:val="000000"/>
          <w:lang w:val="fr-FR" w:eastAsia="ro-RO"/>
        </w:rPr>
        <w:t xml:space="preserve"> de </w:t>
      </w:r>
      <w:proofErr w:type="spellStart"/>
      <w:r w:rsidRPr="00DF4FC4">
        <w:rPr>
          <w:rFonts w:asciiTheme="majorBidi" w:hAnsiTheme="majorBidi" w:cstheme="majorBidi"/>
          <w:color w:val="000000"/>
          <w:lang w:val="fr-FR" w:eastAsia="ro-RO"/>
        </w:rPr>
        <w:t>asigurare</w:t>
      </w:r>
      <w:proofErr w:type="spellEnd"/>
      <w:r w:rsidRPr="00DF4FC4">
        <w:rPr>
          <w:rFonts w:asciiTheme="majorBidi" w:hAnsiTheme="majorBidi" w:cstheme="majorBidi"/>
          <w:color w:val="000000"/>
          <w:lang w:val="fr-FR" w:eastAsia="ro-RO"/>
        </w:rPr>
        <w:t xml:space="preserve"> a </w:t>
      </w:r>
      <w:proofErr w:type="spellStart"/>
      <w:r w:rsidRPr="00DF4FC4">
        <w:rPr>
          <w:rFonts w:asciiTheme="majorBidi" w:hAnsiTheme="majorBidi" w:cstheme="majorBidi"/>
          <w:color w:val="000000"/>
          <w:lang w:val="fr-FR" w:eastAsia="ro-RO"/>
        </w:rPr>
        <w:t>calităţii</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serviciilor</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precum</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şi</w:t>
      </w:r>
      <w:proofErr w:type="spellEnd"/>
      <w:r w:rsidRPr="00DF4FC4">
        <w:rPr>
          <w:rFonts w:asciiTheme="majorBidi" w:hAnsiTheme="majorBidi" w:cstheme="majorBidi"/>
          <w:color w:val="000000"/>
          <w:lang w:val="fr-FR" w:eastAsia="ro-RO"/>
        </w:rPr>
        <w:t xml:space="preserve"> pentru </w:t>
      </w:r>
      <w:proofErr w:type="spellStart"/>
      <w:r w:rsidRPr="00DF4FC4">
        <w:rPr>
          <w:rFonts w:asciiTheme="majorBidi" w:hAnsiTheme="majorBidi" w:cstheme="majorBidi"/>
          <w:color w:val="000000"/>
          <w:lang w:val="fr-FR" w:eastAsia="ro-RO"/>
        </w:rPr>
        <w:t>identificarea</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celor</w:t>
      </w:r>
      <w:proofErr w:type="spellEnd"/>
      <w:r w:rsidRPr="00DF4FC4">
        <w:rPr>
          <w:rFonts w:asciiTheme="majorBidi" w:hAnsiTheme="majorBidi" w:cstheme="majorBidi"/>
          <w:color w:val="000000"/>
          <w:lang w:val="fr-FR" w:eastAsia="ro-RO"/>
        </w:rPr>
        <w:t xml:space="preserve"> mai </w:t>
      </w:r>
      <w:proofErr w:type="spellStart"/>
      <w:r w:rsidRPr="00DF4FC4">
        <w:rPr>
          <w:rFonts w:asciiTheme="majorBidi" w:hAnsiTheme="majorBidi" w:cstheme="majorBidi"/>
          <w:color w:val="000000"/>
          <w:lang w:val="fr-FR" w:eastAsia="ro-RO"/>
        </w:rPr>
        <w:t>bune</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servicii</w:t>
      </w:r>
      <w:proofErr w:type="spellEnd"/>
      <w:r w:rsidRPr="00DF4FC4">
        <w:rPr>
          <w:rFonts w:asciiTheme="majorBidi" w:hAnsiTheme="majorBidi" w:cstheme="majorBidi"/>
          <w:color w:val="000000"/>
          <w:lang w:val="fr-FR" w:eastAsia="ro-RO"/>
        </w:rPr>
        <w:t xml:space="preserve"> care </w:t>
      </w:r>
      <w:proofErr w:type="spellStart"/>
      <w:r w:rsidRPr="00DF4FC4">
        <w:rPr>
          <w:rFonts w:asciiTheme="majorBidi" w:hAnsiTheme="majorBidi" w:cstheme="majorBidi"/>
          <w:color w:val="000000"/>
          <w:lang w:val="fr-FR" w:eastAsia="ro-RO"/>
        </w:rPr>
        <w:t>să</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răspundă</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nevoilor</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persoanelor</w:t>
      </w:r>
      <w:proofErr w:type="spellEnd"/>
      <w:r w:rsidRPr="00DF4FC4">
        <w:rPr>
          <w:rFonts w:asciiTheme="majorBidi" w:hAnsiTheme="majorBidi" w:cstheme="majorBidi"/>
          <w:color w:val="000000"/>
          <w:lang w:val="fr-FR" w:eastAsia="ro-RO"/>
        </w:rPr>
        <w:t xml:space="preserve"> </w:t>
      </w:r>
      <w:proofErr w:type="spellStart"/>
      <w:proofErr w:type="gramStart"/>
      <w:r w:rsidRPr="00DF4FC4">
        <w:rPr>
          <w:rFonts w:asciiTheme="majorBidi" w:hAnsiTheme="majorBidi" w:cstheme="majorBidi"/>
          <w:color w:val="000000"/>
          <w:lang w:val="fr-FR" w:eastAsia="ro-RO"/>
        </w:rPr>
        <w:t>beneficiare</w:t>
      </w:r>
      <w:proofErr w:type="spellEnd"/>
      <w:r w:rsidRPr="00DF4FC4">
        <w:rPr>
          <w:rFonts w:asciiTheme="majorBidi" w:hAnsiTheme="majorBidi" w:cstheme="majorBidi"/>
          <w:color w:val="000000"/>
          <w:lang w:val="fr-FR" w:eastAsia="ro-RO"/>
        </w:rPr>
        <w:t>;</w:t>
      </w:r>
      <w:proofErr w:type="gramEnd"/>
    </w:p>
    <w:p w14:paraId="5BDDE7BA" w14:textId="77777777" w:rsidR="00DF4FC4" w:rsidRPr="00DF4FC4" w:rsidRDefault="00DF4FC4" w:rsidP="00DF4FC4">
      <w:pPr>
        <w:shd w:val="clear" w:color="auto" w:fill="FFFFFF"/>
        <w:jc w:val="both"/>
        <w:rPr>
          <w:rFonts w:asciiTheme="majorBidi" w:hAnsiTheme="majorBidi" w:cstheme="majorBidi"/>
          <w:color w:val="000000"/>
          <w:lang w:val="fr-FR" w:eastAsia="ro-RO"/>
        </w:rPr>
      </w:pPr>
      <w:r w:rsidRPr="00DF4FC4">
        <w:rPr>
          <w:rFonts w:asciiTheme="majorBidi" w:hAnsiTheme="majorBidi" w:cstheme="majorBidi"/>
          <w:color w:val="000000"/>
          <w:lang w:val="fr-FR" w:eastAsia="ro-RO"/>
        </w:rPr>
        <w:t xml:space="preserve">e) </w:t>
      </w:r>
      <w:proofErr w:type="spellStart"/>
      <w:r w:rsidRPr="00DF4FC4">
        <w:rPr>
          <w:rFonts w:asciiTheme="majorBidi" w:hAnsiTheme="majorBidi" w:cstheme="majorBidi"/>
          <w:color w:val="000000"/>
          <w:lang w:val="fr-FR" w:eastAsia="ro-RO"/>
        </w:rPr>
        <w:t>întocmeşte</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raportul</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anual</w:t>
      </w:r>
      <w:proofErr w:type="spellEnd"/>
      <w:r w:rsidRPr="00DF4FC4">
        <w:rPr>
          <w:rFonts w:asciiTheme="majorBidi" w:hAnsiTheme="majorBidi" w:cstheme="majorBidi"/>
          <w:color w:val="000000"/>
          <w:lang w:val="fr-FR" w:eastAsia="ro-RO"/>
        </w:rPr>
        <w:t xml:space="preserve"> de </w:t>
      </w:r>
      <w:proofErr w:type="spellStart"/>
      <w:proofErr w:type="gramStart"/>
      <w:r w:rsidRPr="00DF4FC4">
        <w:rPr>
          <w:rFonts w:asciiTheme="majorBidi" w:hAnsiTheme="majorBidi" w:cstheme="majorBidi"/>
          <w:color w:val="000000"/>
          <w:lang w:val="fr-FR" w:eastAsia="ro-RO"/>
        </w:rPr>
        <w:t>activitate</w:t>
      </w:r>
      <w:proofErr w:type="spellEnd"/>
      <w:r w:rsidRPr="00DF4FC4">
        <w:rPr>
          <w:rFonts w:asciiTheme="majorBidi" w:hAnsiTheme="majorBidi" w:cstheme="majorBidi"/>
          <w:color w:val="000000"/>
          <w:lang w:val="fr-FR" w:eastAsia="ro-RO"/>
        </w:rPr>
        <w:t>;</w:t>
      </w:r>
      <w:proofErr w:type="gramEnd"/>
    </w:p>
    <w:p w14:paraId="6B0FA11C" w14:textId="77777777" w:rsidR="00DF4FC4" w:rsidRPr="00DF4FC4" w:rsidRDefault="00DF4FC4" w:rsidP="00DF4FC4">
      <w:pPr>
        <w:shd w:val="clear" w:color="auto" w:fill="FFFFFF"/>
        <w:jc w:val="both"/>
        <w:rPr>
          <w:rFonts w:asciiTheme="majorBidi" w:hAnsiTheme="majorBidi" w:cstheme="majorBidi"/>
          <w:color w:val="000000"/>
          <w:lang w:val="fr-FR" w:eastAsia="ro-RO"/>
        </w:rPr>
      </w:pPr>
      <w:r w:rsidRPr="00DF4FC4">
        <w:rPr>
          <w:rFonts w:asciiTheme="majorBidi" w:hAnsiTheme="majorBidi" w:cstheme="majorBidi"/>
          <w:color w:val="000000"/>
          <w:lang w:val="fr-FR" w:eastAsia="ro-RO"/>
        </w:rPr>
        <w:t xml:space="preserve">f) </w:t>
      </w:r>
      <w:proofErr w:type="spellStart"/>
      <w:r w:rsidRPr="00DF4FC4">
        <w:rPr>
          <w:rFonts w:asciiTheme="majorBidi" w:hAnsiTheme="majorBidi" w:cstheme="majorBidi"/>
          <w:color w:val="000000"/>
          <w:lang w:val="fr-FR" w:eastAsia="ro-RO"/>
        </w:rPr>
        <w:t>asigură</w:t>
      </w:r>
      <w:proofErr w:type="spellEnd"/>
      <w:r w:rsidRPr="00DF4FC4">
        <w:rPr>
          <w:rFonts w:asciiTheme="majorBidi" w:hAnsiTheme="majorBidi" w:cstheme="majorBidi"/>
          <w:color w:val="000000"/>
          <w:lang w:val="fr-FR" w:eastAsia="ro-RO"/>
        </w:rPr>
        <w:t xml:space="preserve"> buna </w:t>
      </w:r>
      <w:proofErr w:type="spellStart"/>
      <w:r w:rsidRPr="00DF4FC4">
        <w:rPr>
          <w:rFonts w:asciiTheme="majorBidi" w:hAnsiTheme="majorBidi" w:cstheme="majorBidi"/>
          <w:color w:val="000000"/>
          <w:lang w:val="fr-FR" w:eastAsia="ro-RO"/>
        </w:rPr>
        <w:t>desfăşurare</w:t>
      </w:r>
      <w:proofErr w:type="spellEnd"/>
      <w:r w:rsidRPr="00DF4FC4">
        <w:rPr>
          <w:rFonts w:asciiTheme="majorBidi" w:hAnsiTheme="majorBidi" w:cstheme="majorBidi"/>
          <w:color w:val="000000"/>
          <w:lang w:val="fr-FR" w:eastAsia="ro-RO"/>
        </w:rPr>
        <w:t xml:space="preserve"> a </w:t>
      </w:r>
      <w:proofErr w:type="spellStart"/>
      <w:r w:rsidRPr="00DF4FC4">
        <w:rPr>
          <w:rFonts w:asciiTheme="majorBidi" w:hAnsiTheme="majorBidi" w:cstheme="majorBidi"/>
          <w:color w:val="000000"/>
          <w:lang w:val="fr-FR" w:eastAsia="ro-RO"/>
        </w:rPr>
        <w:t>raporturilor</w:t>
      </w:r>
      <w:proofErr w:type="spellEnd"/>
      <w:r w:rsidRPr="00DF4FC4">
        <w:rPr>
          <w:rFonts w:asciiTheme="majorBidi" w:hAnsiTheme="majorBidi" w:cstheme="majorBidi"/>
          <w:color w:val="000000"/>
          <w:lang w:val="fr-FR" w:eastAsia="ro-RO"/>
        </w:rPr>
        <w:t xml:space="preserve"> de </w:t>
      </w:r>
      <w:proofErr w:type="spellStart"/>
      <w:r w:rsidRPr="00DF4FC4">
        <w:rPr>
          <w:rFonts w:asciiTheme="majorBidi" w:hAnsiTheme="majorBidi" w:cstheme="majorBidi"/>
          <w:color w:val="000000"/>
          <w:lang w:val="fr-FR" w:eastAsia="ro-RO"/>
        </w:rPr>
        <w:t>muncă</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dintre</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angajaţii</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serviciului</w:t>
      </w:r>
      <w:proofErr w:type="spellEnd"/>
      <w:r w:rsidRPr="00DF4FC4">
        <w:rPr>
          <w:rFonts w:asciiTheme="majorBidi" w:hAnsiTheme="majorBidi" w:cstheme="majorBidi"/>
          <w:color w:val="000000"/>
          <w:lang w:val="fr-FR" w:eastAsia="ro-RO"/>
        </w:rPr>
        <w:t>/</w:t>
      </w:r>
      <w:proofErr w:type="spellStart"/>
      <w:proofErr w:type="gramStart"/>
      <w:r w:rsidRPr="00DF4FC4">
        <w:rPr>
          <w:rFonts w:asciiTheme="majorBidi" w:hAnsiTheme="majorBidi" w:cstheme="majorBidi"/>
          <w:color w:val="000000"/>
          <w:lang w:val="fr-FR" w:eastAsia="ro-RO"/>
        </w:rPr>
        <w:t>centrului</w:t>
      </w:r>
      <w:proofErr w:type="spellEnd"/>
      <w:r w:rsidRPr="00DF4FC4">
        <w:rPr>
          <w:rFonts w:asciiTheme="majorBidi" w:hAnsiTheme="majorBidi" w:cstheme="majorBidi"/>
          <w:color w:val="000000"/>
          <w:lang w:val="fr-FR" w:eastAsia="ro-RO"/>
        </w:rPr>
        <w:t>;</w:t>
      </w:r>
      <w:proofErr w:type="gramEnd"/>
    </w:p>
    <w:p w14:paraId="51A4A782" w14:textId="77777777" w:rsidR="00DF4FC4" w:rsidRPr="00DF4FC4" w:rsidRDefault="00DF4FC4" w:rsidP="00DF4FC4">
      <w:pPr>
        <w:shd w:val="clear" w:color="auto" w:fill="FFFFFF"/>
        <w:jc w:val="both"/>
        <w:rPr>
          <w:rFonts w:asciiTheme="majorBidi" w:hAnsiTheme="majorBidi" w:cstheme="majorBidi"/>
          <w:color w:val="000000"/>
          <w:lang w:val="fr-FR" w:eastAsia="ro-RO"/>
        </w:rPr>
      </w:pPr>
      <w:r w:rsidRPr="00DF4FC4">
        <w:rPr>
          <w:rFonts w:asciiTheme="majorBidi" w:hAnsiTheme="majorBidi" w:cstheme="majorBidi"/>
          <w:color w:val="000000"/>
          <w:lang w:val="fr-FR" w:eastAsia="ro-RO"/>
        </w:rPr>
        <w:t xml:space="preserve">g) </w:t>
      </w:r>
      <w:proofErr w:type="spellStart"/>
      <w:r w:rsidRPr="00DF4FC4">
        <w:rPr>
          <w:rFonts w:asciiTheme="majorBidi" w:hAnsiTheme="majorBidi" w:cstheme="majorBidi"/>
          <w:color w:val="000000"/>
          <w:lang w:val="fr-FR" w:eastAsia="ro-RO"/>
        </w:rPr>
        <w:t>propune</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furnizorului</w:t>
      </w:r>
      <w:proofErr w:type="spellEnd"/>
      <w:r w:rsidRPr="00DF4FC4">
        <w:rPr>
          <w:rFonts w:asciiTheme="majorBidi" w:hAnsiTheme="majorBidi" w:cstheme="majorBidi"/>
          <w:color w:val="000000"/>
          <w:lang w:val="fr-FR" w:eastAsia="ro-RO"/>
        </w:rPr>
        <w:t xml:space="preserve"> de </w:t>
      </w:r>
      <w:proofErr w:type="spellStart"/>
      <w:r w:rsidRPr="00DF4FC4">
        <w:rPr>
          <w:rFonts w:asciiTheme="majorBidi" w:hAnsiTheme="majorBidi" w:cstheme="majorBidi"/>
          <w:color w:val="000000"/>
          <w:lang w:val="fr-FR" w:eastAsia="ro-RO"/>
        </w:rPr>
        <w:t>servicii</w:t>
      </w:r>
      <w:proofErr w:type="spellEnd"/>
      <w:r w:rsidRPr="00DF4FC4">
        <w:rPr>
          <w:rFonts w:asciiTheme="majorBidi" w:hAnsiTheme="majorBidi" w:cstheme="majorBidi"/>
          <w:color w:val="000000"/>
          <w:lang w:val="fr-FR" w:eastAsia="ro-RO"/>
        </w:rPr>
        <w:t xml:space="preserve"> sociale structura </w:t>
      </w:r>
      <w:proofErr w:type="spellStart"/>
      <w:r w:rsidRPr="00DF4FC4">
        <w:rPr>
          <w:rFonts w:asciiTheme="majorBidi" w:hAnsiTheme="majorBidi" w:cstheme="majorBidi"/>
          <w:color w:val="000000"/>
          <w:lang w:val="fr-FR" w:eastAsia="ro-RO"/>
        </w:rPr>
        <w:t>organizatorică</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şi</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numărul</w:t>
      </w:r>
      <w:proofErr w:type="spellEnd"/>
      <w:r w:rsidRPr="00DF4FC4">
        <w:rPr>
          <w:rFonts w:asciiTheme="majorBidi" w:hAnsiTheme="majorBidi" w:cstheme="majorBidi"/>
          <w:color w:val="000000"/>
          <w:lang w:val="fr-FR" w:eastAsia="ro-RO"/>
        </w:rPr>
        <w:t xml:space="preserve"> de </w:t>
      </w:r>
      <w:proofErr w:type="spellStart"/>
      <w:proofErr w:type="gramStart"/>
      <w:r w:rsidRPr="00DF4FC4">
        <w:rPr>
          <w:rFonts w:asciiTheme="majorBidi" w:hAnsiTheme="majorBidi" w:cstheme="majorBidi"/>
          <w:color w:val="000000"/>
          <w:lang w:val="fr-FR" w:eastAsia="ro-RO"/>
        </w:rPr>
        <w:t>personal</w:t>
      </w:r>
      <w:proofErr w:type="spellEnd"/>
      <w:r w:rsidRPr="00DF4FC4">
        <w:rPr>
          <w:rFonts w:asciiTheme="majorBidi" w:hAnsiTheme="majorBidi" w:cstheme="majorBidi"/>
          <w:color w:val="000000"/>
          <w:lang w:val="fr-FR" w:eastAsia="ro-RO"/>
        </w:rPr>
        <w:t>;</w:t>
      </w:r>
      <w:proofErr w:type="gramEnd"/>
    </w:p>
    <w:p w14:paraId="34BAF547" w14:textId="77777777" w:rsidR="00DF4FC4" w:rsidRPr="00DF4FC4" w:rsidRDefault="00DF4FC4" w:rsidP="00DF4FC4">
      <w:pPr>
        <w:shd w:val="clear" w:color="auto" w:fill="FFFFFF"/>
        <w:jc w:val="both"/>
        <w:rPr>
          <w:rFonts w:asciiTheme="majorBidi" w:hAnsiTheme="majorBidi" w:cstheme="majorBidi"/>
          <w:color w:val="000000"/>
          <w:lang w:val="fr-FR" w:eastAsia="ro-RO"/>
        </w:rPr>
      </w:pPr>
      <w:r w:rsidRPr="00DF4FC4">
        <w:rPr>
          <w:rFonts w:asciiTheme="majorBidi" w:hAnsiTheme="majorBidi" w:cstheme="majorBidi"/>
          <w:color w:val="000000"/>
          <w:lang w:val="fr-FR" w:eastAsia="ro-RO"/>
        </w:rPr>
        <w:t xml:space="preserve">h) </w:t>
      </w:r>
      <w:proofErr w:type="spellStart"/>
      <w:r w:rsidRPr="00DF4FC4">
        <w:rPr>
          <w:rFonts w:asciiTheme="majorBidi" w:hAnsiTheme="majorBidi" w:cstheme="majorBidi"/>
          <w:color w:val="000000"/>
          <w:lang w:val="fr-FR" w:eastAsia="ro-RO"/>
        </w:rPr>
        <w:t>desfăşoară</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activităţi</w:t>
      </w:r>
      <w:proofErr w:type="spellEnd"/>
      <w:r w:rsidRPr="00DF4FC4">
        <w:rPr>
          <w:rFonts w:asciiTheme="majorBidi" w:hAnsiTheme="majorBidi" w:cstheme="majorBidi"/>
          <w:color w:val="000000"/>
          <w:lang w:val="fr-FR" w:eastAsia="ro-RO"/>
        </w:rPr>
        <w:t xml:space="preserve"> pentru </w:t>
      </w:r>
      <w:proofErr w:type="spellStart"/>
      <w:r w:rsidRPr="00DF4FC4">
        <w:rPr>
          <w:rFonts w:asciiTheme="majorBidi" w:hAnsiTheme="majorBidi" w:cstheme="majorBidi"/>
          <w:color w:val="000000"/>
          <w:lang w:val="fr-FR" w:eastAsia="ro-RO"/>
        </w:rPr>
        <w:t>promovarea</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imaginii</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serviciului</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în</w:t>
      </w:r>
      <w:proofErr w:type="spellEnd"/>
      <w:r w:rsidRPr="00DF4FC4">
        <w:rPr>
          <w:rFonts w:asciiTheme="majorBidi" w:hAnsiTheme="majorBidi" w:cstheme="majorBidi"/>
          <w:color w:val="000000"/>
          <w:lang w:val="fr-FR" w:eastAsia="ro-RO"/>
        </w:rPr>
        <w:t xml:space="preserve"> </w:t>
      </w:r>
      <w:proofErr w:type="spellStart"/>
      <w:proofErr w:type="gramStart"/>
      <w:r w:rsidRPr="00DF4FC4">
        <w:rPr>
          <w:rFonts w:asciiTheme="majorBidi" w:hAnsiTheme="majorBidi" w:cstheme="majorBidi"/>
          <w:color w:val="000000"/>
          <w:lang w:val="fr-FR" w:eastAsia="ro-RO"/>
        </w:rPr>
        <w:t>comunitate</w:t>
      </w:r>
      <w:proofErr w:type="spellEnd"/>
      <w:r w:rsidRPr="00DF4FC4">
        <w:rPr>
          <w:rFonts w:asciiTheme="majorBidi" w:hAnsiTheme="majorBidi" w:cstheme="majorBidi"/>
          <w:color w:val="000000"/>
          <w:lang w:val="fr-FR" w:eastAsia="ro-RO"/>
        </w:rPr>
        <w:t>;</w:t>
      </w:r>
      <w:proofErr w:type="gramEnd"/>
    </w:p>
    <w:p w14:paraId="03607079" w14:textId="77777777" w:rsidR="00DF4FC4" w:rsidRPr="00DF4FC4" w:rsidRDefault="00DF4FC4" w:rsidP="00DF4FC4">
      <w:pPr>
        <w:shd w:val="clear" w:color="auto" w:fill="FFFFFF"/>
        <w:jc w:val="both"/>
        <w:rPr>
          <w:rFonts w:asciiTheme="majorBidi" w:hAnsiTheme="majorBidi" w:cstheme="majorBidi"/>
          <w:color w:val="000000"/>
          <w:lang w:val="en-US" w:eastAsia="ro-RO"/>
        </w:rPr>
      </w:pPr>
      <w:proofErr w:type="spellStart"/>
      <w:r w:rsidRPr="00DF4FC4">
        <w:rPr>
          <w:rFonts w:asciiTheme="majorBidi" w:hAnsiTheme="majorBidi" w:cstheme="majorBidi"/>
          <w:color w:val="000000"/>
          <w:lang w:val="en-US" w:eastAsia="ro-RO"/>
        </w:rPr>
        <w:t>i</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ia</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în</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considerare</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şi</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analizează</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orice</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sesizare</w:t>
      </w:r>
      <w:proofErr w:type="spellEnd"/>
      <w:r w:rsidRPr="00DF4FC4">
        <w:rPr>
          <w:rFonts w:asciiTheme="majorBidi" w:hAnsiTheme="majorBidi" w:cstheme="majorBidi"/>
          <w:color w:val="000000"/>
          <w:lang w:val="en-US" w:eastAsia="ro-RO"/>
        </w:rPr>
        <w:t xml:space="preserve"> care </w:t>
      </w:r>
      <w:proofErr w:type="spellStart"/>
      <w:r w:rsidRPr="00DF4FC4">
        <w:rPr>
          <w:rFonts w:asciiTheme="majorBidi" w:hAnsiTheme="majorBidi" w:cstheme="majorBidi"/>
          <w:color w:val="000000"/>
          <w:lang w:val="en-US" w:eastAsia="ro-RO"/>
        </w:rPr>
        <w:t>îi</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este</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adresată</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referitoare</w:t>
      </w:r>
      <w:proofErr w:type="spellEnd"/>
      <w:r w:rsidRPr="00DF4FC4">
        <w:rPr>
          <w:rFonts w:asciiTheme="majorBidi" w:hAnsiTheme="majorBidi" w:cstheme="majorBidi"/>
          <w:color w:val="000000"/>
          <w:lang w:val="en-US" w:eastAsia="ro-RO"/>
        </w:rPr>
        <w:t xml:space="preserve"> la </w:t>
      </w:r>
      <w:proofErr w:type="spellStart"/>
      <w:r w:rsidRPr="00DF4FC4">
        <w:rPr>
          <w:rFonts w:asciiTheme="majorBidi" w:hAnsiTheme="majorBidi" w:cstheme="majorBidi"/>
          <w:color w:val="000000"/>
          <w:lang w:val="en-US" w:eastAsia="ro-RO"/>
        </w:rPr>
        <w:t>încălcări</w:t>
      </w:r>
      <w:proofErr w:type="spellEnd"/>
      <w:r w:rsidRPr="00DF4FC4">
        <w:rPr>
          <w:rFonts w:asciiTheme="majorBidi" w:hAnsiTheme="majorBidi" w:cstheme="majorBidi"/>
          <w:color w:val="000000"/>
          <w:lang w:val="en-US" w:eastAsia="ro-RO"/>
        </w:rPr>
        <w:t xml:space="preserve"> ale </w:t>
      </w:r>
      <w:proofErr w:type="spellStart"/>
      <w:r w:rsidRPr="00DF4FC4">
        <w:rPr>
          <w:rFonts w:asciiTheme="majorBidi" w:hAnsiTheme="majorBidi" w:cstheme="majorBidi"/>
          <w:color w:val="000000"/>
          <w:lang w:val="en-US" w:eastAsia="ro-RO"/>
        </w:rPr>
        <w:t>drepturilor</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beneficiarilor</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în</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cadrul</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serviciului</w:t>
      </w:r>
      <w:proofErr w:type="spellEnd"/>
      <w:r w:rsidRPr="00DF4FC4">
        <w:rPr>
          <w:rFonts w:asciiTheme="majorBidi" w:hAnsiTheme="majorBidi" w:cstheme="majorBidi"/>
          <w:color w:val="000000"/>
          <w:lang w:val="en-US" w:eastAsia="ro-RO"/>
        </w:rPr>
        <w:t xml:space="preserve"> pe care </w:t>
      </w:r>
      <w:proofErr w:type="spellStart"/>
      <w:r w:rsidRPr="00DF4FC4">
        <w:rPr>
          <w:rFonts w:asciiTheme="majorBidi" w:hAnsiTheme="majorBidi" w:cstheme="majorBidi"/>
          <w:color w:val="000000"/>
          <w:lang w:val="en-US" w:eastAsia="ro-RO"/>
        </w:rPr>
        <w:t>îl</w:t>
      </w:r>
      <w:proofErr w:type="spellEnd"/>
      <w:r w:rsidRPr="00DF4FC4">
        <w:rPr>
          <w:rFonts w:asciiTheme="majorBidi" w:hAnsiTheme="majorBidi" w:cstheme="majorBidi"/>
          <w:color w:val="000000"/>
          <w:lang w:val="en-US" w:eastAsia="ro-RO"/>
        </w:rPr>
        <w:t xml:space="preserve"> conduce;</w:t>
      </w:r>
    </w:p>
    <w:p w14:paraId="25C796F8" w14:textId="77777777" w:rsidR="00DF4FC4" w:rsidRPr="00DF4FC4" w:rsidRDefault="00DF4FC4" w:rsidP="00DF4FC4">
      <w:pPr>
        <w:shd w:val="clear" w:color="auto" w:fill="FFFFFF"/>
        <w:jc w:val="both"/>
        <w:rPr>
          <w:rFonts w:asciiTheme="majorBidi" w:hAnsiTheme="majorBidi" w:cstheme="majorBidi"/>
          <w:color w:val="000000"/>
          <w:lang w:val="en-US" w:eastAsia="ro-RO"/>
        </w:rPr>
      </w:pPr>
      <w:r w:rsidRPr="00DF4FC4">
        <w:rPr>
          <w:rFonts w:asciiTheme="majorBidi" w:hAnsiTheme="majorBidi" w:cstheme="majorBidi"/>
          <w:color w:val="000000"/>
          <w:lang w:val="en-US" w:eastAsia="ro-RO"/>
        </w:rPr>
        <w:t xml:space="preserve">j) </w:t>
      </w:r>
      <w:proofErr w:type="spellStart"/>
      <w:r w:rsidRPr="00DF4FC4">
        <w:rPr>
          <w:rFonts w:asciiTheme="majorBidi" w:hAnsiTheme="majorBidi" w:cstheme="majorBidi"/>
          <w:color w:val="000000"/>
          <w:lang w:val="en-US" w:eastAsia="ro-RO"/>
        </w:rPr>
        <w:t>răspunde</w:t>
      </w:r>
      <w:proofErr w:type="spellEnd"/>
      <w:r w:rsidRPr="00DF4FC4">
        <w:rPr>
          <w:rFonts w:asciiTheme="majorBidi" w:hAnsiTheme="majorBidi" w:cstheme="majorBidi"/>
          <w:color w:val="000000"/>
          <w:lang w:val="en-US" w:eastAsia="ro-RO"/>
        </w:rPr>
        <w:t xml:space="preserve"> de </w:t>
      </w:r>
      <w:proofErr w:type="spellStart"/>
      <w:r w:rsidRPr="00DF4FC4">
        <w:rPr>
          <w:rFonts w:asciiTheme="majorBidi" w:hAnsiTheme="majorBidi" w:cstheme="majorBidi"/>
          <w:color w:val="000000"/>
          <w:lang w:val="en-US" w:eastAsia="ro-RO"/>
        </w:rPr>
        <w:t>calitatea</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activităţilor</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desfăşurate</w:t>
      </w:r>
      <w:proofErr w:type="spellEnd"/>
      <w:r w:rsidRPr="00DF4FC4">
        <w:rPr>
          <w:rFonts w:asciiTheme="majorBidi" w:hAnsiTheme="majorBidi" w:cstheme="majorBidi"/>
          <w:color w:val="000000"/>
          <w:lang w:val="en-US" w:eastAsia="ro-RO"/>
        </w:rPr>
        <w:t xml:space="preserve"> de </w:t>
      </w:r>
      <w:proofErr w:type="spellStart"/>
      <w:r w:rsidRPr="00DF4FC4">
        <w:rPr>
          <w:rFonts w:asciiTheme="majorBidi" w:hAnsiTheme="majorBidi" w:cstheme="majorBidi"/>
          <w:color w:val="000000"/>
          <w:lang w:val="en-US" w:eastAsia="ro-RO"/>
        </w:rPr>
        <w:t>personalul</w:t>
      </w:r>
      <w:proofErr w:type="spellEnd"/>
      <w:r w:rsidRPr="00DF4FC4">
        <w:rPr>
          <w:rFonts w:asciiTheme="majorBidi" w:hAnsiTheme="majorBidi" w:cstheme="majorBidi"/>
          <w:color w:val="000000"/>
          <w:lang w:val="en-US" w:eastAsia="ro-RO"/>
        </w:rPr>
        <w:t xml:space="preserve"> din </w:t>
      </w:r>
      <w:proofErr w:type="spellStart"/>
      <w:r w:rsidRPr="00DF4FC4">
        <w:rPr>
          <w:rFonts w:asciiTheme="majorBidi" w:hAnsiTheme="majorBidi" w:cstheme="majorBidi"/>
          <w:color w:val="000000"/>
          <w:lang w:val="en-US" w:eastAsia="ro-RO"/>
        </w:rPr>
        <w:t>cadrul</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serviciului</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şi</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dispune</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în</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limita</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competenţei</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măsuri</w:t>
      </w:r>
      <w:proofErr w:type="spellEnd"/>
      <w:r w:rsidRPr="00DF4FC4">
        <w:rPr>
          <w:rFonts w:asciiTheme="majorBidi" w:hAnsiTheme="majorBidi" w:cstheme="majorBidi"/>
          <w:color w:val="000000"/>
          <w:lang w:val="en-US" w:eastAsia="ro-RO"/>
        </w:rPr>
        <w:t xml:space="preserve"> de </w:t>
      </w:r>
      <w:proofErr w:type="spellStart"/>
      <w:r w:rsidRPr="00DF4FC4">
        <w:rPr>
          <w:rFonts w:asciiTheme="majorBidi" w:hAnsiTheme="majorBidi" w:cstheme="majorBidi"/>
          <w:color w:val="000000"/>
          <w:lang w:val="en-US" w:eastAsia="ro-RO"/>
        </w:rPr>
        <w:t>organizare</w:t>
      </w:r>
      <w:proofErr w:type="spellEnd"/>
      <w:r w:rsidRPr="00DF4FC4">
        <w:rPr>
          <w:rFonts w:asciiTheme="majorBidi" w:hAnsiTheme="majorBidi" w:cstheme="majorBidi"/>
          <w:color w:val="000000"/>
          <w:lang w:val="en-US" w:eastAsia="ro-RO"/>
        </w:rPr>
        <w:t xml:space="preserve"> care </w:t>
      </w:r>
      <w:proofErr w:type="spellStart"/>
      <w:r w:rsidRPr="00DF4FC4">
        <w:rPr>
          <w:rFonts w:asciiTheme="majorBidi" w:hAnsiTheme="majorBidi" w:cstheme="majorBidi"/>
          <w:color w:val="000000"/>
          <w:lang w:val="en-US" w:eastAsia="ro-RO"/>
        </w:rPr>
        <w:t>să</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conducă</w:t>
      </w:r>
      <w:proofErr w:type="spellEnd"/>
      <w:r w:rsidRPr="00DF4FC4">
        <w:rPr>
          <w:rFonts w:asciiTheme="majorBidi" w:hAnsiTheme="majorBidi" w:cstheme="majorBidi"/>
          <w:color w:val="000000"/>
          <w:lang w:val="en-US" w:eastAsia="ro-RO"/>
        </w:rPr>
        <w:t xml:space="preserve"> la </w:t>
      </w:r>
      <w:proofErr w:type="spellStart"/>
      <w:r w:rsidRPr="00DF4FC4">
        <w:rPr>
          <w:rFonts w:asciiTheme="majorBidi" w:hAnsiTheme="majorBidi" w:cstheme="majorBidi"/>
          <w:color w:val="000000"/>
          <w:lang w:val="en-US" w:eastAsia="ro-RO"/>
        </w:rPr>
        <w:t>îmbunătăţirea</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acestor</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activităţi</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sau</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după</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caz</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formulează</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propuneri</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în</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acest</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sens</w:t>
      </w:r>
      <w:proofErr w:type="spellEnd"/>
      <w:r w:rsidRPr="00DF4FC4">
        <w:rPr>
          <w:rFonts w:asciiTheme="majorBidi" w:hAnsiTheme="majorBidi" w:cstheme="majorBidi"/>
          <w:color w:val="000000"/>
          <w:lang w:val="en-US" w:eastAsia="ro-RO"/>
        </w:rPr>
        <w:t>;</w:t>
      </w:r>
    </w:p>
    <w:p w14:paraId="74F766BB" w14:textId="77777777" w:rsidR="00DF4FC4" w:rsidRPr="00DF4FC4" w:rsidRDefault="00DF4FC4" w:rsidP="00DF4FC4">
      <w:pPr>
        <w:shd w:val="clear" w:color="auto" w:fill="FFFFFF"/>
        <w:jc w:val="both"/>
        <w:rPr>
          <w:rFonts w:asciiTheme="majorBidi" w:hAnsiTheme="majorBidi" w:cstheme="majorBidi"/>
          <w:color w:val="000000"/>
          <w:lang w:val="en-US" w:eastAsia="ro-RO"/>
        </w:rPr>
      </w:pPr>
      <w:r w:rsidRPr="00DF4FC4">
        <w:rPr>
          <w:rFonts w:asciiTheme="majorBidi" w:hAnsiTheme="majorBidi" w:cstheme="majorBidi"/>
          <w:color w:val="000000"/>
          <w:lang w:val="en-US" w:eastAsia="ro-RO"/>
        </w:rPr>
        <w:t xml:space="preserve">k) </w:t>
      </w:r>
      <w:proofErr w:type="spellStart"/>
      <w:r w:rsidRPr="00DF4FC4">
        <w:rPr>
          <w:rFonts w:asciiTheme="majorBidi" w:hAnsiTheme="majorBidi" w:cstheme="majorBidi"/>
          <w:color w:val="000000"/>
          <w:lang w:val="en-US" w:eastAsia="ro-RO"/>
        </w:rPr>
        <w:t>organizează</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activitatea</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personalului</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şi</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asigură</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respectarea</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timpului</w:t>
      </w:r>
      <w:proofErr w:type="spellEnd"/>
      <w:r w:rsidRPr="00DF4FC4">
        <w:rPr>
          <w:rFonts w:asciiTheme="majorBidi" w:hAnsiTheme="majorBidi" w:cstheme="majorBidi"/>
          <w:color w:val="000000"/>
          <w:lang w:val="en-US" w:eastAsia="ro-RO"/>
        </w:rPr>
        <w:t xml:space="preserve"> de </w:t>
      </w:r>
      <w:proofErr w:type="spellStart"/>
      <w:r w:rsidRPr="00DF4FC4">
        <w:rPr>
          <w:rFonts w:asciiTheme="majorBidi" w:hAnsiTheme="majorBidi" w:cstheme="majorBidi"/>
          <w:color w:val="000000"/>
          <w:lang w:val="en-US" w:eastAsia="ro-RO"/>
        </w:rPr>
        <w:t>lucru</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şi</w:t>
      </w:r>
      <w:proofErr w:type="spellEnd"/>
      <w:r w:rsidRPr="00DF4FC4">
        <w:rPr>
          <w:rFonts w:asciiTheme="majorBidi" w:hAnsiTheme="majorBidi" w:cstheme="majorBidi"/>
          <w:color w:val="000000"/>
          <w:lang w:val="en-US" w:eastAsia="ro-RO"/>
        </w:rPr>
        <w:t xml:space="preserve"> a </w:t>
      </w:r>
      <w:proofErr w:type="spellStart"/>
      <w:r w:rsidRPr="00DF4FC4">
        <w:rPr>
          <w:rFonts w:asciiTheme="majorBidi" w:hAnsiTheme="majorBidi" w:cstheme="majorBidi"/>
          <w:color w:val="000000"/>
          <w:lang w:val="en-US" w:eastAsia="ro-RO"/>
        </w:rPr>
        <w:t>regulamentului</w:t>
      </w:r>
      <w:proofErr w:type="spellEnd"/>
      <w:r w:rsidRPr="00DF4FC4">
        <w:rPr>
          <w:rFonts w:asciiTheme="majorBidi" w:hAnsiTheme="majorBidi" w:cstheme="majorBidi"/>
          <w:color w:val="000000"/>
          <w:lang w:val="en-US" w:eastAsia="ro-RO"/>
        </w:rPr>
        <w:t xml:space="preserve"> de </w:t>
      </w:r>
      <w:proofErr w:type="spellStart"/>
      <w:r w:rsidRPr="00DF4FC4">
        <w:rPr>
          <w:rFonts w:asciiTheme="majorBidi" w:hAnsiTheme="majorBidi" w:cstheme="majorBidi"/>
          <w:color w:val="000000"/>
          <w:lang w:val="en-US" w:eastAsia="ro-RO"/>
        </w:rPr>
        <w:t>organizare</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şi</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funcţionare</w:t>
      </w:r>
      <w:proofErr w:type="spellEnd"/>
      <w:r w:rsidRPr="00DF4FC4">
        <w:rPr>
          <w:rFonts w:asciiTheme="majorBidi" w:hAnsiTheme="majorBidi" w:cstheme="majorBidi"/>
          <w:color w:val="000000"/>
          <w:lang w:val="en-US" w:eastAsia="ro-RO"/>
        </w:rPr>
        <w:t>;</w:t>
      </w:r>
    </w:p>
    <w:p w14:paraId="522D0E71" w14:textId="77777777" w:rsidR="00DF4FC4" w:rsidRPr="00DF4FC4" w:rsidRDefault="00DF4FC4" w:rsidP="00DF4FC4">
      <w:pPr>
        <w:shd w:val="clear" w:color="auto" w:fill="FFFFFF"/>
        <w:jc w:val="both"/>
        <w:rPr>
          <w:rFonts w:asciiTheme="majorBidi" w:hAnsiTheme="majorBidi" w:cstheme="majorBidi"/>
          <w:color w:val="000000"/>
          <w:lang w:val="en-US" w:eastAsia="ro-RO"/>
        </w:rPr>
      </w:pPr>
      <w:r w:rsidRPr="00DF4FC4">
        <w:rPr>
          <w:rFonts w:asciiTheme="majorBidi" w:hAnsiTheme="majorBidi" w:cstheme="majorBidi"/>
          <w:color w:val="000000"/>
          <w:lang w:val="en-US" w:eastAsia="ro-RO"/>
        </w:rPr>
        <w:t xml:space="preserve">l) </w:t>
      </w:r>
      <w:proofErr w:type="spellStart"/>
      <w:r w:rsidRPr="00DF4FC4">
        <w:rPr>
          <w:rFonts w:asciiTheme="majorBidi" w:hAnsiTheme="majorBidi" w:cstheme="majorBidi"/>
          <w:color w:val="000000"/>
          <w:lang w:val="en-US" w:eastAsia="ro-RO"/>
        </w:rPr>
        <w:t>reprezintă</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serviciul</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în</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relaţiile</w:t>
      </w:r>
      <w:proofErr w:type="spellEnd"/>
      <w:r w:rsidRPr="00DF4FC4">
        <w:rPr>
          <w:rFonts w:asciiTheme="majorBidi" w:hAnsiTheme="majorBidi" w:cstheme="majorBidi"/>
          <w:color w:val="000000"/>
          <w:lang w:val="en-US" w:eastAsia="ro-RO"/>
        </w:rPr>
        <w:t xml:space="preserve"> cu </w:t>
      </w:r>
      <w:proofErr w:type="spellStart"/>
      <w:r w:rsidRPr="00DF4FC4">
        <w:rPr>
          <w:rFonts w:asciiTheme="majorBidi" w:hAnsiTheme="majorBidi" w:cstheme="majorBidi"/>
          <w:color w:val="000000"/>
          <w:lang w:val="en-US" w:eastAsia="ro-RO"/>
        </w:rPr>
        <w:t>furnizorul</w:t>
      </w:r>
      <w:proofErr w:type="spellEnd"/>
      <w:r w:rsidRPr="00DF4FC4">
        <w:rPr>
          <w:rFonts w:asciiTheme="majorBidi" w:hAnsiTheme="majorBidi" w:cstheme="majorBidi"/>
          <w:color w:val="000000"/>
          <w:lang w:val="en-US" w:eastAsia="ro-RO"/>
        </w:rPr>
        <w:t xml:space="preserve"> de </w:t>
      </w:r>
      <w:proofErr w:type="spellStart"/>
      <w:r w:rsidRPr="00DF4FC4">
        <w:rPr>
          <w:rFonts w:asciiTheme="majorBidi" w:hAnsiTheme="majorBidi" w:cstheme="majorBidi"/>
          <w:color w:val="000000"/>
          <w:lang w:val="en-US" w:eastAsia="ro-RO"/>
        </w:rPr>
        <w:t>servicii</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sociale</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şi</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după</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caz</w:t>
      </w:r>
      <w:proofErr w:type="spellEnd"/>
      <w:r w:rsidRPr="00DF4FC4">
        <w:rPr>
          <w:rFonts w:asciiTheme="majorBidi" w:hAnsiTheme="majorBidi" w:cstheme="majorBidi"/>
          <w:color w:val="000000"/>
          <w:lang w:val="en-US" w:eastAsia="ro-RO"/>
        </w:rPr>
        <w:t xml:space="preserve">, cu </w:t>
      </w:r>
      <w:proofErr w:type="spellStart"/>
      <w:r w:rsidRPr="00DF4FC4">
        <w:rPr>
          <w:rFonts w:asciiTheme="majorBidi" w:hAnsiTheme="majorBidi" w:cstheme="majorBidi"/>
          <w:color w:val="000000"/>
          <w:lang w:val="en-US" w:eastAsia="ro-RO"/>
        </w:rPr>
        <w:t>autorităţile</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şi</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instituţiile</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publice</w:t>
      </w:r>
      <w:proofErr w:type="spellEnd"/>
      <w:r w:rsidRPr="00DF4FC4">
        <w:rPr>
          <w:rFonts w:asciiTheme="majorBidi" w:hAnsiTheme="majorBidi" w:cstheme="majorBidi"/>
          <w:color w:val="000000"/>
          <w:lang w:val="en-US" w:eastAsia="ro-RO"/>
        </w:rPr>
        <w:t xml:space="preserve">, cu </w:t>
      </w:r>
      <w:proofErr w:type="spellStart"/>
      <w:r w:rsidRPr="00DF4FC4">
        <w:rPr>
          <w:rFonts w:asciiTheme="majorBidi" w:hAnsiTheme="majorBidi" w:cstheme="majorBidi"/>
          <w:color w:val="000000"/>
          <w:lang w:val="en-US" w:eastAsia="ro-RO"/>
        </w:rPr>
        <w:t>persoanele</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fizice</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şi</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juridice</w:t>
      </w:r>
      <w:proofErr w:type="spellEnd"/>
      <w:r w:rsidRPr="00DF4FC4">
        <w:rPr>
          <w:rFonts w:asciiTheme="majorBidi" w:hAnsiTheme="majorBidi" w:cstheme="majorBidi"/>
          <w:color w:val="000000"/>
          <w:lang w:val="en-US" w:eastAsia="ro-RO"/>
        </w:rPr>
        <w:t xml:space="preserve"> din </w:t>
      </w:r>
      <w:proofErr w:type="spellStart"/>
      <w:r w:rsidRPr="00DF4FC4">
        <w:rPr>
          <w:rFonts w:asciiTheme="majorBidi" w:hAnsiTheme="majorBidi" w:cstheme="majorBidi"/>
          <w:color w:val="000000"/>
          <w:lang w:val="en-US" w:eastAsia="ro-RO"/>
        </w:rPr>
        <w:t>ţară</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şi</w:t>
      </w:r>
      <w:proofErr w:type="spellEnd"/>
      <w:r w:rsidRPr="00DF4FC4">
        <w:rPr>
          <w:rFonts w:asciiTheme="majorBidi" w:hAnsiTheme="majorBidi" w:cstheme="majorBidi"/>
          <w:color w:val="000000"/>
          <w:lang w:val="en-US" w:eastAsia="ro-RO"/>
        </w:rPr>
        <w:t xml:space="preserve"> din </w:t>
      </w:r>
      <w:proofErr w:type="spellStart"/>
      <w:r w:rsidRPr="00DF4FC4">
        <w:rPr>
          <w:rFonts w:asciiTheme="majorBidi" w:hAnsiTheme="majorBidi" w:cstheme="majorBidi"/>
          <w:color w:val="000000"/>
          <w:lang w:val="en-US" w:eastAsia="ro-RO"/>
        </w:rPr>
        <w:t>străinătate</w:t>
      </w:r>
      <w:proofErr w:type="spellEnd"/>
      <w:r w:rsidRPr="00DF4FC4">
        <w:rPr>
          <w:rFonts w:asciiTheme="majorBidi" w:hAnsiTheme="majorBidi" w:cstheme="majorBidi"/>
          <w:color w:val="000000"/>
          <w:lang w:val="en-US" w:eastAsia="ro-RO"/>
        </w:rPr>
        <w:t xml:space="preserve">, precum </w:t>
      </w:r>
      <w:proofErr w:type="spellStart"/>
      <w:r w:rsidRPr="00DF4FC4">
        <w:rPr>
          <w:rFonts w:asciiTheme="majorBidi" w:hAnsiTheme="majorBidi" w:cstheme="majorBidi"/>
          <w:color w:val="000000"/>
          <w:lang w:val="en-US" w:eastAsia="ro-RO"/>
        </w:rPr>
        <w:t>şi</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în</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justiţie</w:t>
      </w:r>
      <w:proofErr w:type="spellEnd"/>
      <w:r w:rsidRPr="00DF4FC4">
        <w:rPr>
          <w:rFonts w:asciiTheme="majorBidi" w:hAnsiTheme="majorBidi" w:cstheme="majorBidi"/>
          <w:color w:val="000000"/>
          <w:lang w:val="en-US" w:eastAsia="ro-RO"/>
        </w:rPr>
        <w:t>;</w:t>
      </w:r>
    </w:p>
    <w:p w14:paraId="258FDE4B" w14:textId="77777777" w:rsidR="00DF4FC4" w:rsidRPr="00DF4FC4" w:rsidRDefault="00DF4FC4" w:rsidP="00DF4FC4">
      <w:pPr>
        <w:shd w:val="clear" w:color="auto" w:fill="FFFFFF"/>
        <w:jc w:val="both"/>
        <w:rPr>
          <w:rFonts w:asciiTheme="majorBidi" w:hAnsiTheme="majorBidi" w:cstheme="majorBidi"/>
          <w:color w:val="000000"/>
          <w:lang w:val="en-US" w:eastAsia="ro-RO"/>
        </w:rPr>
      </w:pPr>
      <w:r w:rsidRPr="00DF4FC4">
        <w:rPr>
          <w:rFonts w:asciiTheme="majorBidi" w:hAnsiTheme="majorBidi" w:cstheme="majorBidi"/>
          <w:color w:val="000000"/>
          <w:lang w:val="en-US" w:eastAsia="ro-RO"/>
        </w:rPr>
        <w:t xml:space="preserve">m) </w:t>
      </w:r>
      <w:proofErr w:type="spellStart"/>
      <w:r w:rsidRPr="00DF4FC4">
        <w:rPr>
          <w:rFonts w:asciiTheme="majorBidi" w:hAnsiTheme="majorBidi" w:cstheme="majorBidi"/>
          <w:color w:val="000000"/>
          <w:lang w:val="en-US" w:eastAsia="ro-RO"/>
        </w:rPr>
        <w:t>asigură</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comunicarea</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şi</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colaborarea</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permanentă</w:t>
      </w:r>
      <w:proofErr w:type="spellEnd"/>
      <w:r w:rsidRPr="00DF4FC4">
        <w:rPr>
          <w:rFonts w:asciiTheme="majorBidi" w:hAnsiTheme="majorBidi" w:cstheme="majorBidi"/>
          <w:color w:val="000000"/>
          <w:lang w:val="en-US" w:eastAsia="ro-RO"/>
        </w:rPr>
        <w:t xml:space="preserve"> cu </w:t>
      </w:r>
      <w:proofErr w:type="spellStart"/>
      <w:r w:rsidRPr="00DF4FC4">
        <w:rPr>
          <w:rFonts w:asciiTheme="majorBidi" w:hAnsiTheme="majorBidi" w:cstheme="majorBidi"/>
          <w:color w:val="000000"/>
          <w:lang w:val="en-US" w:eastAsia="ro-RO"/>
        </w:rPr>
        <w:t>serviciul</w:t>
      </w:r>
      <w:proofErr w:type="spellEnd"/>
      <w:r w:rsidRPr="00DF4FC4">
        <w:rPr>
          <w:rFonts w:asciiTheme="majorBidi" w:hAnsiTheme="majorBidi" w:cstheme="majorBidi"/>
          <w:color w:val="000000"/>
          <w:lang w:val="en-US" w:eastAsia="ro-RO"/>
        </w:rPr>
        <w:t xml:space="preserve"> public de </w:t>
      </w:r>
      <w:proofErr w:type="spellStart"/>
      <w:r w:rsidRPr="00DF4FC4">
        <w:rPr>
          <w:rFonts w:asciiTheme="majorBidi" w:hAnsiTheme="majorBidi" w:cstheme="majorBidi"/>
          <w:color w:val="000000"/>
          <w:lang w:val="en-US" w:eastAsia="ro-RO"/>
        </w:rPr>
        <w:t>asistenţă</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socială</w:t>
      </w:r>
      <w:proofErr w:type="spellEnd"/>
      <w:r w:rsidRPr="00DF4FC4">
        <w:rPr>
          <w:rFonts w:asciiTheme="majorBidi" w:hAnsiTheme="majorBidi" w:cstheme="majorBidi"/>
          <w:color w:val="000000"/>
          <w:lang w:val="en-US" w:eastAsia="ro-RO"/>
        </w:rPr>
        <w:t xml:space="preserve"> de la </w:t>
      </w:r>
      <w:proofErr w:type="spellStart"/>
      <w:r w:rsidRPr="00DF4FC4">
        <w:rPr>
          <w:rFonts w:asciiTheme="majorBidi" w:hAnsiTheme="majorBidi" w:cstheme="majorBidi"/>
          <w:color w:val="000000"/>
          <w:lang w:val="en-US" w:eastAsia="ro-RO"/>
        </w:rPr>
        <w:t>nivelul</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primăriei</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sau</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după</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caz</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şi</w:t>
      </w:r>
      <w:proofErr w:type="spellEnd"/>
      <w:r w:rsidRPr="00DF4FC4">
        <w:rPr>
          <w:rFonts w:asciiTheme="majorBidi" w:hAnsiTheme="majorBidi" w:cstheme="majorBidi"/>
          <w:color w:val="000000"/>
          <w:lang w:val="en-US" w:eastAsia="ro-RO"/>
        </w:rPr>
        <w:t xml:space="preserve"> de la </w:t>
      </w:r>
      <w:proofErr w:type="spellStart"/>
      <w:r w:rsidRPr="00DF4FC4">
        <w:rPr>
          <w:rFonts w:asciiTheme="majorBidi" w:hAnsiTheme="majorBidi" w:cstheme="majorBidi"/>
          <w:color w:val="000000"/>
          <w:lang w:val="en-US" w:eastAsia="ro-RO"/>
        </w:rPr>
        <w:t>nivel</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judeţean</w:t>
      </w:r>
      <w:proofErr w:type="spellEnd"/>
      <w:r w:rsidRPr="00DF4FC4">
        <w:rPr>
          <w:rFonts w:asciiTheme="majorBidi" w:hAnsiTheme="majorBidi" w:cstheme="majorBidi"/>
          <w:color w:val="000000"/>
          <w:lang w:val="en-US" w:eastAsia="ro-RO"/>
        </w:rPr>
        <w:t xml:space="preserve">, cu </w:t>
      </w:r>
      <w:proofErr w:type="spellStart"/>
      <w:r w:rsidRPr="00DF4FC4">
        <w:rPr>
          <w:rFonts w:asciiTheme="majorBidi" w:hAnsiTheme="majorBidi" w:cstheme="majorBidi"/>
          <w:color w:val="000000"/>
          <w:lang w:val="en-US" w:eastAsia="ro-RO"/>
        </w:rPr>
        <w:t>alte</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instituţii</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publice</w:t>
      </w:r>
      <w:proofErr w:type="spellEnd"/>
      <w:r w:rsidRPr="00DF4FC4">
        <w:rPr>
          <w:rFonts w:asciiTheme="majorBidi" w:hAnsiTheme="majorBidi" w:cstheme="majorBidi"/>
          <w:color w:val="000000"/>
          <w:lang w:val="en-US" w:eastAsia="ro-RO"/>
        </w:rPr>
        <w:t xml:space="preserve"> locale </w:t>
      </w:r>
      <w:proofErr w:type="spellStart"/>
      <w:r w:rsidRPr="00DF4FC4">
        <w:rPr>
          <w:rFonts w:asciiTheme="majorBidi" w:hAnsiTheme="majorBidi" w:cstheme="majorBidi"/>
          <w:color w:val="000000"/>
          <w:lang w:val="en-US" w:eastAsia="ro-RO"/>
        </w:rPr>
        <w:t>şi</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organizaţii</w:t>
      </w:r>
      <w:proofErr w:type="spellEnd"/>
      <w:r w:rsidRPr="00DF4FC4">
        <w:rPr>
          <w:rFonts w:asciiTheme="majorBidi" w:hAnsiTheme="majorBidi" w:cstheme="majorBidi"/>
          <w:color w:val="000000"/>
          <w:lang w:val="en-US" w:eastAsia="ro-RO"/>
        </w:rPr>
        <w:t xml:space="preserve"> ale </w:t>
      </w:r>
      <w:proofErr w:type="spellStart"/>
      <w:r w:rsidRPr="00DF4FC4">
        <w:rPr>
          <w:rFonts w:asciiTheme="majorBidi" w:hAnsiTheme="majorBidi" w:cstheme="majorBidi"/>
          <w:color w:val="000000"/>
          <w:lang w:val="en-US" w:eastAsia="ro-RO"/>
        </w:rPr>
        <w:t>societăţii</w:t>
      </w:r>
      <w:proofErr w:type="spellEnd"/>
      <w:r w:rsidRPr="00DF4FC4">
        <w:rPr>
          <w:rFonts w:asciiTheme="majorBidi" w:hAnsiTheme="majorBidi" w:cstheme="majorBidi"/>
          <w:color w:val="000000"/>
          <w:lang w:val="en-US" w:eastAsia="ro-RO"/>
        </w:rPr>
        <w:t xml:space="preserve"> civile active </w:t>
      </w:r>
      <w:proofErr w:type="spellStart"/>
      <w:r w:rsidRPr="00DF4FC4">
        <w:rPr>
          <w:rFonts w:asciiTheme="majorBidi" w:hAnsiTheme="majorBidi" w:cstheme="majorBidi"/>
          <w:color w:val="000000"/>
          <w:lang w:val="en-US" w:eastAsia="ro-RO"/>
        </w:rPr>
        <w:t>în</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comunitate</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în</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folosul</w:t>
      </w:r>
      <w:proofErr w:type="spellEnd"/>
      <w:r w:rsidRPr="00DF4FC4">
        <w:rPr>
          <w:rFonts w:asciiTheme="majorBidi" w:hAnsiTheme="majorBidi" w:cstheme="majorBidi"/>
          <w:color w:val="000000"/>
          <w:lang w:val="en-US" w:eastAsia="ro-RO"/>
        </w:rPr>
        <w:t xml:space="preserve"> </w:t>
      </w:r>
      <w:proofErr w:type="spellStart"/>
      <w:r w:rsidRPr="00DF4FC4">
        <w:rPr>
          <w:rFonts w:asciiTheme="majorBidi" w:hAnsiTheme="majorBidi" w:cstheme="majorBidi"/>
          <w:color w:val="000000"/>
          <w:lang w:val="en-US" w:eastAsia="ro-RO"/>
        </w:rPr>
        <w:t>beneficiarilor</w:t>
      </w:r>
      <w:proofErr w:type="spellEnd"/>
      <w:r w:rsidRPr="00DF4FC4">
        <w:rPr>
          <w:rFonts w:asciiTheme="majorBidi" w:hAnsiTheme="majorBidi" w:cstheme="majorBidi"/>
          <w:color w:val="000000"/>
          <w:lang w:val="en-US" w:eastAsia="ro-RO"/>
        </w:rPr>
        <w:t>;</w:t>
      </w:r>
    </w:p>
    <w:p w14:paraId="1B4FA38A" w14:textId="77777777" w:rsidR="00DF4FC4" w:rsidRPr="00DF4FC4" w:rsidRDefault="00DF4FC4" w:rsidP="00DF4FC4">
      <w:pPr>
        <w:shd w:val="clear" w:color="auto" w:fill="FFFFFF"/>
        <w:jc w:val="both"/>
        <w:rPr>
          <w:rFonts w:asciiTheme="majorBidi" w:hAnsiTheme="majorBidi" w:cstheme="majorBidi"/>
          <w:color w:val="000000"/>
          <w:lang w:val="fr-FR" w:eastAsia="ro-RO"/>
        </w:rPr>
      </w:pPr>
      <w:r w:rsidRPr="00DF4FC4">
        <w:rPr>
          <w:rFonts w:asciiTheme="majorBidi" w:hAnsiTheme="majorBidi" w:cstheme="majorBidi"/>
          <w:color w:val="000000"/>
          <w:lang w:val="fr-FR" w:eastAsia="ro-RO"/>
        </w:rPr>
        <w:t xml:space="preserve">n) </w:t>
      </w:r>
      <w:proofErr w:type="spellStart"/>
      <w:r w:rsidRPr="00DF4FC4">
        <w:rPr>
          <w:rFonts w:asciiTheme="majorBidi" w:hAnsiTheme="majorBidi" w:cstheme="majorBidi"/>
          <w:color w:val="000000"/>
          <w:lang w:val="fr-FR" w:eastAsia="ro-RO"/>
        </w:rPr>
        <w:t>întocmeşte</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proiectul</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bugetului</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propriu</w:t>
      </w:r>
      <w:proofErr w:type="spellEnd"/>
      <w:r w:rsidRPr="00DF4FC4">
        <w:rPr>
          <w:rFonts w:asciiTheme="majorBidi" w:hAnsiTheme="majorBidi" w:cstheme="majorBidi"/>
          <w:color w:val="000000"/>
          <w:lang w:val="fr-FR" w:eastAsia="ro-RO"/>
        </w:rPr>
        <w:t xml:space="preserve"> al </w:t>
      </w:r>
      <w:proofErr w:type="spellStart"/>
      <w:r w:rsidRPr="00DF4FC4">
        <w:rPr>
          <w:rFonts w:asciiTheme="majorBidi" w:hAnsiTheme="majorBidi" w:cstheme="majorBidi"/>
          <w:color w:val="000000"/>
          <w:lang w:val="fr-FR" w:eastAsia="ro-RO"/>
        </w:rPr>
        <w:t>serviciului</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şi</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contul</w:t>
      </w:r>
      <w:proofErr w:type="spellEnd"/>
      <w:r w:rsidRPr="00DF4FC4">
        <w:rPr>
          <w:rFonts w:asciiTheme="majorBidi" w:hAnsiTheme="majorBidi" w:cstheme="majorBidi"/>
          <w:color w:val="000000"/>
          <w:lang w:val="fr-FR" w:eastAsia="ro-RO"/>
        </w:rPr>
        <w:t xml:space="preserve"> de </w:t>
      </w:r>
      <w:proofErr w:type="spellStart"/>
      <w:r w:rsidRPr="00DF4FC4">
        <w:rPr>
          <w:rFonts w:asciiTheme="majorBidi" w:hAnsiTheme="majorBidi" w:cstheme="majorBidi"/>
          <w:color w:val="000000"/>
          <w:lang w:val="fr-FR" w:eastAsia="ro-RO"/>
        </w:rPr>
        <w:t>încheiere</w:t>
      </w:r>
      <w:proofErr w:type="spellEnd"/>
      <w:r w:rsidRPr="00DF4FC4">
        <w:rPr>
          <w:rFonts w:asciiTheme="majorBidi" w:hAnsiTheme="majorBidi" w:cstheme="majorBidi"/>
          <w:color w:val="000000"/>
          <w:lang w:val="fr-FR" w:eastAsia="ro-RO"/>
        </w:rPr>
        <w:t xml:space="preserve"> a </w:t>
      </w:r>
      <w:proofErr w:type="spellStart"/>
      <w:r w:rsidRPr="00DF4FC4">
        <w:rPr>
          <w:rFonts w:asciiTheme="majorBidi" w:hAnsiTheme="majorBidi" w:cstheme="majorBidi"/>
          <w:color w:val="000000"/>
          <w:lang w:val="fr-FR" w:eastAsia="ro-RO"/>
        </w:rPr>
        <w:t>exerciţiului</w:t>
      </w:r>
      <w:proofErr w:type="spellEnd"/>
      <w:r w:rsidRPr="00DF4FC4">
        <w:rPr>
          <w:rFonts w:asciiTheme="majorBidi" w:hAnsiTheme="majorBidi" w:cstheme="majorBidi"/>
          <w:color w:val="000000"/>
          <w:lang w:val="fr-FR" w:eastAsia="ro-RO"/>
        </w:rPr>
        <w:t xml:space="preserve"> </w:t>
      </w:r>
      <w:proofErr w:type="spellStart"/>
      <w:proofErr w:type="gramStart"/>
      <w:r w:rsidRPr="00DF4FC4">
        <w:rPr>
          <w:rFonts w:asciiTheme="majorBidi" w:hAnsiTheme="majorBidi" w:cstheme="majorBidi"/>
          <w:color w:val="000000"/>
          <w:lang w:val="fr-FR" w:eastAsia="ro-RO"/>
        </w:rPr>
        <w:t>bugetar</w:t>
      </w:r>
      <w:proofErr w:type="spellEnd"/>
      <w:r w:rsidRPr="00DF4FC4">
        <w:rPr>
          <w:rFonts w:asciiTheme="majorBidi" w:hAnsiTheme="majorBidi" w:cstheme="majorBidi"/>
          <w:color w:val="000000"/>
          <w:lang w:val="fr-FR" w:eastAsia="ro-RO"/>
        </w:rPr>
        <w:t>;</w:t>
      </w:r>
      <w:proofErr w:type="gramEnd"/>
    </w:p>
    <w:p w14:paraId="594192C3" w14:textId="77777777" w:rsidR="00DF4FC4" w:rsidRPr="00DF4FC4" w:rsidRDefault="00DF4FC4" w:rsidP="00DF4FC4">
      <w:pPr>
        <w:shd w:val="clear" w:color="auto" w:fill="FFFFFF"/>
        <w:jc w:val="both"/>
        <w:rPr>
          <w:rFonts w:asciiTheme="majorBidi" w:hAnsiTheme="majorBidi" w:cstheme="majorBidi"/>
          <w:color w:val="000000"/>
          <w:lang w:val="fr-FR" w:eastAsia="ro-RO"/>
        </w:rPr>
      </w:pPr>
      <w:r w:rsidRPr="00DF4FC4">
        <w:rPr>
          <w:rFonts w:asciiTheme="majorBidi" w:hAnsiTheme="majorBidi" w:cstheme="majorBidi"/>
          <w:color w:val="000000"/>
          <w:lang w:val="fr-FR" w:eastAsia="ro-RO"/>
        </w:rPr>
        <w:t xml:space="preserve">o) </w:t>
      </w:r>
      <w:proofErr w:type="spellStart"/>
      <w:r w:rsidRPr="00DF4FC4">
        <w:rPr>
          <w:rFonts w:asciiTheme="majorBidi" w:hAnsiTheme="majorBidi" w:cstheme="majorBidi"/>
          <w:color w:val="000000"/>
          <w:lang w:val="fr-FR" w:eastAsia="ro-RO"/>
        </w:rPr>
        <w:t>asigură</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îndeplinirea</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măsurilor</w:t>
      </w:r>
      <w:proofErr w:type="spellEnd"/>
      <w:r w:rsidRPr="00DF4FC4">
        <w:rPr>
          <w:rFonts w:asciiTheme="majorBidi" w:hAnsiTheme="majorBidi" w:cstheme="majorBidi"/>
          <w:color w:val="000000"/>
          <w:lang w:val="fr-FR" w:eastAsia="ro-RO"/>
        </w:rPr>
        <w:t xml:space="preserve"> de </w:t>
      </w:r>
      <w:proofErr w:type="spellStart"/>
      <w:r w:rsidRPr="00DF4FC4">
        <w:rPr>
          <w:rFonts w:asciiTheme="majorBidi" w:hAnsiTheme="majorBidi" w:cstheme="majorBidi"/>
          <w:color w:val="000000"/>
          <w:lang w:val="fr-FR" w:eastAsia="ro-RO"/>
        </w:rPr>
        <w:t>aducere</w:t>
      </w:r>
      <w:proofErr w:type="spellEnd"/>
      <w:r w:rsidRPr="00DF4FC4">
        <w:rPr>
          <w:rFonts w:asciiTheme="majorBidi" w:hAnsiTheme="majorBidi" w:cstheme="majorBidi"/>
          <w:color w:val="000000"/>
          <w:lang w:val="fr-FR" w:eastAsia="ro-RO"/>
        </w:rPr>
        <w:t xml:space="preserve"> la </w:t>
      </w:r>
      <w:proofErr w:type="spellStart"/>
      <w:r w:rsidRPr="00DF4FC4">
        <w:rPr>
          <w:rFonts w:asciiTheme="majorBidi" w:hAnsiTheme="majorBidi" w:cstheme="majorBidi"/>
          <w:color w:val="000000"/>
          <w:lang w:val="fr-FR" w:eastAsia="ro-RO"/>
        </w:rPr>
        <w:t>cunoştinţă</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atât</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personalului</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cât</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şi</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beneficiarilor</w:t>
      </w:r>
      <w:proofErr w:type="spellEnd"/>
      <w:r w:rsidRPr="00DF4FC4">
        <w:rPr>
          <w:rFonts w:asciiTheme="majorBidi" w:hAnsiTheme="majorBidi" w:cstheme="majorBidi"/>
          <w:color w:val="000000"/>
          <w:lang w:val="fr-FR" w:eastAsia="ro-RO"/>
        </w:rPr>
        <w:t xml:space="preserve"> a </w:t>
      </w:r>
      <w:proofErr w:type="spellStart"/>
      <w:r w:rsidRPr="00DF4FC4">
        <w:rPr>
          <w:rFonts w:asciiTheme="majorBidi" w:hAnsiTheme="majorBidi" w:cstheme="majorBidi"/>
          <w:color w:val="000000"/>
          <w:lang w:val="fr-FR" w:eastAsia="ro-RO"/>
        </w:rPr>
        <w:t>prevederilor</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din</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regulamentul</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propriu</w:t>
      </w:r>
      <w:proofErr w:type="spellEnd"/>
      <w:r w:rsidRPr="00DF4FC4">
        <w:rPr>
          <w:rFonts w:asciiTheme="majorBidi" w:hAnsiTheme="majorBidi" w:cstheme="majorBidi"/>
          <w:color w:val="000000"/>
          <w:lang w:val="fr-FR" w:eastAsia="ro-RO"/>
        </w:rPr>
        <w:t xml:space="preserve"> de </w:t>
      </w:r>
      <w:proofErr w:type="spellStart"/>
      <w:r w:rsidRPr="00DF4FC4">
        <w:rPr>
          <w:rFonts w:asciiTheme="majorBidi" w:hAnsiTheme="majorBidi" w:cstheme="majorBidi"/>
          <w:color w:val="000000"/>
          <w:lang w:val="fr-FR" w:eastAsia="ro-RO"/>
        </w:rPr>
        <w:t>organizare</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şi</w:t>
      </w:r>
      <w:proofErr w:type="spellEnd"/>
      <w:r w:rsidRPr="00DF4FC4">
        <w:rPr>
          <w:rFonts w:asciiTheme="majorBidi" w:hAnsiTheme="majorBidi" w:cstheme="majorBidi"/>
          <w:color w:val="000000"/>
          <w:lang w:val="fr-FR" w:eastAsia="ro-RO"/>
        </w:rPr>
        <w:t xml:space="preserve"> </w:t>
      </w:r>
      <w:proofErr w:type="spellStart"/>
      <w:proofErr w:type="gramStart"/>
      <w:r w:rsidRPr="00DF4FC4">
        <w:rPr>
          <w:rFonts w:asciiTheme="majorBidi" w:hAnsiTheme="majorBidi" w:cstheme="majorBidi"/>
          <w:color w:val="000000"/>
          <w:lang w:val="fr-FR" w:eastAsia="ro-RO"/>
        </w:rPr>
        <w:t>funcţionare</w:t>
      </w:r>
      <w:proofErr w:type="spellEnd"/>
      <w:r w:rsidRPr="00DF4FC4">
        <w:rPr>
          <w:rFonts w:asciiTheme="majorBidi" w:hAnsiTheme="majorBidi" w:cstheme="majorBidi"/>
          <w:color w:val="000000"/>
          <w:lang w:val="fr-FR" w:eastAsia="ro-RO"/>
        </w:rPr>
        <w:t>;</w:t>
      </w:r>
      <w:proofErr w:type="gramEnd"/>
    </w:p>
    <w:p w14:paraId="43A8346E" w14:textId="77777777" w:rsidR="00DF4FC4" w:rsidRPr="00DF4FC4" w:rsidRDefault="00DF4FC4" w:rsidP="00DF4FC4">
      <w:pPr>
        <w:shd w:val="clear" w:color="auto" w:fill="FFFFFF"/>
        <w:jc w:val="both"/>
        <w:rPr>
          <w:rFonts w:asciiTheme="majorBidi" w:hAnsiTheme="majorBidi" w:cstheme="majorBidi"/>
          <w:color w:val="000000"/>
          <w:lang w:val="fr-FR" w:eastAsia="ro-RO"/>
        </w:rPr>
      </w:pPr>
      <w:r w:rsidRPr="00DF4FC4">
        <w:rPr>
          <w:rFonts w:asciiTheme="majorBidi" w:hAnsiTheme="majorBidi" w:cstheme="majorBidi"/>
          <w:color w:val="000000"/>
          <w:lang w:val="fr-FR" w:eastAsia="ro-RO"/>
        </w:rPr>
        <w:t xml:space="preserve">p) </w:t>
      </w:r>
      <w:proofErr w:type="spellStart"/>
      <w:r w:rsidRPr="00DF4FC4">
        <w:rPr>
          <w:rFonts w:asciiTheme="majorBidi" w:hAnsiTheme="majorBidi" w:cstheme="majorBidi"/>
          <w:color w:val="000000"/>
          <w:lang w:val="fr-FR" w:eastAsia="ro-RO"/>
        </w:rPr>
        <w:t>asigură</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încheierea</w:t>
      </w:r>
      <w:proofErr w:type="spellEnd"/>
      <w:r w:rsidRPr="00DF4FC4">
        <w:rPr>
          <w:rFonts w:asciiTheme="majorBidi" w:hAnsiTheme="majorBidi" w:cstheme="majorBidi"/>
          <w:color w:val="000000"/>
          <w:lang w:val="fr-FR" w:eastAsia="ro-RO"/>
        </w:rPr>
        <w:t xml:space="preserve"> cu </w:t>
      </w:r>
      <w:proofErr w:type="spellStart"/>
      <w:r w:rsidRPr="00DF4FC4">
        <w:rPr>
          <w:rFonts w:asciiTheme="majorBidi" w:hAnsiTheme="majorBidi" w:cstheme="majorBidi"/>
          <w:color w:val="000000"/>
          <w:lang w:val="fr-FR" w:eastAsia="ro-RO"/>
        </w:rPr>
        <w:t>beneficiarii</w:t>
      </w:r>
      <w:proofErr w:type="spellEnd"/>
      <w:r w:rsidRPr="00DF4FC4">
        <w:rPr>
          <w:rFonts w:asciiTheme="majorBidi" w:hAnsiTheme="majorBidi" w:cstheme="majorBidi"/>
          <w:color w:val="000000"/>
          <w:lang w:val="fr-FR" w:eastAsia="ro-RO"/>
        </w:rPr>
        <w:t xml:space="preserve"> a </w:t>
      </w:r>
      <w:proofErr w:type="spellStart"/>
      <w:r w:rsidRPr="00DF4FC4">
        <w:rPr>
          <w:rFonts w:asciiTheme="majorBidi" w:hAnsiTheme="majorBidi" w:cstheme="majorBidi"/>
          <w:color w:val="000000"/>
          <w:lang w:val="fr-FR" w:eastAsia="ro-RO"/>
        </w:rPr>
        <w:t>contractelor</w:t>
      </w:r>
      <w:proofErr w:type="spellEnd"/>
      <w:r w:rsidRPr="00DF4FC4">
        <w:rPr>
          <w:rFonts w:asciiTheme="majorBidi" w:hAnsiTheme="majorBidi" w:cstheme="majorBidi"/>
          <w:color w:val="000000"/>
          <w:lang w:val="fr-FR" w:eastAsia="ro-RO"/>
        </w:rPr>
        <w:t xml:space="preserve"> de </w:t>
      </w:r>
      <w:proofErr w:type="spellStart"/>
      <w:r w:rsidRPr="00DF4FC4">
        <w:rPr>
          <w:rFonts w:asciiTheme="majorBidi" w:hAnsiTheme="majorBidi" w:cstheme="majorBidi"/>
          <w:color w:val="000000"/>
          <w:lang w:val="fr-FR" w:eastAsia="ro-RO"/>
        </w:rPr>
        <w:t>furnizare</w:t>
      </w:r>
      <w:proofErr w:type="spellEnd"/>
      <w:r w:rsidRPr="00DF4FC4">
        <w:rPr>
          <w:rFonts w:asciiTheme="majorBidi" w:hAnsiTheme="majorBidi" w:cstheme="majorBidi"/>
          <w:color w:val="000000"/>
          <w:lang w:val="fr-FR" w:eastAsia="ro-RO"/>
        </w:rPr>
        <w:t xml:space="preserve"> a </w:t>
      </w:r>
      <w:proofErr w:type="spellStart"/>
      <w:r w:rsidRPr="00DF4FC4">
        <w:rPr>
          <w:rFonts w:asciiTheme="majorBidi" w:hAnsiTheme="majorBidi" w:cstheme="majorBidi"/>
          <w:color w:val="000000"/>
          <w:lang w:val="fr-FR" w:eastAsia="ro-RO"/>
        </w:rPr>
        <w:t>serviciilor</w:t>
      </w:r>
      <w:proofErr w:type="spellEnd"/>
      <w:r w:rsidRPr="00DF4FC4">
        <w:rPr>
          <w:rFonts w:asciiTheme="majorBidi" w:hAnsiTheme="majorBidi" w:cstheme="majorBidi"/>
          <w:color w:val="000000"/>
          <w:lang w:val="fr-FR" w:eastAsia="ro-RO"/>
        </w:rPr>
        <w:t xml:space="preserve"> </w:t>
      </w:r>
      <w:proofErr w:type="gramStart"/>
      <w:r w:rsidRPr="00DF4FC4">
        <w:rPr>
          <w:rFonts w:asciiTheme="majorBidi" w:hAnsiTheme="majorBidi" w:cstheme="majorBidi"/>
          <w:color w:val="000000"/>
          <w:lang w:val="fr-FR" w:eastAsia="ro-RO"/>
        </w:rPr>
        <w:t>sociale;</w:t>
      </w:r>
      <w:proofErr w:type="gramEnd"/>
    </w:p>
    <w:p w14:paraId="26F047E3" w14:textId="77777777" w:rsidR="00DF4FC4" w:rsidRPr="00DF4FC4" w:rsidRDefault="00DF4FC4" w:rsidP="00DF4FC4">
      <w:pPr>
        <w:shd w:val="clear" w:color="auto" w:fill="FFFFFF"/>
        <w:jc w:val="both"/>
        <w:rPr>
          <w:rFonts w:asciiTheme="majorBidi" w:hAnsiTheme="majorBidi" w:cstheme="majorBidi"/>
          <w:color w:val="000000"/>
          <w:lang w:val="fr-FR" w:eastAsia="ro-RO"/>
        </w:rPr>
      </w:pPr>
      <w:r w:rsidRPr="00DF4FC4">
        <w:rPr>
          <w:rFonts w:asciiTheme="majorBidi" w:hAnsiTheme="majorBidi" w:cstheme="majorBidi"/>
          <w:color w:val="000000"/>
          <w:lang w:val="fr-FR" w:eastAsia="ro-RO"/>
        </w:rPr>
        <w:t xml:space="preserve">q) </w:t>
      </w:r>
      <w:proofErr w:type="spellStart"/>
      <w:r w:rsidRPr="00DF4FC4">
        <w:rPr>
          <w:rFonts w:asciiTheme="majorBidi" w:hAnsiTheme="majorBidi" w:cstheme="majorBidi"/>
          <w:color w:val="000000"/>
          <w:lang w:val="fr-FR" w:eastAsia="ro-RO"/>
        </w:rPr>
        <w:t>alte</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atribuţii</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prevăzute</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în</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standardul</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minim</w:t>
      </w:r>
      <w:proofErr w:type="spellEnd"/>
      <w:r w:rsidRPr="00DF4FC4">
        <w:rPr>
          <w:rFonts w:asciiTheme="majorBidi" w:hAnsiTheme="majorBidi" w:cstheme="majorBidi"/>
          <w:color w:val="000000"/>
          <w:lang w:val="fr-FR" w:eastAsia="ro-RO"/>
        </w:rPr>
        <w:t xml:space="preserve"> de </w:t>
      </w:r>
      <w:proofErr w:type="spellStart"/>
      <w:r w:rsidRPr="00DF4FC4">
        <w:rPr>
          <w:rFonts w:asciiTheme="majorBidi" w:hAnsiTheme="majorBidi" w:cstheme="majorBidi"/>
          <w:color w:val="000000"/>
          <w:lang w:val="fr-FR" w:eastAsia="ro-RO"/>
        </w:rPr>
        <w:t>calitate</w:t>
      </w:r>
      <w:proofErr w:type="spellEnd"/>
      <w:r w:rsidRPr="00DF4FC4">
        <w:rPr>
          <w:rFonts w:asciiTheme="majorBidi" w:hAnsiTheme="majorBidi" w:cstheme="majorBidi"/>
          <w:color w:val="000000"/>
          <w:lang w:val="fr-FR" w:eastAsia="ro-RO"/>
        </w:rPr>
        <w:t xml:space="preserve"> </w:t>
      </w:r>
      <w:proofErr w:type="spellStart"/>
      <w:r w:rsidRPr="00DF4FC4">
        <w:rPr>
          <w:rFonts w:asciiTheme="majorBidi" w:hAnsiTheme="majorBidi" w:cstheme="majorBidi"/>
          <w:color w:val="000000"/>
          <w:lang w:val="fr-FR" w:eastAsia="ro-RO"/>
        </w:rPr>
        <w:t>aplicabil</w:t>
      </w:r>
      <w:proofErr w:type="spellEnd"/>
    </w:p>
    <w:p w14:paraId="0E24A667" w14:textId="77777777" w:rsidR="00A42BF0" w:rsidRPr="005E3371" w:rsidRDefault="00A42BF0" w:rsidP="003A5DFC">
      <w:pPr>
        <w:shd w:val="clear" w:color="auto" w:fill="FFFFFF"/>
        <w:suppressAutoHyphens w:val="0"/>
        <w:jc w:val="both"/>
        <w:rPr>
          <w:rFonts w:asciiTheme="majorBidi" w:hAnsiTheme="majorBidi" w:cstheme="majorBidi"/>
          <w:color w:val="000000"/>
          <w:lang w:eastAsia="ro-RO"/>
        </w:rPr>
      </w:pPr>
    </w:p>
    <w:p w14:paraId="157E1924" w14:textId="4EB561D6" w:rsidR="00E91A97" w:rsidRPr="005E3371" w:rsidRDefault="00E91A97" w:rsidP="003A5DFC">
      <w:pPr>
        <w:shd w:val="clear" w:color="auto" w:fill="FFFFFF"/>
        <w:suppressAutoHyphens w:val="0"/>
        <w:jc w:val="both"/>
        <w:rPr>
          <w:rFonts w:asciiTheme="majorBidi" w:hAnsiTheme="majorBidi" w:cstheme="majorBidi"/>
          <w:color w:val="000000"/>
          <w:lang w:eastAsia="ro-RO"/>
        </w:rPr>
      </w:pPr>
      <w:r w:rsidRPr="00DF4FC4">
        <w:rPr>
          <w:rFonts w:asciiTheme="majorBidi" w:hAnsiTheme="majorBidi" w:cstheme="majorBidi"/>
          <w:b/>
          <w:bCs/>
          <w:color w:val="000000"/>
          <w:lang w:eastAsia="ro-RO"/>
        </w:rPr>
        <w:t>Pentru a ocupa un post vacant sau temporar vacant, persoana trebuie sa îndeplinească următoarele condiții</w:t>
      </w:r>
      <w:r w:rsidRPr="005E3371">
        <w:rPr>
          <w:rFonts w:asciiTheme="majorBidi" w:hAnsiTheme="majorBidi" w:cstheme="majorBidi"/>
          <w:color w:val="000000"/>
          <w:lang w:eastAsia="ro-RO"/>
        </w:rPr>
        <w:t>:</w:t>
      </w:r>
    </w:p>
    <w:p w14:paraId="219741B6" w14:textId="77777777"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a) are cetățenia română sau cetățenia unui alt stat membru al Uniunii Europene, a unui stat parte la   </w:t>
      </w:r>
    </w:p>
    <w:p w14:paraId="42C0AF78" w14:textId="77777777"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    Acordul privind Spațiul Economic European (SEE) sau cetățenia Confederației Elvețiene;</w:t>
      </w:r>
    </w:p>
    <w:p w14:paraId="75186BF4" w14:textId="77777777"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b) cunoaște limba romana, scris si vorbit;</w:t>
      </w:r>
    </w:p>
    <w:p w14:paraId="44F255EB" w14:textId="77777777"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c) are capacitate de munca in conformitate cu prevederile Legii nr. 53/2003 - Codul muncii, republicata,   </w:t>
      </w:r>
    </w:p>
    <w:p w14:paraId="1FD6EFF7" w14:textId="77777777"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    cu modificările și completările ulterioare;</w:t>
      </w:r>
    </w:p>
    <w:p w14:paraId="13C0972C" w14:textId="77777777"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d) are o stare de sănătate corespunzătoare postului pentru care candidează, atestată pe baza adeverinței  </w:t>
      </w:r>
    </w:p>
    <w:p w14:paraId="5E742E8D" w14:textId="77777777"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    medicale eliberate de medicul de familie sau de unitățile sanitare abilitate;</w:t>
      </w:r>
    </w:p>
    <w:p w14:paraId="2A2AC093" w14:textId="77777777"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e) îndeplinește condițiile de studii, de vechime in specialitate și, după caz, alte condiții specifice potrivit  </w:t>
      </w:r>
    </w:p>
    <w:p w14:paraId="452A89B7" w14:textId="77777777"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    cerințelor postului scos la concurs;</w:t>
      </w:r>
    </w:p>
    <w:p w14:paraId="0BF201CF" w14:textId="77777777"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f) nu a fost condamnată definitiv pentru săvârșirea unei infracțiuni contra securității naționale, contra </w:t>
      </w:r>
    </w:p>
    <w:p w14:paraId="5E3C0AE2" w14:textId="77777777"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    autorității, contra umanității, infracțiuni de corupție sau de serviciu, infracțiuni de fals ori contra  </w:t>
      </w:r>
    </w:p>
    <w:p w14:paraId="7045DB74" w14:textId="77777777" w:rsidR="00AE6E2B"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    înfăptuirii justiției, infracțiuni săvârșite cu intenție care ar face o persoana candidata la post    </w:t>
      </w:r>
      <w:r w:rsidR="00AE6E2B" w:rsidRPr="005E3371">
        <w:rPr>
          <w:rFonts w:asciiTheme="majorBidi" w:hAnsiTheme="majorBidi" w:cstheme="majorBidi"/>
          <w:lang w:eastAsia="ro-RO"/>
        </w:rPr>
        <w:t xml:space="preserve">    </w:t>
      </w:r>
    </w:p>
    <w:p w14:paraId="3479BA74" w14:textId="04881C68" w:rsidR="00E91A97" w:rsidRPr="005E3371" w:rsidRDefault="00AE6E2B" w:rsidP="003A5DFC">
      <w:pPr>
        <w:jc w:val="both"/>
        <w:rPr>
          <w:rFonts w:asciiTheme="majorBidi" w:hAnsiTheme="majorBidi" w:cstheme="majorBidi"/>
          <w:lang w:eastAsia="ro-RO"/>
        </w:rPr>
      </w:pPr>
      <w:r w:rsidRPr="005E3371">
        <w:rPr>
          <w:rFonts w:asciiTheme="majorBidi" w:hAnsiTheme="majorBidi" w:cstheme="majorBidi"/>
          <w:lang w:eastAsia="ro-RO"/>
        </w:rPr>
        <w:t xml:space="preserve">    </w:t>
      </w:r>
      <w:r w:rsidR="00E91A97" w:rsidRPr="005E3371">
        <w:rPr>
          <w:rFonts w:asciiTheme="majorBidi" w:hAnsiTheme="majorBidi" w:cstheme="majorBidi"/>
          <w:lang w:eastAsia="ro-RO"/>
        </w:rPr>
        <w:t xml:space="preserve">incompatibila cu exercitarea funcției contractuale pentru care candidează, cu excepția situației în care  </w:t>
      </w:r>
    </w:p>
    <w:p w14:paraId="3CF2B2C8" w14:textId="77777777"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    a intervenit reabilitarea;</w:t>
      </w:r>
    </w:p>
    <w:p w14:paraId="45C176CD" w14:textId="1C596E4E"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g) nu executa o pedeaps</w:t>
      </w:r>
      <w:r w:rsidR="00F9219D" w:rsidRPr="005E3371">
        <w:rPr>
          <w:rFonts w:asciiTheme="majorBidi" w:hAnsiTheme="majorBidi" w:cstheme="majorBidi"/>
          <w:lang w:eastAsia="ro-RO"/>
        </w:rPr>
        <w:t>ă</w:t>
      </w:r>
      <w:r w:rsidRPr="005E3371">
        <w:rPr>
          <w:rFonts w:asciiTheme="majorBidi" w:hAnsiTheme="majorBidi" w:cstheme="majorBidi"/>
          <w:lang w:eastAsia="ro-RO"/>
        </w:rPr>
        <w:t xml:space="preserve"> complementar</w:t>
      </w:r>
      <w:r w:rsidR="00F9219D" w:rsidRPr="005E3371">
        <w:rPr>
          <w:rFonts w:asciiTheme="majorBidi" w:hAnsiTheme="majorBidi" w:cstheme="majorBidi"/>
          <w:lang w:eastAsia="ro-RO"/>
        </w:rPr>
        <w:t>ă</w:t>
      </w:r>
      <w:r w:rsidRPr="005E3371">
        <w:rPr>
          <w:rFonts w:asciiTheme="majorBidi" w:hAnsiTheme="majorBidi" w:cstheme="majorBidi"/>
          <w:lang w:eastAsia="ro-RO"/>
        </w:rPr>
        <w:t xml:space="preserve"> prin care i-a fost interzis</w:t>
      </w:r>
      <w:r w:rsidR="00F9219D" w:rsidRPr="005E3371">
        <w:rPr>
          <w:rFonts w:asciiTheme="majorBidi" w:hAnsiTheme="majorBidi" w:cstheme="majorBidi"/>
          <w:lang w:eastAsia="ro-RO"/>
        </w:rPr>
        <w:t>ă</w:t>
      </w:r>
      <w:r w:rsidRPr="005E3371">
        <w:rPr>
          <w:rFonts w:asciiTheme="majorBidi" w:hAnsiTheme="majorBidi" w:cstheme="majorBidi"/>
          <w:lang w:eastAsia="ro-RO"/>
        </w:rPr>
        <w:t xml:space="preserve"> exercitarea dreptului de a ocupa  </w:t>
      </w:r>
    </w:p>
    <w:p w14:paraId="29F76FA4" w14:textId="77777777"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    funcția, de a exercita profesia sau meseria ori de a desfășura activitatea de care s-a folosit pentru </w:t>
      </w:r>
    </w:p>
    <w:p w14:paraId="14829FE7" w14:textId="77777777"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    săvârșirea infracțiunii sau față de aceasta nu s-a luat măsura de siguranță a interzicerii ocupării unei </w:t>
      </w:r>
    </w:p>
    <w:p w14:paraId="733F6FA2" w14:textId="7383EEEA" w:rsidR="00366F3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    funcții sau a exercitării unei profesii;</w:t>
      </w:r>
    </w:p>
    <w:p w14:paraId="2C021B57" w14:textId="77777777" w:rsidR="00E91A97" w:rsidRPr="005E3371" w:rsidRDefault="00E91A97" w:rsidP="003A5DFC">
      <w:pPr>
        <w:jc w:val="both"/>
        <w:rPr>
          <w:rFonts w:asciiTheme="majorBidi" w:hAnsiTheme="majorBidi" w:cstheme="majorBidi"/>
          <w:color w:val="000000" w:themeColor="text1"/>
          <w:lang w:eastAsia="ro-RO"/>
        </w:rPr>
      </w:pPr>
      <w:r w:rsidRPr="005E3371">
        <w:rPr>
          <w:rFonts w:asciiTheme="majorBidi" w:hAnsiTheme="majorBidi" w:cstheme="majorBidi"/>
          <w:color w:val="000000" w:themeColor="text1"/>
          <w:lang w:eastAsia="ro-RO"/>
        </w:rPr>
        <w:t xml:space="preserve">h) nu a comis infracțiunile prevăzute la art. 1 alin. (2) din Legea </w:t>
      </w:r>
      <w:hyperlink r:id="rId9" w:history="1">
        <w:r w:rsidRPr="005E3371">
          <w:rPr>
            <w:rFonts w:asciiTheme="majorBidi" w:hAnsiTheme="majorBidi" w:cstheme="majorBidi"/>
            <w:color w:val="000000" w:themeColor="text1"/>
            <w:lang w:eastAsia="ro-RO"/>
          </w:rPr>
          <w:t>nr. 118/2019</w:t>
        </w:r>
      </w:hyperlink>
      <w:r w:rsidRPr="005E3371">
        <w:rPr>
          <w:rFonts w:asciiTheme="majorBidi" w:hAnsiTheme="majorBidi" w:cstheme="majorBidi"/>
          <w:color w:val="000000" w:themeColor="text1"/>
          <w:lang w:eastAsia="ro-RO"/>
        </w:rPr>
        <w:t xml:space="preserve"> privind Registrul național </w:t>
      </w:r>
    </w:p>
    <w:p w14:paraId="67DF9DC3" w14:textId="77777777" w:rsidR="00E91A97" w:rsidRPr="005E3371" w:rsidRDefault="00E91A97" w:rsidP="003A5DFC">
      <w:pPr>
        <w:jc w:val="both"/>
        <w:rPr>
          <w:rFonts w:asciiTheme="majorBidi" w:hAnsiTheme="majorBidi" w:cstheme="majorBidi"/>
          <w:color w:val="000000" w:themeColor="text1"/>
          <w:lang w:eastAsia="ro-RO"/>
        </w:rPr>
      </w:pPr>
      <w:r w:rsidRPr="005E3371">
        <w:rPr>
          <w:rFonts w:asciiTheme="majorBidi" w:hAnsiTheme="majorBidi" w:cstheme="majorBidi"/>
          <w:color w:val="000000" w:themeColor="text1"/>
          <w:lang w:eastAsia="ro-RO"/>
        </w:rPr>
        <w:t xml:space="preserve">    automatizat cu privire la persoanele care au comis infracțiuni sexuale, de exploatare a unor persoane </w:t>
      </w:r>
    </w:p>
    <w:p w14:paraId="08B434C9" w14:textId="77777777" w:rsidR="00E91A97" w:rsidRPr="005E3371" w:rsidRDefault="00E91A97" w:rsidP="003A5DFC">
      <w:pPr>
        <w:jc w:val="both"/>
        <w:rPr>
          <w:rFonts w:asciiTheme="majorBidi" w:hAnsiTheme="majorBidi" w:cstheme="majorBidi"/>
          <w:color w:val="000000" w:themeColor="text1"/>
          <w:lang w:eastAsia="ro-RO"/>
        </w:rPr>
      </w:pPr>
      <w:r w:rsidRPr="005E3371">
        <w:rPr>
          <w:rFonts w:asciiTheme="majorBidi" w:hAnsiTheme="majorBidi" w:cstheme="majorBidi"/>
          <w:color w:val="000000" w:themeColor="text1"/>
          <w:lang w:eastAsia="ro-RO"/>
        </w:rPr>
        <w:t xml:space="preserve">    sau asupra minorilor, precum si pentru completarea Legii </w:t>
      </w:r>
      <w:hyperlink r:id="rId10" w:history="1">
        <w:r w:rsidRPr="005E3371">
          <w:rPr>
            <w:rFonts w:asciiTheme="majorBidi" w:hAnsiTheme="majorBidi" w:cstheme="majorBidi"/>
            <w:color w:val="000000" w:themeColor="text1"/>
            <w:lang w:eastAsia="ro-RO"/>
          </w:rPr>
          <w:t>nr. 76/2008</w:t>
        </w:r>
      </w:hyperlink>
      <w:r w:rsidRPr="005E3371">
        <w:rPr>
          <w:rFonts w:asciiTheme="majorBidi" w:hAnsiTheme="majorBidi" w:cstheme="majorBidi"/>
          <w:color w:val="000000" w:themeColor="text1"/>
          <w:lang w:eastAsia="ro-RO"/>
        </w:rPr>
        <w:t xml:space="preserve"> privind organizarea si </w:t>
      </w:r>
    </w:p>
    <w:p w14:paraId="0459A890" w14:textId="77777777"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    funcționarea Sistemului National de Date Genetice Judiciare, cu modificările ulterioare, pentru </w:t>
      </w:r>
    </w:p>
    <w:p w14:paraId="78190412" w14:textId="7654DF40" w:rsidR="0031614F" w:rsidRPr="005E3371" w:rsidRDefault="00E91A97" w:rsidP="003A5DFC">
      <w:pPr>
        <w:jc w:val="both"/>
        <w:rPr>
          <w:rFonts w:asciiTheme="majorBidi" w:hAnsiTheme="majorBidi" w:cstheme="majorBidi"/>
          <w:lang w:eastAsia="ro-RO"/>
        </w:rPr>
      </w:pPr>
      <w:r w:rsidRPr="005E3371">
        <w:rPr>
          <w:rFonts w:asciiTheme="majorBidi" w:hAnsiTheme="majorBidi" w:cstheme="majorBidi"/>
          <w:lang w:eastAsia="ro-RO"/>
        </w:rPr>
        <w:t xml:space="preserve">    domeniile prevăzute la art. 35 alin. (1) lit. h).</w:t>
      </w:r>
    </w:p>
    <w:p w14:paraId="047971D8" w14:textId="77777777" w:rsidR="0031614F" w:rsidRPr="005E3371" w:rsidRDefault="0031614F" w:rsidP="003A5DFC">
      <w:pPr>
        <w:jc w:val="both"/>
        <w:rPr>
          <w:rFonts w:asciiTheme="majorBidi" w:hAnsiTheme="majorBidi" w:cstheme="majorBidi"/>
          <w:b/>
          <w:bCs/>
          <w:u w:val="single"/>
          <w:lang w:eastAsia="ro-RO"/>
        </w:rPr>
      </w:pPr>
    </w:p>
    <w:p w14:paraId="754F1BFF" w14:textId="72BE2AB6" w:rsidR="00E91A97" w:rsidRPr="005E3371" w:rsidRDefault="00E91A97" w:rsidP="003A5DFC">
      <w:pPr>
        <w:jc w:val="both"/>
        <w:rPr>
          <w:rFonts w:asciiTheme="majorBidi" w:hAnsiTheme="majorBidi" w:cstheme="majorBidi"/>
          <w:lang w:eastAsia="ro-RO"/>
        </w:rPr>
      </w:pPr>
      <w:r w:rsidRPr="005E3371">
        <w:rPr>
          <w:rFonts w:asciiTheme="majorBidi" w:hAnsiTheme="majorBidi" w:cstheme="majorBidi"/>
          <w:b/>
          <w:bCs/>
          <w:u w:val="single"/>
          <w:lang w:eastAsia="ro-RO"/>
        </w:rPr>
        <w:t>DOSARUL DE CONCURS</w:t>
      </w:r>
      <w:r w:rsidRPr="005E3371">
        <w:rPr>
          <w:rFonts w:asciiTheme="majorBidi" w:hAnsiTheme="majorBidi" w:cstheme="majorBidi"/>
          <w:lang w:eastAsia="ro-RO"/>
        </w:rPr>
        <w:t>, potrivit prevederilor art. 35 al HG nr.1336/2022, va conține următoarele documente:</w:t>
      </w:r>
    </w:p>
    <w:p w14:paraId="3CCB86F4" w14:textId="4592E4A1" w:rsidR="00E91A97" w:rsidRPr="005E3371" w:rsidRDefault="00E91A97" w:rsidP="003A5DFC">
      <w:pPr>
        <w:widowControl w:val="0"/>
        <w:numPr>
          <w:ilvl w:val="0"/>
          <w:numId w:val="1"/>
        </w:numPr>
        <w:jc w:val="both"/>
        <w:rPr>
          <w:rFonts w:asciiTheme="majorBidi" w:hAnsiTheme="majorBidi" w:cstheme="majorBidi"/>
        </w:rPr>
      </w:pPr>
      <w:r w:rsidRPr="005E3371">
        <w:rPr>
          <w:rFonts w:asciiTheme="majorBidi" w:hAnsiTheme="majorBidi" w:cstheme="majorBidi"/>
        </w:rPr>
        <w:t>Cerere tip de înscriere/formularele de înscriere la concurs  se găsesc la Compartimentul Resurse Umane sau pe s</w:t>
      </w:r>
      <w:r w:rsidR="00F9219D" w:rsidRPr="005E3371">
        <w:rPr>
          <w:rFonts w:asciiTheme="majorBidi" w:hAnsiTheme="majorBidi" w:cstheme="majorBidi"/>
        </w:rPr>
        <w:t>it</w:t>
      </w:r>
      <w:r w:rsidRPr="005E3371">
        <w:rPr>
          <w:rFonts w:asciiTheme="majorBidi" w:hAnsiTheme="majorBidi" w:cstheme="majorBidi"/>
        </w:rPr>
        <w:t xml:space="preserve">ul instituției </w:t>
      </w:r>
      <w:hyperlink r:id="rId11" w:history="1">
        <w:r w:rsidR="00AB14FB" w:rsidRPr="005E3371">
          <w:rPr>
            <w:rStyle w:val="Hyperlink"/>
            <w:rFonts w:asciiTheme="majorBidi" w:hAnsiTheme="majorBidi" w:cstheme="majorBidi"/>
            <w:color w:val="000000" w:themeColor="text1"/>
          </w:rPr>
          <w:t>https://www.dasib.ro/index.php/despre-institutie/organizare/anunturi-angajare/formulare</w:t>
        </w:r>
      </w:hyperlink>
      <w:r w:rsidR="00AB14FB" w:rsidRPr="005E3371">
        <w:rPr>
          <w:rFonts w:asciiTheme="majorBidi" w:hAnsiTheme="majorBidi" w:cstheme="majorBidi"/>
          <w:color w:val="000000" w:themeColor="text1"/>
        </w:rPr>
        <w:t xml:space="preserve"> ;</w:t>
      </w:r>
    </w:p>
    <w:p w14:paraId="670525AA" w14:textId="77777777" w:rsidR="00E91A97" w:rsidRPr="005E3371" w:rsidRDefault="00E91A97" w:rsidP="003A5DFC">
      <w:pPr>
        <w:widowControl w:val="0"/>
        <w:numPr>
          <w:ilvl w:val="0"/>
          <w:numId w:val="1"/>
        </w:numPr>
        <w:jc w:val="both"/>
        <w:rPr>
          <w:rFonts w:asciiTheme="majorBidi" w:hAnsiTheme="majorBidi" w:cstheme="majorBidi"/>
        </w:rPr>
      </w:pPr>
      <w:r w:rsidRPr="005E3371">
        <w:rPr>
          <w:rFonts w:asciiTheme="majorBidi" w:hAnsiTheme="majorBidi" w:cstheme="majorBidi"/>
        </w:rPr>
        <w:t>Copia actului de identitate;</w:t>
      </w:r>
    </w:p>
    <w:p w14:paraId="4B82E198" w14:textId="39217B97" w:rsidR="00E91A97" w:rsidRPr="005E3371" w:rsidRDefault="00E91A97" w:rsidP="003A5DFC">
      <w:pPr>
        <w:widowControl w:val="0"/>
        <w:numPr>
          <w:ilvl w:val="0"/>
          <w:numId w:val="1"/>
        </w:numPr>
        <w:jc w:val="both"/>
        <w:rPr>
          <w:rFonts w:asciiTheme="majorBidi" w:hAnsiTheme="majorBidi" w:cstheme="majorBidi"/>
        </w:rPr>
      </w:pPr>
      <w:r w:rsidRPr="005E3371">
        <w:rPr>
          <w:rFonts w:asciiTheme="majorBidi" w:hAnsiTheme="majorBidi" w:cstheme="majorBidi"/>
        </w:rPr>
        <w:t>Copia certificatul</w:t>
      </w:r>
      <w:r w:rsidR="003466DA">
        <w:rPr>
          <w:rFonts w:asciiTheme="majorBidi" w:hAnsiTheme="majorBidi" w:cstheme="majorBidi"/>
        </w:rPr>
        <w:t>ui</w:t>
      </w:r>
      <w:r w:rsidRPr="005E3371">
        <w:rPr>
          <w:rFonts w:asciiTheme="majorBidi" w:hAnsiTheme="majorBidi" w:cstheme="majorBidi"/>
        </w:rPr>
        <w:t xml:space="preserve"> de căsătorie sau a altui document prin care s-a realizat schimbarea de nume, după caz; </w:t>
      </w:r>
    </w:p>
    <w:p w14:paraId="77156134" w14:textId="77777777" w:rsidR="00E91A97" w:rsidRPr="005E3371" w:rsidRDefault="00E91A97" w:rsidP="003A5DFC">
      <w:pPr>
        <w:widowControl w:val="0"/>
        <w:numPr>
          <w:ilvl w:val="0"/>
          <w:numId w:val="1"/>
        </w:numPr>
        <w:jc w:val="both"/>
        <w:rPr>
          <w:rFonts w:asciiTheme="majorBidi" w:hAnsiTheme="majorBidi" w:cstheme="majorBidi"/>
        </w:rPr>
      </w:pPr>
      <w:r w:rsidRPr="005E3371">
        <w:rPr>
          <w:rFonts w:asciiTheme="majorBidi" w:hAnsiTheme="majorBidi" w:cstheme="majorBidi"/>
        </w:rPr>
        <w:t>Copiile documentelor care să ateste nivelul studiilor și ale altor acte care atestă efectuarea unor specializări, precum și copiile documentelor care atestă îndeplinirea condițiilor specifice ale postului solicitate;</w:t>
      </w:r>
    </w:p>
    <w:p w14:paraId="0A3EF1B1" w14:textId="2A7E62B7" w:rsidR="00E91A97" w:rsidRPr="005E3371" w:rsidRDefault="00E91A97" w:rsidP="003A5DFC">
      <w:pPr>
        <w:widowControl w:val="0"/>
        <w:numPr>
          <w:ilvl w:val="0"/>
          <w:numId w:val="1"/>
        </w:numPr>
        <w:jc w:val="both"/>
        <w:rPr>
          <w:rFonts w:asciiTheme="majorBidi" w:hAnsiTheme="majorBidi" w:cstheme="majorBidi"/>
        </w:rPr>
      </w:pPr>
      <w:r w:rsidRPr="005E3371">
        <w:rPr>
          <w:rFonts w:asciiTheme="majorBidi" w:hAnsiTheme="majorBidi" w:cstheme="majorBidi"/>
        </w:rPr>
        <w:t>Copia carnetul</w:t>
      </w:r>
      <w:r w:rsidR="003466DA">
        <w:rPr>
          <w:rFonts w:asciiTheme="majorBidi" w:hAnsiTheme="majorBidi" w:cstheme="majorBidi"/>
        </w:rPr>
        <w:t>ui</w:t>
      </w:r>
      <w:r w:rsidRPr="005E3371">
        <w:rPr>
          <w:rFonts w:asciiTheme="majorBidi" w:hAnsiTheme="majorBidi" w:cstheme="majorBidi"/>
        </w:rPr>
        <w:t xml:space="preserve"> de muncă, a adeverinței eliberate de angajator pentru perioada lucrată, care să ateste vechimea în muncă, și în specialitatea studiilor solicitate pentru ocuparea postului;</w:t>
      </w:r>
    </w:p>
    <w:p w14:paraId="2BCAD910" w14:textId="77777777" w:rsidR="00E91A97" w:rsidRPr="005E3371" w:rsidRDefault="00E91A97" w:rsidP="003A5DFC">
      <w:pPr>
        <w:widowControl w:val="0"/>
        <w:numPr>
          <w:ilvl w:val="0"/>
          <w:numId w:val="1"/>
        </w:numPr>
        <w:jc w:val="both"/>
        <w:rPr>
          <w:rFonts w:asciiTheme="majorBidi" w:hAnsiTheme="majorBidi" w:cstheme="majorBidi"/>
        </w:rPr>
      </w:pPr>
      <w:r w:rsidRPr="005E3371">
        <w:rPr>
          <w:rFonts w:asciiTheme="majorBidi" w:hAnsiTheme="majorBidi" w:cstheme="majorBidi"/>
        </w:rPr>
        <w:t>Certificat de cazier judiciar;</w:t>
      </w:r>
    </w:p>
    <w:p w14:paraId="1FF5F269" w14:textId="77777777" w:rsidR="00E91A97" w:rsidRPr="005E3371" w:rsidRDefault="00E91A97" w:rsidP="003A5DFC">
      <w:pPr>
        <w:widowControl w:val="0"/>
        <w:numPr>
          <w:ilvl w:val="0"/>
          <w:numId w:val="1"/>
        </w:numPr>
        <w:jc w:val="both"/>
        <w:rPr>
          <w:rFonts w:asciiTheme="majorBidi" w:hAnsiTheme="majorBidi" w:cstheme="majorBidi"/>
        </w:rPr>
      </w:pPr>
      <w:r w:rsidRPr="005E3371">
        <w:rPr>
          <w:rFonts w:asciiTheme="majorBidi" w:hAnsiTheme="majorBidi" w:cstheme="majorBidi"/>
        </w:rPr>
        <w:t>Adeverință medicală care să ateste starea de sănătate corespunzătoare, eliberată de către medicul de familie al candidatului sau de către unitățile sanitare abilitate eliberată cu cel mult 6 luni anterior derulării concursului;</w:t>
      </w:r>
    </w:p>
    <w:p w14:paraId="03ED2FBD" w14:textId="6199E612" w:rsidR="00FD160A" w:rsidRPr="005E3371" w:rsidRDefault="00FD160A" w:rsidP="003A5DFC">
      <w:pPr>
        <w:widowControl w:val="0"/>
        <w:numPr>
          <w:ilvl w:val="0"/>
          <w:numId w:val="1"/>
        </w:numPr>
        <w:jc w:val="both"/>
        <w:rPr>
          <w:rFonts w:asciiTheme="majorBidi" w:hAnsiTheme="majorBidi" w:cstheme="majorBidi"/>
        </w:rPr>
      </w:pPr>
      <w:r w:rsidRPr="005E3371">
        <w:rPr>
          <w:rFonts w:asciiTheme="majorBidi" w:hAnsiTheme="majorBidi" w:cstheme="majorBidi"/>
          <w:b/>
          <w:bCs/>
          <w:i/>
          <w:iCs/>
        </w:rPr>
        <w:t>Document de evaluare psihiatrică</w:t>
      </w:r>
      <w:r w:rsidR="008779B6" w:rsidRPr="005E3371">
        <w:rPr>
          <w:rFonts w:asciiTheme="majorBidi" w:hAnsiTheme="majorBidi" w:cstheme="majorBidi"/>
        </w:rPr>
        <w:t>;</w:t>
      </w:r>
    </w:p>
    <w:p w14:paraId="39617771" w14:textId="77777777" w:rsidR="00E91A97" w:rsidRPr="005E3371" w:rsidRDefault="00E91A97" w:rsidP="003A5DFC">
      <w:pPr>
        <w:widowControl w:val="0"/>
        <w:numPr>
          <w:ilvl w:val="0"/>
          <w:numId w:val="1"/>
        </w:numPr>
        <w:jc w:val="both"/>
        <w:rPr>
          <w:rFonts w:asciiTheme="majorBidi" w:hAnsiTheme="majorBidi" w:cstheme="majorBidi"/>
        </w:rPr>
      </w:pPr>
      <w:r w:rsidRPr="005E3371">
        <w:rPr>
          <w:rFonts w:asciiTheme="majorBidi" w:hAnsiTheme="majorBidi" w:cstheme="majorBidi"/>
        </w:rPr>
        <w:t>Certificat de integritate comportamentală;</w:t>
      </w:r>
    </w:p>
    <w:p w14:paraId="6B3006F6" w14:textId="77777777" w:rsidR="00E91A97" w:rsidRPr="005E3371" w:rsidRDefault="00E91A97" w:rsidP="003A5DFC">
      <w:pPr>
        <w:widowControl w:val="0"/>
        <w:numPr>
          <w:ilvl w:val="0"/>
          <w:numId w:val="1"/>
        </w:numPr>
        <w:jc w:val="both"/>
        <w:rPr>
          <w:rFonts w:asciiTheme="majorBidi" w:hAnsiTheme="majorBidi" w:cstheme="majorBidi"/>
        </w:rPr>
      </w:pPr>
      <w:r w:rsidRPr="005E3371">
        <w:rPr>
          <w:rFonts w:asciiTheme="majorBidi" w:hAnsiTheme="majorBidi" w:cstheme="majorBidi"/>
        </w:rPr>
        <w:t>Curriculum vitae modelul comun european ;</w:t>
      </w:r>
    </w:p>
    <w:p w14:paraId="2C87EE33" w14:textId="77777777" w:rsidR="00E91A97" w:rsidRPr="005E3371" w:rsidRDefault="00E91A97" w:rsidP="003A5DFC">
      <w:pPr>
        <w:widowControl w:val="0"/>
        <w:jc w:val="both"/>
        <w:rPr>
          <w:rFonts w:asciiTheme="majorBidi" w:hAnsiTheme="majorBidi" w:cstheme="majorBidi"/>
        </w:rPr>
      </w:pPr>
    </w:p>
    <w:p w14:paraId="33C285E3" w14:textId="77777777" w:rsidR="00ED1363" w:rsidRPr="005E3371" w:rsidRDefault="00ED1363" w:rsidP="003A5DFC">
      <w:pPr>
        <w:ind w:firstLine="360"/>
        <w:jc w:val="both"/>
        <w:rPr>
          <w:rFonts w:asciiTheme="majorBidi" w:hAnsiTheme="majorBidi" w:cstheme="majorBidi"/>
          <w:b/>
          <w:bCs/>
        </w:rPr>
      </w:pPr>
      <w:r w:rsidRPr="005E3371">
        <w:rPr>
          <w:rFonts w:asciiTheme="majorBidi" w:hAnsiTheme="majorBidi" w:cstheme="majorBidi"/>
          <w:b/>
          <w:bCs/>
        </w:rPr>
        <w:t xml:space="preserve">Copiile actelor din dosar se prezintă însoțite de documentele originale la depunerea dosarului. În cazul în care dosarul se va transmite prin intermediul Poștei Române, poștei electronice sau prin serviciul de curierat rapid candidații au obligația de a se prezenta la secretarul comisiei de concurs cu documentele solicitate în original pentru certificarea acestora, pe tot parcursul desfășurării concursului dar nu mai târziu de data și ora organizării primei probe.  </w:t>
      </w:r>
    </w:p>
    <w:p w14:paraId="48971D8C" w14:textId="77777777" w:rsidR="00ED1363" w:rsidRPr="005E3371" w:rsidRDefault="00ED1363" w:rsidP="003A5DFC">
      <w:pPr>
        <w:ind w:firstLine="360"/>
        <w:jc w:val="both"/>
        <w:rPr>
          <w:rFonts w:asciiTheme="majorBidi" w:hAnsiTheme="majorBidi" w:cstheme="majorBidi"/>
          <w:b/>
          <w:bCs/>
        </w:rPr>
      </w:pPr>
    </w:p>
    <w:p w14:paraId="68555F28" w14:textId="5F25258C" w:rsidR="00ED1363" w:rsidRPr="005E3371" w:rsidRDefault="00ED1363" w:rsidP="003A5DFC">
      <w:pPr>
        <w:shd w:val="clear" w:color="auto" w:fill="FFFFFF"/>
        <w:ind w:firstLine="360"/>
        <w:jc w:val="both"/>
        <w:rPr>
          <w:rStyle w:val="Hyperlink"/>
          <w:rFonts w:asciiTheme="majorBidi" w:hAnsiTheme="majorBidi" w:cstheme="majorBidi"/>
          <w:color w:val="000000" w:themeColor="text1"/>
        </w:rPr>
      </w:pPr>
      <w:bookmarkStart w:id="3" w:name="_Hlk207276224"/>
      <w:r w:rsidRPr="005E3371">
        <w:rPr>
          <w:rFonts w:asciiTheme="majorBidi" w:hAnsiTheme="majorBidi" w:cstheme="majorBidi"/>
          <w:color w:val="000000"/>
          <w:lang w:eastAsia="ro-RO"/>
        </w:rPr>
        <w:t xml:space="preserve">Relații suplimentare se pot solicita la tel. </w:t>
      </w:r>
      <w:r w:rsidRPr="005E3371">
        <w:rPr>
          <w:rFonts w:asciiTheme="majorBidi" w:hAnsiTheme="majorBidi" w:cstheme="majorBidi"/>
        </w:rPr>
        <w:t xml:space="preserve">0269/232066 - tasta 5, 0751/174410  -  Compartiment Resurse </w:t>
      </w:r>
      <w:proofErr w:type="spellStart"/>
      <w:r w:rsidRPr="005E3371">
        <w:rPr>
          <w:rFonts w:asciiTheme="majorBidi" w:hAnsiTheme="majorBidi" w:cstheme="majorBidi"/>
        </w:rPr>
        <w:t>Umane</w:t>
      </w:r>
      <w:r w:rsidR="00A02BE0" w:rsidRPr="005E3371">
        <w:rPr>
          <w:rFonts w:asciiTheme="majorBidi" w:hAnsiTheme="majorBidi" w:cstheme="majorBidi"/>
        </w:rPr>
        <w:t>și</w:t>
      </w:r>
      <w:proofErr w:type="spellEnd"/>
      <w:r w:rsidR="00A02BE0" w:rsidRPr="005E3371">
        <w:rPr>
          <w:rFonts w:asciiTheme="majorBidi" w:hAnsiTheme="majorBidi" w:cstheme="majorBidi"/>
        </w:rPr>
        <w:t xml:space="preserve"> Formare Profesională</w:t>
      </w:r>
      <w:r w:rsidRPr="005E3371">
        <w:rPr>
          <w:rFonts w:asciiTheme="majorBidi" w:hAnsiTheme="majorBidi" w:cstheme="majorBidi"/>
        </w:rPr>
        <w:t xml:space="preserve">, email: </w:t>
      </w:r>
      <w:hyperlink r:id="rId12" w:history="1">
        <w:r w:rsidRPr="005E3371">
          <w:rPr>
            <w:rStyle w:val="Hyperlink"/>
            <w:rFonts w:asciiTheme="majorBidi" w:hAnsiTheme="majorBidi" w:cstheme="majorBidi"/>
            <w:color w:val="000000" w:themeColor="text1"/>
          </w:rPr>
          <w:t>resurseumane@dasib.ro</w:t>
        </w:r>
      </w:hyperlink>
    </w:p>
    <w:bookmarkEnd w:id="3"/>
    <w:p w14:paraId="40957045" w14:textId="15C832AC" w:rsidR="00E91A97" w:rsidRDefault="00E91A97" w:rsidP="003A5DFC">
      <w:pPr>
        <w:jc w:val="both"/>
        <w:rPr>
          <w:rFonts w:asciiTheme="majorBidi" w:eastAsia="Lucida Sans Unicode" w:hAnsiTheme="majorBidi" w:cstheme="majorBidi"/>
          <w:bCs/>
          <w:color w:val="EE0000"/>
        </w:rPr>
      </w:pPr>
    </w:p>
    <w:p w14:paraId="5A706E57" w14:textId="77777777" w:rsidR="00924637" w:rsidRPr="005E3371" w:rsidRDefault="00924637" w:rsidP="003A5DFC">
      <w:pPr>
        <w:jc w:val="both"/>
        <w:rPr>
          <w:rFonts w:asciiTheme="majorBidi" w:eastAsia="Lucida Sans Unicode" w:hAnsiTheme="majorBidi" w:cstheme="majorBidi"/>
          <w:bCs/>
          <w:color w:val="EE0000"/>
        </w:rPr>
      </w:pPr>
    </w:p>
    <w:p w14:paraId="07B7F2D8" w14:textId="14CAB832" w:rsidR="00492E30" w:rsidRPr="003A5DFC" w:rsidRDefault="00492E30" w:rsidP="00CA4EA2">
      <w:pPr>
        <w:jc w:val="both"/>
        <w:rPr>
          <w:rFonts w:asciiTheme="majorBidi" w:hAnsiTheme="majorBidi" w:cstheme="majorBidi"/>
        </w:rPr>
      </w:pPr>
    </w:p>
    <w:sectPr w:rsidR="00492E30" w:rsidRPr="003A5DFC" w:rsidSect="00C63327">
      <w:footerReference w:type="default" r:id="rId13"/>
      <w:headerReference w:type="first" r:id="rId14"/>
      <w:footerReference w:type="first" r:id="rId15"/>
      <w:pgSz w:w="11906" w:h="16838"/>
      <w:pgMar w:top="284" w:right="1133" w:bottom="450" w:left="720" w:header="708" w:footer="13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9EF7E" w14:textId="77777777" w:rsidR="004A7B69" w:rsidRPr="00CB75C6" w:rsidRDefault="004A7B69" w:rsidP="005A6E11">
      <w:r w:rsidRPr="00CB75C6">
        <w:separator/>
      </w:r>
    </w:p>
  </w:endnote>
  <w:endnote w:type="continuationSeparator" w:id="0">
    <w:p w14:paraId="6CC0A820" w14:textId="77777777" w:rsidR="004A7B69" w:rsidRPr="00CB75C6" w:rsidRDefault="004A7B69" w:rsidP="005A6E11">
      <w:r w:rsidRPr="00CB75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A060B" w14:textId="4186AEE7" w:rsidR="00F6707D" w:rsidRPr="00CB75C6" w:rsidRDefault="00F6707D" w:rsidP="00F6707D">
    <w:pPr>
      <w:pStyle w:val="Footer"/>
      <w:framePr w:wrap="around" w:vAnchor="text" w:hAnchor="margin" w:xAlign="right" w:y="1"/>
      <w:rPr>
        <w:rStyle w:val="PageNumber"/>
      </w:rPr>
    </w:pPr>
    <w:r w:rsidRPr="00CB75C6">
      <w:rPr>
        <w:rStyle w:val="PageNumber"/>
      </w:rPr>
      <w:fldChar w:fldCharType="begin"/>
    </w:r>
    <w:r w:rsidRPr="00CB75C6">
      <w:rPr>
        <w:rStyle w:val="PageNumber"/>
      </w:rPr>
      <w:instrText xml:space="preserve">PAGE  </w:instrText>
    </w:r>
    <w:r w:rsidRPr="00CB75C6">
      <w:rPr>
        <w:rStyle w:val="PageNumber"/>
      </w:rPr>
      <w:fldChar w:fldCharType="separate"/>
    </w:r>
    <w:r w:rsidR="0075007A">
      <w:rPr>
        <w:rStyle w:val="PageNumber"/>
        <w:noProof/>
      </w:rPr>
      <w:t>2</w:t>
    </w:r>
    <w:r w:rsidRPr="00CB75C6">
      <w:rPr>
        <w:rStyle w:val="PageNumber"/>
      </w:rPr>
      <w:fldChar w:fldCharType="end"/>
    </w:r>
  </w:p>
  <w:p w14:paraId="6F817D25"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 xml:space="preserve">ROMÂNIA, 550179 SIBIU, Strada Mitropoliei nr. 2, Telefon: 0269-232066; 0269-218272 Fax: </w:t>
    </w:r>
    <w:r w:rsidRPr="00CD7982">
      <w:rPr>
        <w:color w:val="0070C0"/>
        <w:sz w:val="20"/>
        <w:szCs w:val="20"/>
      </w:rPr>
      <w:t>0369/419728</w:t>
    </w:r>
    <w:r w:rsidRPr="00CD7982">
      <w:rPr>
        <w:color w:val="0070C0"/>
        <w:sz w:val="20"/>
        <w:szCs w:val="20"/>
        <w:lang w:val="it-IT"/>
      </w:rPr>
      <w:t>,</w:t>
    </w:r>
  </w:p>
  <w:p w14:paraId="55AADCBE"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 xml:space="preserve">E- mail: </w:t>
    </w:r>
    <w:hyperlink r:id="rId1" w:history="1">
      <w:r w:rsidRPr="00CD7982">
        <w:rPr>
          <w:rStyle w:val="Hyperlink"/>
          <w:sz w:val="20"/>
          <w:szCs w:val="20"/>
          <w:lang w:val="it-IT"/>
        </w:rPr>
        <w:t>office@dasib.ro</w:t>
      </w:r>
    </w:hyperlink>
    <w:r w:rsidRPr="00CD7982">
      <w:rPr>
        <w:color w:val="0070C0"/>
        <w:sz w:val="20"/>
        <w:szCs w:val="20"/>
        <w:lang w:val="it-IT"/>
      </w:rPr>
      <w:t xml:space="preserve"> , </w:t>
    </w:r>
    <w:hyperlink r:id="rId2" w:history="1">
      <w:r w:rsidRPr="00CD7982">
        <w:rPr>
          <w:rStyle w:val="Hyperlink"/>
          <w:sz w:val="20"/>
          <w:szCs w:val="20"/>
          <w:lang w:val="it-IT"/>
        </w:rPr>
        <w:t>www.dasib.ro</w:t>
      </w:r>
    </w:hyperlink>
  </w:p>
  <w:p w14:paraId="16E338DF"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Operator prelucrare date cu caracter personal nr. 10199</w:t>
    </w:r>
  </w:p>
  <w:p w14:paraId="5B61F87E" w14:textId="77777777" w:rsidR="00F6707D" w:rsidRPr="00CB75C6" w:rsidRDefault="00F6707D">
    <w:pPr>
      <w:pStyle w:val="Footer"/>
    </w:pPr>
  </w:p>
  <w:p w14:paraId="35C96392" w14:textId="77777777" w:rsidR="00C74076" w:rsidRPr="00CB75C6" w:rsidRDefault="00C740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FF1AA" w14:textId="77777777" w:rsidR="005C0294" w:rsidRPr="00CB75C6" w:rsidRDefault="005C0294" w:rsidP="005C0294">
    <w:pPr>
      <w:pStyle w:val="Footer"/>
      <w:framePr w:wrap="around" w:vAnchor="text" w:hAnchor="margin" w:xAlign="right" w:y="1"/>
      <w:rPr>
        <w:rStyle w:val="PageNumber"/>
      </w:rPr>
    </w:pPr>
    <w:r w:rsidRPr="00CB75C6">
      <w:rPr>
        <w:rStyle w:val="PageNumber"/>
      </w:rPr>
      <w:fldChar w:fldCharType="begin"/>
    </w:r>
    <w:r w:rsidRPr="00CB75C6">
      <w:rPr>
        <w:rStyle w:val="PageNumber"/>
      </w:rPr>
      <w:instrText xml:space="preserve">PAGE  </w:instrText>
    </w:r>
    <w:r w:rsidRPr="00CB75C6">
      <w:rPr>
        <w:rStyle w:val="PageNumber"/>
      </w:rPr>
      <w:fldChar w:fldCharType="separate"/>
    </w:r>
    <w:r w:rsidR="0075007A">
      <w:rPr>
        <w:rStyle w:val="PageNumber"/>
        <w:noProof/>
      </w:rPr>
      <w:t>1</w:t>
    </w:r>
    <w:r w:rsidRPr="00CB75C6">
      <w:rPr>
        <w:rStyle w:val="PageNumber"/>
      </w:rPr>
      <w:fldChar w:fldCharType="end"/>
    </w:r>
  </w:p>
  <w:p w14:paraId="2A501849" w14:textId="77777777" w:rsidR="00E8111E" w:rsidRPr="00CD7982" w:rsidRDefault="00E8111E" w:rsidP="00E8111E">
    <w:pPr>
      <w:pStyle w:val="Footer"/>
      <w:jc w:val="center"/>
      <w:rPr>
        <w:color w:val="0070C0"/>
        <w:sz w:val="20"/>
        <w:szCs w:val="20"/>
        <w:lang w:val="it-IT"/>
      </w:rPr>
    </w:pPr>
    <w:bookmarkStart w:id="4" w:name="_Hlk196723656"/>
    <w:r w:rsidRPr="00CD7982">
      <w:rPr>
        <w:color w:val="0070C0"/>
        <w:sz w:val="20"/>
        <w:szCs w:val="20"/>
        <w:lang w:val="it-IT"/>
      </w:rPr>
      <w:t xml:space="preserve">ROMÂNIA, </w:t>
    </w:r>
    <w:r w:rsidRPr="00CD7982">
      <w:rPr>
        <w:color w:val="0070C0"/>
        <w:sz w:val="20"/>
        <w:szCs w:val="20"/>
        <w:lang w:val="it-IT"/>
      </w:rPr>
      <w:t xml:space="preserve">550179 SIBIU, Strada Mitropoliei nr. 2, Telefon: 0269-232066; 0269-218272 Fax: </w:t>
    </w:r>
    <w:r w:rsidRPr="00CD7982">
      <w:rPr>
        <w:color w:val="0070C0"/>
        <w:sz w:val="20"/>
        <w:szCs w:val="20"/>
      </w:rPr>
      <w:t>0369/419728</w:t>
    </w:r>
    <w:r w:rsidRPr="00CD7982">
      <w:rPr>
        <w:color w:val="0070C0"/>
        <w:sz w:val="20"/>
        <w:szCs w:val="20"/>
        <w:lang w:val="it-IT"/>
      </w:rPr>
      <w:t>,</w:t>
    </w:r>
  </w:p>
  <w:p w14:paraId="5DC07565"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 xml:space="preserve">E- mail: </w:t>
    </w:r>
    <w:hyperlink r:id="rId1" w:history="1">
      <w:r w:rsidRPr="00CD7982">
        <w:rPr>
          <w:rStyle w:val="Hyperlink"/>
          <w:sz w:val="20"/>
          <w:szCs w:val="20"/>
          <w:lang w:val="it-IT"/>
        </w:rPr>
        <w:t>office@dasib.ro</w:t>
      </w:r>
    </w:hyperlink>
    <w:r w:rsidRPr="00CD7982">
      <w:rPr>
        <w:color w:val="0070C0"/>
        <w:sz w:val="20"/>
        <w:szCs w:val="20"/>
        <w:lang w:val="it-IT"/>
      </w:rPr>
      <w:t xml:space="preserve"> , </w:t>
    </w:r>
    <w:hyperlink r:id="rId2" w:history="1">
      <w:r w:rsidRPr="00CD7982">
        <w:rPr>
          <w:rStyle w:val="Hyperlink"/>
          <w:sz w:val="20"/>
          <w:szCs w:val="20"/>
          <w:lang w:val="it-IT"/>
        </w:rPr>
        <w:t>www.dasib.ro</w:t>
      </w:r>
    </w:hyperlink>
  </w:p>
  <w:p w14:paraId="3B648B78" w14:textId="77777777" w:rsidR="00E8111E" w:rsidRPr="00CD7982" w:rsidRDefault="00E8111E" w:rsidP="00E8111E">
    <w:pPr>
      <w:pStyle w:val="Footer"/>
      <w:jc w:val="center"/>
      <w:rPr>
        <w:color w:val="0070C0"/>
        <w:sz w:val="20"/>
        <w:szCs w:val="20"/>
        <w:lang w:val="it-IT"/>
      </w:rPr>
    </w:pPr>
    <w:r w:rsidRPr="00CD7982">
      <w:rPr>
        <w:color w:val="0070C0"/>
        <w:sz w:val="20"/>
        <w:szCs w:val="20"/>
        <w:lang w:val="it-IT"/>
      </w:rPr>
      <w:t>Operator prelucrare date cu caracter personal nr. 10199</w:t>
    </w:r>
  </w:p>
  <w:bookmarkEnd w:id="4"/>
  <w:p w14:paraId="30CA5DBE" w14:textId="77777777" w:rsidR="005C0294" w:rsidRPr="00CB75C6" w:rsidRDefault="005C0294" w:rsidP="005C0294">
    <w:pPr>
      <w:pStyle w:val="Footer"/>
    </w:pPr>
  </w:p>
  <w:p w14:paraId="5E7B1066" w14:textId="77777777" w:rsidR="005C0294" w:rsidRPr="00CB75C6" w:rsidRDefault="005C0294" w:rsidP="005C0294">
    <w:pPr>
      <w:pStyle w:val="Footer"/>
    </w:pPr>
  </w:p>
  <w:p w14:paraId="3230F2BF" w14:textId="77777777" w:rsidR="005C0294" w:rsidRPr="00CB75C6" w:rsidRDefault="005C0294" w:rsidP="005C0294">
    <w:pPr>
      <w:pStyle w:val="Footer"/>
    </w:pPr>
  </w:p>
  <w:p w14:paraId="6A7F62BC" w14:textId="77777777" w:rsidR="005C0294" w:rsidRDefault="005C02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1D448" w14:textId="77777777" w:rsidR="004A7B69" w:rsidRPr="00CB75C6" w:rsidRDefault="004A7B69" w:rsidP="005A6E11">
      <w:r w:rsidRPr="00CB75C6">
        <w:separator/>
      </w:r>
    </w:p>
  </w:footnote>
  <w:footnote w:type="continuationSeparator" w:id="0">
    <w:p w14:paraId="22DE9234" w14:textId="77777777" w:rsidR="004A7B69" w:rsidRPr="00CB75C6" w:rsidRDefault="004A7B69" w:rsidP="005A6E11">
      <w:r w:rsidRPr="00CB75C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A3AF8" w14:textId="77777777" w:rsidR="005C0294" w:rsidRPr="00CB75C6" w:rsidRDefault="005C0294" w:rsidP="005C0294">
    <w:pPr>
      <w:pStyle w:val="NoSpacing1"/>
      <w:spacing w:line="360" w:lineRule="auto"/>
      <w:rPr>
        <w:sz w:val="24"/>
        <w:lang w:val="ro-RO"/>
      </w:rPr>
    </w:pPr>
    <w:r w:rsidRPr="00CB75C6">
      <w:rPr>
        <w:noProof/>
      </w:rPr>
      <w:drawing>
        <wp:inline distT="0" distB="0" distL="0" distR="0" wp14:anchorId="5BB51110" wp14:editId="4C5C6BE7">
          <wp:extent cx="6383655" cy="1244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3655" cy="1244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D5EEA"/>
    <w:multiLevelType w:val="hybridMultilevel"/>
    <w:tmpl w:val="B09255AA"/>
    <w:lvl w:ilvl="0" w:tplc="3DEE3D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C40BE6"/>
    <w:multiLevelType w:val="hybridMultilevel"/>
    <w:tmpl w:val="CA42E372"/>
    <w:lvl w:ilvl="0" w:tplc="FFFFFFFF">
      <w:start w:val="1"/>
      <w:numFmt w:val="decimal"/>
      <w:lvlText w:val="%1."/>
      <w:lvlJc w:val="left"/>
      <w:pPr>
        <w:ind w:left="1080" w:hanging="360"/>
      </w:pPr>
      <w:rPr>
        <w:rFonts w:asciiTheme="majorBidi" w:eastAsia="Calibri" w:hAnsiTheme="majorBidi" w:cstheme="majorBidi"/>
      </w:rPr>
    </w:lvl>
    <w:lvl w:ilvl="1" w:tplc="FFFFFFFF" w:tentative="1">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8083DCE"/>
    <w:multiLevelType w:val="multilevel"/>
    <w:tmpl w:val="98A472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B96161"/>
    <w:multiLevelType w:val="multilevel"/>
    <w:tmpl w:val="3F1EF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EA1D05"/>
    <w:multiLevelType w:val="multilevel"/>
    <w:tmpl w:val="6DD4E422"/>
    <w:lvl w:ilvl="0">
      <w:start w:val="4"/>
      <w:numFmt w:val="decimal"/>
      <w:lvlText w:val="%1."/>
      <w:lvlJc w:val="left"/>
      <w:pPr>
        <w:tabs>
          <w:tab w:val="num" w:pos="720"/>
        </w:tabs>
        <w:ind w:left="720" w:hanging="360"/>
      </w:pPr>
      <w:rPr>
        <w:rFonts w:hint="default"/>
        <w:b/>
        <w:bCs w:val="0"/>
      </w:rPr>
    </w:lvl>
    <w:lvl w:ilvl="1">
      <w:start w:val="1"/>
      <w:numFmt w:val="decimal"/>
      <w:lvlText w:val="%2."/>
      <w:lvlJc w:val="left"/>
      <w:pPr>
        <w:tabs>
          <w:tab w:val="num" w:pos="360"/>
        </w:tabs>
        <w:ind w:left="36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0C2B10DA"/>
    <w:multiLevelType w:val="multilevel"/>
    <w:tmpl w:val="485EA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8A49CD"/>
    <w:multiLevelType w:val="hybridMultilevel"/>
    <w:tmpl w:val="253CE5EE"/>
    <w:lvl w:ilvl="0" w:tplc="9EA828E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75000D"/>
    <w:multiLevelType w:val="hybridMultilevel"/>
    <w:tmpl w:val="B09255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1D34B2"/>
    <w:multiLevelType w:val="multilevel"/>
    <w:tmpl w:val="77A0C8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021EA5"/>
    <w:multiLevelType w:val="hybridMultilevel"/>
    <w:tmpl w:val="CA42E372"/>
    <w:lvl w:ilvl="0" w:tplc="FFFFFFFF">
      <w:start w:val="1"/>
      <w:numFmt w:val="decimal"/>
      <w:lvlText w:val="%1."/>
      <w:lvlJc w:val="left"/>
      <w:pPr>
        <w:ind w:left="360" w:hanging="360"/>
      </w:pPr>
      <w:rPr>
        <w:rFonts w:asciiTheme="majorBidi" w:eastAsia="Calibri" w:hAnsiTheme="majorBidi" w:cstheme="majorBidi"/>
      </w:rPr>
    </w:lvl>
    <w:lvl w:ilvl="1" w:tplc="FFFFFFFF" w:tentative="1">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16E3418B"/>
    <w:multiLevelType w:val="hybridMultilevel"/>
    <w:tmpl w:val="8D1839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9200C22"/>
    <w:multiLevelType w:val="hybridMultilevel"/>
    <w:tmpl w:val="57A0F8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A7B23BA"/>
    <w:multiLevelType w:val="multilevel"/>
    <w:tmpl w:val="B23C278A"/>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1ABC64F6"/>
    <w:multiLevelType w:val="hybridMultilevel"/>
    <w:tmpl w:val="FAA41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1F5C5B"/>
    <w:multiLevelType w:val="multilevel"/>
    <w:tmpl w:val="8D9AA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58179B5"/>
    <w:multiLevelType w:val="hybridMultilevel"/>
    <w:tmpl w:val="C242FDAA"/>
    <w:lvl w:ilvl="0" w:tplc="FA2E6024">
      <w:start w:val="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EB1E30"/>
    <w:multiLevelType w:val="hybridMultilevel"/>
    <w:tmpl w:val="A42A4894"/>
    <w:lvl w:ilvl="0" w:tplc="B0E6048E">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19090A"/>
    <w:multiLevelType w:val="hybridMultilevel"/>
    <w:tmpl w:val="C9229E9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8C54879"/>
    <w:multiLevelType w:val="hybridMultilevel"/>
    <w:tmpl w:val="8992071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293A4931"/>
    <w:multiLevelType w:val="hybridMultilevel"/>
    <w:tmpl w:val="9174B474"/>
    <w:lvl w:ilvl="0" w:tplc="4726D9FC">
      <w:start w:val="1"/>
      <w:numFmt w:val="decimal"/>
      <w:lvlText w:val="%1."/>
      <w:lvlJc w:val="left"/>
      <w:pPr>
        <w:ind w:left="720" w:hanging="360"/>
      </w:pPr>
      <w:rPr>
        <w:rFonts w:ascii="Times New Roman" w:eastAsia="Calibri"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26457A2"/>
    <w:multiLevelType w:val="multilevel"/>
    <w:tmpl w:val="5F84CA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3C30A0D"/>
    <w:multiLevelType w:val="hybridMultilevel"/>
    <w:tmpl w:val="9174B474"/>
    <w:lvl w:ilvl="0" w:tplc="FFFFFFFF">
      <w:start w:val="1"/>
      <w:numFmt w:val="decimal"/>
      <w:lvlText w:val="%1."/>
      <w:lvlJc w:val="left"/>
      <w:pPr>
        <w:ind w:left="720" w:hanging="360"/>
      </w:pPr>
      <w:rPr>
        <w:rFonts w:ascii="Times New Roman" w:eastAsia="Calibri"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4270CB2"/>
    <w:multiLevelType w:val="multilevel"/>
    <w:tmpl w:val="D66A4D72"/>
    <w:lvl w:ilvl="0">
      <w:start w:val="1"/>
      <w:numFmt w:val="decimal"/>
      <w:lvlText w:val="%1."/>
      <w:lvlJc w:val="left"/>
      <w:pPr>
        <w:tabs>
          <w:tab w:val="num" w:pos="720"/>
        </w:tabs>
        <w:ind w:left="720" w:hanging="360"/>
      </w:pPr>
    </w:lvl>
    <w:lvl w:ilvl="1">
      <w:start w:val="1"/>
      <w:numFmt w:val="decimal"/>
      <w:lvlText w:val="%2."/>
      <w:lvlJc w:val="left"/>
      <w:pPr>
        <w:ind w:left="108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5FC46E4"/>
    <w:multiLevelType w:val="multilevel"/>
    <w:tmpl w:val="284A1A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
      <w:numFmt w:val="bullet"/>
      <w:lvlText w:val="-"/>
      <w:lvlJc w:val="left"/>
      <w:pPr>
        <w:ind w:left="1530" w:hanging="360"/>
      </w:pPr>
      <w:rPr>
        <w:rFonts w:ascii="Times New Roman" w:eastAsia="Times New Roman" w:hAnsi="Times New Roman" w:cs="Times New Roman" w:hint="default"/>
      </w:rPr>
    </w:lvl>
    <w:lvl w:ilvl="3">
      <w:start w:val="1"/>
      <w:numFmt w:val="decimal"/>
      <w:lvlText w:val="%4."/>
      <w:lvlJc w:val="left"/>
      <w:pPr>
        <w:ind w:left="54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FD35C3"/>
    <w:multiLevelType w:val="hybridMultilevel"/>
    <w:tmpl w:val="3E0018C2"/>
    <w:lvl w:ilvl="0" w:tplc="2472B5EE">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713E36"/>
    <w:multiLevelType w:val="hybridMultilevel"/>
    <w:tmpl w:val="B6347FC0"/>
    <w:lvl w:ilvl="0" w:tplc="FBC0BC26">
      <w:start w:val="1"/>
      <w:numFmt w:val="decimal"/>
      <w:lvlText w:val="%1."/>
      <w:lvlJc w:val="left"/>
      <w:pPr>
        <w:ind w:left="810" w:hanging="360"/>
      </w:pPr>
      <w:rPr>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31423DC"/>
    <w:multiLevelType w:val="hybridMultilevel"/>
    <w:tmpl w:val="4D58B1EE"/>
    <w:lvl w:ilvl="0" w:tplc="8F681F32">
      <w:start w:val="1"/>
      <w:numFmt w:val="decimal"/>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3A081B"/>
    <w:multiLevelType w:val="multilevel"/>
    <w:tmpl w:val="69660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71D65E2"/>
    <w:multiLevelType w:val="multilevel"/>
    <w:tmpl w:val="A6ACA0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ACD5490"/>
    <w:multiLevelType w:val="hybridMultilevel"/>
    <w:tmpl w:val="A3E62F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281764B"/>
    <w:multiLevelType w:val="hybridMultilevel"/>
    <w:tmpl w:val="CA42E372"/>
    <w:lvl w:ilvl="0" w:tplc="FFFFFFFF">
      <w:start w:val="1"/>
      <w:numFmt w:val="decimal"/>
      <w:lvlText w:val="%1."/>
      <w:lvlJc w:val="left"/>
      <w:pPr>
        <w:ind w:left="360" w:hanging="360"/>
      </w:pPr>
      <w:rPr>
        <w:rFonts w:asciiTheme="majorBidi" w:eastAsia="Calibri" w:hAnsiTheme="majorBidi" w:cstheme="majorBidi"/>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536F0174"/>
    <w:multiLevelType w:val="hybridMultilevel"/>
    <w:tmpl w:val="FB20A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FB350D"/>
    <w:multiLevelType w:val="hybridMultilevel"/>
    <w:tmpl w:val="CA98DB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76D43E0"/>
    <w:multiLevelType w:val="hybridMultilevel"/>
    <w:tmpl w:val="3DB2210E"/>
    <w:lvl w:ilvl="0" w:tplc="FBC0BC26">
      <w:start w:val="1"/>
      <w:numFmt w:val="decimal"/>
      <w:lvlText w:val="%1."/>
      <w:lvlJc w:val="left"/>
      <w:pPr>
        <w:ind w:left="45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CBD046E"/>
    <w:multiLevelType w:val="multilevel"/>
    <w:tmpl w:val="284A1A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
      <w:numFmt w:val="bullet"/>
      <w:lvlText w:val="-"/>
      <w:lvlJc w:val="left"/>
      <w:pPr>
        <w:ind w:left="1530" w:hanging="360"/>
      </w:pPr>
      <w:rPr>
        <w:rFonts w:ascii="Times New Roman" w:eastAsia="Times New Roman" w:hAnsi="Times New Roman" w:cs="Times New Roman" w:hint="default"/>
      </w:rPr>
    </w:lvl>
    <w:lvl w:ilvl="3">
      <w:start w:val="1"/>
      <w:numFmt w:val="decimal"/>
      <w:lvlText w:val="%4."/>
      <w:lvlJc w:val="left"/>
      <w:pPr>
        <w:ind w:left="54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1C1758"/>
    <w:multiLevelType w:val="hybridMultilevel"/>
    <w:tmpl w:val="7AD01602"/>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6" w15:restartNumberingAfterBreak="0">
    <w:nsid w:val="5E470E2E"/>
    <w:multiLevelType w:val="multilevel"/>
    <w:tmpl w:val="3A16D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3F567A8"/>
    <w:multiLevelType w:val="hybridMultilevel"/>
    <w:tmpl w:val="CA42E372"/>
    <w:lvl w:ilvl="0" w:tplc="FFFFFFFF">
      <w:start w:val="1"/>
      <w:numFmt w:val="decimal"/>
      <w:lvlText w:val="%1."/>
      <w:lvlJc w:val="left"/>
      <w:pPr>
        <w:ind w:left="360" w:hanging="360"/>
      </w:pPr>
      <w:rPr>
        <w:rFonts w:asciiTheme="majorBidi" w:eastAsia="Calibri" w:hAnsiTheme="majorBidi" w:cstheme="majorBidi"/>
      </w:rPr>
    </w:lvl>
    <w:lvl w:ilvl="1" w:tplc="FFFFFFFF" w:tentative="1">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64AA13E8"/>
    <w:multiLevelType w:val="hybridMultilevel"/>
    <w:tmpl w:val="8D18399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67394ED9"/>
    <w:multiLevelType w:val="hybridMultilevel"/>
    <w:tmpl w:val="899207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0500132"/>
    <w:multiLevelType w:val="hybridMultilevel"/>
    <w:tmpl w:val="F6FE06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1657022"/>
    <w:multiLevelType w:val="hybridMultilevel"/>
    <w:tmpl w:val="4CC6CD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FBC0BC26">
      <w:start w:val="1"/>
      <w:numFmt w:val="decimal"/>
      <w:lvlText w:val="%4."/>
      <w:lvlJc w:val="left"/>
      <w:pPr>
        <w:ind w:left="450" w:hanging="360"/>
      </w:pPr>
      <w:rPr>
        <w:b/>
        <w:bCs w:val="0"/>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1DB2B5F"/>
    <w:multiLevelType w:val="multilevel"/>
    <w:tmpl w:val="0BAE7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2B264A6"/>
    <w:multiLevelType w:val="multilevel"/>
    <w:tmpl w:val="D66A4D72"/>
    <w:lvl w:ilvl="0">
      <w:start w:val="1"/>
      <w:numFmt w:val="decimal"/>
      <w:lvlText w:val="%1."/>
      <w:lvlJc w:val="left"/>
      <w:pPr>
        <w:tabs>
          <w:tab w:val="num" w:pos="720"/>
        </w:tabs>
        <w:ind w:left="720" w:hanging="360"/>
      </w:pPr>
    </w:lvl>
    <w:lvl w:ilvl="1">
      <w:start w:val="1"/>
      <w:numFmt w:val="decimal"/>
      <w:lvlText w:val="%2."/>
      <w:lvlJc w:val="left"/>
      <w:pPr>
        <w:ind w:left="45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8047C58"/>
    <w:multiLevelType w:val="multilevel"/>
    <w:tmpl w:val="FE4076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8AF2BC6"/>
    <w:multiLevelType w:val="multilevel"/>
    <w:tmpl w:val="0ADE5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D267E09"/>
    <w:multiLevelType w:val="hybridMultilevel"/>
    <w:tmpl w:val="9174B474"/>
    <w:lvl w:ilvl="0" w:tplc="FFFFFFFF">
      <w:start w:val="1"/>
      <w:numFmt w:val="decimal"/>
      <w:lvlText w:val="%1."/>
      <w:lvlJc w:val="left"/>
      <w:pPr>
        <w:ind w:left="720" w:hanging="360"/>
      </w:pPr>
      <w:rPr>
        <w:rFonts w:ascii="Times New Roman" w:eastAsia="Calibri"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D6B4667"/>
    <w:multiLevelType w:val="hybridMultilevel"/>
    <w:tmpl w:val="2E8C0062"/>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8" w15:restartNumberingAfterBreak="0">
    <w:nsid w:val="7EC35318"/>
    <w:multiLevelType w:val="hybridMultilevel"/>
    <w:tmpl w:val="8D18399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929117801">
    <w:abstractNumId w:val="31"/>
  </w:num>
  <w:num w:numId="2" w16cid:durableId="1447771251">
    <w:abstractNumId w:val="34"/>
  </w:num>
  <w:num w:numId="3" w16cid:durableId="329796744">
    <w:abstractNumId w:val="27"/>
  </w:num>
  <w:num w:numId="4" w16cid:durableId="546650803">
    <w:abstractNumId w:val="26"/>
  </w:num>
  <w:num w:numId="5" w16cid:durableId="415135972">
    <w:abstractNumId w:val="18"/>
  </w:num>
  <w:num w:numId="6" w16cid:durableId="268661430">
    <w:abstractNumId w:val="0"/>
  </w:num>
  <w:num w:numId="7" w16cid:durableId="795639122">
    <w:abstractNumId w:val="22"/>
  </w:num>
  <w:num w:numId="8" w16cid:durableId="415324280">
    <w:abstractNumId w:val="7"/>
  </w:num>
  <w:num w:numId="9" w16cid:durableId="272371442">
    <w:abstractNumId w:val="12"/>
  </w:num>
  <w:num w:numId="10" w16cid:durableId="49303305">
    <w:abstractNumId w:val="5"/>
  </w:num>
  <w:num w:numId="11" w16cid:durableId="562181910">
    <w:abstractNumId w:val="36"/>
  </w:num>
  <w:num w:numId="12" w16cid:durableId="194731927">
    <w:abstractNumId w:val="2"/>
  </w:num>
  <w:num w:numId="13" w16cid:durableId="748036813">
    <w:abstractNumId w:val="45"/>
  </w:num>
  <w:num w:numId="14" w16cid:durableId="1657417064">
    <w:abstractNumId w:val="8"/>
  </w:num>
  <w:num w:numId="15" w16cid:durableId="1089278599">
    <w:abstractNumId w:val="14"/>
  </w:num>
  <w:num w:numId="16" w16cid:durableId="1607889570">
    <w:abstractNumId w:val="42"/>
  </w:num>
  <w:num w:numId="17" w16cid:durableId="657343880">
    <w:abstractNumId w:val="44"/>
  </w:num>
  <w:num w:numId="18" w16cid:durableId="812991497">
    <w:abstractNumId w:val="20"/>
  </w:num>
  <w:num w:numId="19" w16cid:durableId="2070418286">
    <w:abstractNumId w:val="28"/>
  </w:num>
  <w:num w:numId="20" w16cid:durableId="437258688">
    <w:abstractNumId w:val="24"/>
  </w:num>
  <w:num w:numId="21" w16cid:durableId="575287607">
    <w:abstractNumId w:val="29"/>
  </w:num>
  <w:num w:numId="22" w16cid:durableId="770517116">
    <w:abstractNumId w:val="1"/>
  </w:num>
  <w:num w:numId="23" w16cid:durableId="612981504">
    <w:abstractNumId w:val="39"/>
  </w:num>
  <w:num w:numId="24" w16cid:durableId="126894677">
    <w:abstractNumId w:val="4"/>
  </w:num>
  <w:num w:numId="25" w16cid:durableId="1588149052">
    <w:abstractNumId w:val="9"/>
  </w:num>
  <w:num w:numId="26" w16cid:durableId="1322538933">
    <w:abstractNumId w:val="41"/>
  </w:num>
  <w:num w:numId="27" w16cid:durableId="2062904915">
    <w:abstractNumId w:val="17"/>
  </w:num>
  <w:num w:numId="28" w16cid:durableId="78723977">
    <w:abstractNumId w:val="16"/>
  </w:num>
  <w:num w:numId="29" w16cid:durableId="1984385062">
    <w:abstractNumId w:val="11"/>
  </w:num>
  <w:num w:numId="30" w16cid:durableId="1707682512">
    <w:abstractNumId w:val="15"/>
  </w:num>
  <w:num w:numId="31" w16cid:durableId="1753547240">
    <w:abstractNumId w:val="25"/>
  </w:num>
  <w:num w:numId="32" w16cid:durableId="490489395">
    <w:abstractNumId w:val="32"/>
  </w:num>
  <w:num w:numId="33" w16cid:durableId="733703484">
    <w:abstractNumId w:val="35"/>
  </w:num>
  <w:num w:numId="34" w16cid:durableId="1458332651">
    <w:abstractNumId w:val="47"/>
  </w:num>
  <w:num w:numId="35" w16cid:durableId="793598001">
    <w:abstractNumId w:val="13"/>
  </w:num>
  <w:num w:numId="36" w16cid:durableId="2031174956">
    <w:abstractNumId w:val="40"/>
  </w:num>
  <w:num w:numId="37" w16cid:durableId="936451726">
    <w:abstractNumId w:val="33"/>
  </w:num>
  <w:num w:numId="38" w16cid:durableId="239488597">
    <w:abstractNumId w:val="3"/>
  </w:num>
  <w:num w:numId="39" w16cid:durableId="1782063921">
    <w:abstractNumId w:val="23"/>
  </w:num>
  <w:num w:numId="40" w16cid:durableId="61948477">
    <w:abstractNumId w:val="6"/>
  </w:num>
  <w:num w:numId="41" w16cid:durableId="1828128913">
    <w:abstractNumId w:val="30"/>
  </w:num>
  <w:num w:numId="42" w16cid:durableId="1919363712">
    <w:abstractNumId w:val="43"/>
  </w:num>
  <w:num w:numId="43" w16cid:durableId="1929533093">
    <w:abstractNumId w:val="37"/>
  </w:num>
  <w:num w:numId="44" w16cid:durableId="462162007">
    <w:abstractNumId w:val="19"/>
  </w:num>
  <w:num w:numId="45" w16cid:durableId="13230460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14359148">
    <w:abstractNumId w:val="21"/>
  </w:num>
  <w:num w:numId="47" w16cid:durableId="1866557855">
    <w:abstractNumId w:val="38"/>
  </w:num>
  <w:num w:numId="48" w16cid:durableId="1858036428">
    <w:abstractNumId w:val="46"/>
  </w:num>
  <w:num w:numId="49" w16cid:durableId="274333838">
    <w:abstractNumId w:val="4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C00"/>
    <w:rsid w:val="00004F13"/>
    <w:rsid w:val="00011187"/>
    <w:rsid w:val="000111F1"/>
    <w:rsid w:val="0001165E"/>
    <w:rsid w:val="00013320"/>
    <w:rsid w:val="000174BE"/>
    <w:rsid w:val="000207B2"/>
    <w:rsid w:val="00027CD6"/>
    <w:rsid w:val="00027DCF"/>
    <w:rsid w:val="00031BDE"/>
    <w:rsid w:val="00046DE8"/>
    <w:rsid w:val="00051150"/>
    <w:rsid w:val="00051997"/>
    <w:rsid w:val="00052D6F"/>
    <w:rsid w:val="0005512D"/>
    <w:rsid w:val="000568FD"/>
    <w:rsid w:val="0006370B"/>
    <w:rsid w:val="00073F9E"/>
    <w:rsid w:val="00084B9F"/>
    <w:rsid w:val="00087CEA"/>
    <w:rsid w:val="000919F3"/>
    <w:rsid w:val="00092285"/>
    <w:rsid w:val="00093E1F"/>
    <w:rsid w:val="000944CD"/>
    <w:rsid w:val="00094AB1"/>
    <w:rsid w:val="000A055C"/>
    <w:rsid w:val="000A1785"/>
    <w:rsid w:val="000A5E3C"/>
    <w:rsid w:val="000A6216"/>
    <w:rsid w:val="000B0223"/>
    <w:rsid w:val="000B2593"/>
    <w:rsid w:val="000B6B1B"/>
    <w:rsid w:val="000B7D2A"/>
    <w:rsid w:val="000C628E"/>
    <w:rsid w:val="000C768A"/>
    <w:rsid w:val="000D10AD"/>
    <w:rsid w:val="000D2DFB"/>
    <w:rsid w:val="000E6619"/>
    <w:rsid w:val="000E7B2B"/>
    <w:rsid w:val="000F1C2E"/>
    <w:rsid w:val="000F2C64"/>
    <w:rsid w:val="000F5C9A"/>
    <w:rsid w:val="000F6437"/>
    <w:rsid w:val="0010235D"/>
    <w:rsid w:val="00102930"/>
    <w:rsid w:val="001062C9"/>
    <w:rsid w:val="0010785A"/>
    <w:rsid w:val="001143DA"/>
    <w:rsid w:val="0012681C"/>
    <w:rsid w:val="001269E6"/>
    <w:rsid w:val="00131260"/>
    <w:rsid w:val="00131C86"/>
    <w:rsid w:val="00131CDE"/>
    <w:rsid w:val="00142E44"/>
    <w:rsid w:val="001462FA"/>
    <w:rsid w:val="001614ED"/>
    <w:rsid w:val="0016627A"/>
    <w:rsid w:val="00166661"/>
    <w:rsid w:val="0017333B"/>
    <w:rsid w:val="001763F2"/>
    <w:rsid w:val="00186896"/>
    <w:rsid w:val="001930DD"/>
    <w:rsid w:val="00197BC9"/>
    <w:rsid w:val="001A32D2"/>
    <w:rsid w:val="001B378E"/>
    <w:rsid w:val="001C101C"/>
    <w:rsid w:val="001C7B97"/>
    <w:rsid w:val="001C7BBB"/>
    <w:rsid w:val="001D2352"/>
    <w:rsid w:val="001D25B5"/>
    <w:rsid w:val="001E45F2"/>
    <w:rsid w:val="001E7FA6"/>
    <w:rsid w:val="001F1F61"/>
    <w:rsid w:val="001F22B0"/>
    <w:rsid w:val="001F7B6E"/>
    <w:rsid w:val="001F7BFE"/>
    <w:rsid w:val="001F7E63"/>
    <w:rsid w:val="00201BF5"/>
    <w:rsid w:val="00202590"/>
    <w:rsid w:val="00212AC4"/>
    <w:rsid w:val="00212C58"/>
    <w:rsid w:val="0021305D"/>
    <w:rsid w:val="00217499"/>
    <w:rsid w:val="00220529"/>
    <w:rsid w:val="0022683C"/>
    <w:rsid w:val="00230288"/>
    <w:rsid w:val="00232AD6"/>
    <w:rsid w:val="00241D9E"/>
    <w:rsid w:val="00252FAF"/>
    <w:rsid w:val="00254737"/>
    <w:rsid w:val="00256A54"/>
    <w:rsid w:val="002572EA"/>
    <w:rsid w:val="002618BF"/>
    <w:rsid w:val="002667D9"/>
    <w:rsid w:val="00272C14"/>
    <w:rsid w:val="0027304E"/>
    <w:rsid w:val="0027443B"/>
    <w:rsid w:val="0028082F"/>
    <w:rsid w:val="00284B04"/>
    <w:rsid w:val="00285DED"/>
    <w:rsid w:val="002868D3"/>
    <w:rsid w:val="0028691C"/>
    <w:rsid w:val="00286F9C"/>
    <w:rsid w:val="00290089"/>
    <w:rsid w:val="0029142B"/>
    <w:rsid w:val="002A4EAB"/>
    <w:rsid w:val="002A58BA"/>
    <w:rsid w:val="002A6CCD"/>
    <w:rsid w:val="002A7EEF"/>
    <w:rsid w:val="002B0701"/>
    <w:rsid w:val="002B147A"/>
    <w:rsid w:val="002C16FC"/>
    <w:rsid w:val="002C3534"/>
    <w:rsid w:val="002C3816"/>
    <w:rsid w:val="002C38CC"/>
    <w:rsid w:val="002C45A1"/>
    <w:rsid w:val="002C6AD4"/>
    <w:rsid w:val="002C7022"/>
    <w:rsid w:val="002D09EC"/>
    <w:rsid w:val="002D1AE6"/>
    <w:rsid w:val="002D2DA1"/>
    <w:rsid w:val="002D3DC3"/>
    <w:rsid w:val="002D3F3D"/>
    <w:rsid w:val="002D5A8B"/>
    <w:rsid w:val="002D60F1"/>
    <w:rsid w:val="002F0652"/>
    <w:rsid w:val="002F0C81"/>
    <w:rsid w:val="002F10C1"/>
    <w:rsid w:val="002F1A9D"/>
    <w:rsid w:val="002F6A2C"/>
    <w:rsid w:val="00301557"/>
    <w:rsid w:val="00303599"/>
    <w:rsid w:val="00307162"/>
    <w:rsid w:val="00310BD9"/>
    <w:rsid w:val="0031614F"/>
    <w:rsid w:val="00316626"/>
    <w:rsid w:val="003179AD"/>
    <w:rsid w:val="00317F2B"/>
    <w:rsid w:val="00322663"/>
    <w:rsid w:val="00326FBA"/>
    <w:rsid w:val="00332706"/>
    <w:rsid w:val="00334D5E"/>
    <w:rsid w:val="003370B6"/>
    <w:rsid w:val="00341ABF"/>
    <w:rsid w:val="00343D3B"/>
    <w:rsid w:val="00344E31"/>
    <w:rsid w:val="0034507F"/>
    <w:rsid w:val="0034626D"/>
    <w:rsid w:val="003466DA"/>
    <w:rsid w:val="00346C16"/>
    <w:rsid w:val="00347E63"/>
    <w:rsid w:val="00350304"/>
    <w:rsid w:val="00350D91"/>
    <w:rsid w:val="00354C2B"/>
    <w:rsid w:val="00354CDD"/>
    <w:rsid w:val="003559B2"/>
    <w:rsid w:val="00356DD1"/>
    <w:rsid w:val="00363022"/>
    <w:rsid w:val="003643B1"/>
    <w:rsid w:val="00366F37"/>
    <w:rsid w:val="0036700B"/>
    <w:rsid w:val="00371C50"/>
    <w:rsid w:val="003729EE"/>
    <w:rsid w:val="003737D0"/>
    <w:rsid w:val="00376081"/>
    <w:rsid w:val="00381B8E"/>
    <w:rsid w:val="00385346"/>
    <w:rsid w:val="0039077F"/>
    <w:rsid w:val="00391E8F"/>
    <w:rsid w:val="00392DBF"/>
    <w:rsid w:val="00394BD9"/>
    <w:rsid w:val="003955D6"/>
    <w:rsid w:val="003955F9"/>
    <w:rsid w:val="003A02A0"/>
    <w:rsid w:val="003A2236"/>
    <w:rsid w:val="003A36B6"/>
    <w:rsid w:val="003A5DFC"/>
    <w:rsid w:val="003B0788"/>
    <w:rsid w:val="003B1876"/>
    <w:rsid w:val="003B45D8"/>
    <w:rsid w:val="003B5C53"/>
    <w:rsid w:val="003B6A15"/>
    <w:rsid w:val="003B7472"/>
    <w:rsid w:val="003C07A1"/>
    <w:rsid w:val="003C087F"/>
    <w:rsid w:val="003C2059"/>
    <w:rsid w:val="003C28E4"/>
    <w:rsid w:val="003C4C48"/>
    <w:rsid w:val="003C508B"/>
    <w:rsid w:val="003C6734"/>
    <w:rsid w:val="003C6D78"/>
    <w:rsid w:val="003D20AB"/>
    <w:rsid w:val="003D3064"/>
    <w:rsid w:val="003D620A"/>
    <w:rsid w:val="003D7FDC"/>
    <w:rsid w:val="003E2190"/>
    <w:rsid w:val="003E6DCC"/>
    <w:rsid w:val="003F00DA"/>
    <w:rsid w:val="003F672B"/>
    <w:rsid w:val="004055DD"/>
    <w:rsid w:val="0041031A"/>
    <w:rsid w:val="00410491"/>
    <w:rsid w:val="00415635"/>
    <w:rsid w:val="004211A3"/>
    <w:rsid w:val="00426B62"/>
    <w:rsid w:val="00426F36"/>
    <w:rsid w:val="00431218"/>
    <w:rsid w:val="00431CFE"/>
    <w:rsid w:val="00434563"/>
    <w:rsid w:val="0043544E"/>
    <w:rsid w:val="004379F1"/>
    <w:rsid w:val="00440861"/>
    <w:rsid w:val="00442516"/>
    <w:rsid w:val="00443A9B"/>
    <w:rsid w:val="00445E2A"/>
    <w:rsid w:val="00446178"/>
    <w:rsid w:val="004462D1"/>
    <w:rsid w:val="00450503"/>
    <w:rsid w:val="004510A5"/>
    <w:rsid w:val="0045146A"/>
    <w:rsid w:val="004543D0"/>
    <w:rsid w:val="00456634"/>
    <w:rsid w:val="004569A9"/>
    <w:rsid w:val="00457746"/>
    <w:rsid w:val="00460B51"/>
    <w:rsid w:val="00465FE1"/>
    <w:rsid w:val="00466BF6"/>
    <w:rsid w:val="00466ECB"/>
    <w:rsid w:val="004745F4"/>
    <w:rsid w:val="00476507"/>
    <w:rsid w:val="0048039A"/>
    <w:rsid w:val="0048745C"/>
    <w:rsid w:val="0048798D"/>
    <w:rsid w:val="004928BA"/>
    <w:rsid w:val="00492E30"/>
    <w:rsid w:val="00494C96"/>
    <w:rsid w:val="00497D9E"/>
    <w:rsid w:val="004A3363"/>
    <w:rsid w:val="004A5AC2"/>
    <w:rsid w:val="004A5B90"/>
    <w:rsid w:val="004A61F1"/>
    <w:rsid w:val="004A738D"/>
    <w:rsid w:val="004A7B69"/>
    <w:rsid w:val="004B295B"/>
    <w:rsid w:val="004B3CE7"/>
    <w:rsid w:val="004B536D"/>
    <w:rsid w:val="004C3981"/>
    <w:rsid w:val="004D0680"/>
    <w:rsid w:val="004D2964"/>
    <w:rsid w:val="004E3BA8"/>
    <w:rsid w:val="004E3FEF"/>
    <w:rsid w:val="004F0D97"/>
    <w:rsid w:val="004F29D2"/>
    <w:rsid w:val="004F4958"/>
    <w:rsid w:val="004F5B21"/>
    <w:rsid w:val="004F62AB"/>
    <w:rsid w:val="004F631F"/>
    <w:rsid w:val="004F77FE"/>
    <w:rsid w:val="0050170F"/>
    <w:rsid w:val="0050503F"/>
    <w:rsid w:val="00505B92"/>
    <w:rsid w:val="00511DB5"/>
    <w:rsid w:val="0051350C"/>
    <w:rsid w:val="00516C56"/>
    <w:rsid w:val="005243BD"/>
    <w:rsid w:val="00530BB1"/>
    <w:rsid w:val="00530F2B"/>
    <w:rsid w:val="00532774"/>
    <w:rsid w:val="00533C00"/>
    <w:rsid w:val="00533F48"/>
    <w:rsid w:val="00535D80"/>
    <w:rsid w:val="0053670C"/>
    <w:rsid w:val="00543AFF"/>
    <w:rsid w:val="00550BDB"/>
    <w:rsid w:val="00567CDD"/>
    <w:rsid w:val="00576266"/>
    <w:rsid w:val="00581CDB"/>
    <w:rsid w:val="00591CC8"/>
    <w:rsid w:val="005931BD"/>
    <w:rsid w:val="00594216"/>
    <w:rsid w:val="00594819"/>
    <w:rsid w:val="0059491A"/>
    <w:rsid w:val="00595BA2"/>
    <w:rsid w:val="005A46B7"/>
    <w:rsid w:val="005A48B7"/>
    <w:rsid w:val="005A4B6B"/>
    <w:rsid w:val="005A6E11"/>
    <w:rsid w:val="005B5E29"/>
    <w:rsid w:val="005C0294"/>
    <w:rsid w:val="005C193A"/>
    <w:rsid w:val="005C6C94"/>
    <w:rsid w:val="005D1F70"/>
    <w:rsid w:val="005D3181"/>
    <w:rsid w:val="005D3295"/>
    <w:rsid w:val="005D6BE8"/>
    <w:rsid w:val="005E088C"/>
    <w:rsid w:val="005E1B25"/>
    <w:rsid w:val="005E3308"/>
    <w:rsid w:val="005E3371"/>
    <w:rsid w:val="005E61DB"/>
    <w:rsid w:val="005E733E"/>
    <w:rsid w:val="005E76FD"/>
    <w:rsid w:val="005F340C"/>
    <w:rsid w:val="00600597"/>
    <w:rsid w:val="006017B7"/>
    <w:rsid w:val="006132AF"/>
    <w:rsid w:val="00615F05"/>
    <w:rsid w:val="0061655E"/>
    <w:rsid w:val="00617B99"/>
    <w:rsid w:val="00620AF0"/>
    <w:rsid w:val="00620BAA"/>
    <w:rsid w:val="00620E8A"/>
    <w:rsid w:val="00621DA2"/>
    <w:rsid w:val="006255C1"/>
    <w:rsid w:val="0062777E"/>
    <w:rsid w:val="006363D3"/>
    <w:rsid w:val="00637E04"/>
    <w:rsid w:val="00642DED"/>
    <w:rsid w:val="006509A8"/>
    <w:rsid w:val="00651243"/>
    <w:rsid w:val="00654446"/>
    <w:rsid w:val="00663B55"/>
    <w:rsid w:val="006674ED"/>
    <w:rsid w:val="00667782"/>
    <w:rsid w:val="00671448"/>
    <w:rsid w:val="00672326"/>
    <w:rsid w:val="0068041D"/>
    <w:rsid w:val="006849D5"/>
    <w:rsid w:val="00684C9F"/>
    <w:rsid w:val="006A0014"/>
    <w:rsid w:val="006A06D5"/>
    <w:rsid w:val="006A18D4"/>
    <w:rsid w:val="006A31E4"/>
    <w:rsid w:val="006A5542"/>
    <w:rsid w:val="006B0C4C"/>
    <w:rsid w:val="006B148E"/>
    <w:rsid w:val="006B2139"/>
    <w:rsid w:val="006B3683"/>
    <w:rsid w:val="006B3D3D"/>
    <w:rsid w:val="006C0CB6"/>
    <w:rsid w:val="006C3113"/>
    <w:rsid w:val="006C41E8"/>
    <w:rsid w:val="006C4711"/>
    <w:rsid w:val="006D0892"/>
    <w:rsid w:val="006D405E"/>
    <w:rsid w:val="006D7AD1"/>
    <w:rsid w:val="006D7C72"/>
    <w:rsid w:val="006E793C"/>
    <w:rsid w:val="006F2651"/>
    <w:rsid w:val="006F2C14"/>
    <w:rsid w:val="006F3E6A"/>
    <w:rsid w:val="006F6857"/>
    <w:rsid w:val="007049A0"/>
    <w:rsid w:val="0070644E"/>
    <w:rsid w:val="007072F8"/>
    <w:rsid w:val="00712ACA"/>
    <w:rsid w:val="00717003"/>
    <w:rsid w:val="00724F52"/>
    <w:rsid w:val="007254E0"/>
    <w:rsid w:val="00735FE8"/>
    <w:rsid w:val="0073668D"/>
    <w:rsid w:val="007425A6"/>
    <w:rsid w:val="007440FE"/>
    <w:rsid w:val="00745024"/>
    <w:rsid w:val="0075007A"/>
    <w:rsid w:val="00751B4A"/>
    <w:rsid w:val="00760623"/>
    <w:rsid w:val="00761D92"/>
    <w:rsid w:val="00765588"/>
    <w:rsid w:val="007657BD"/>
    <w:rsid w:val="00766BC7"/>
    <w:rsid w:val="0076743A"/>
    <w:rsid w:val="007708A6"/>
    <w:rsid w:val="00770BA8"/>
    <w:rsid w:val="0077222F"/>
    <w:rsid w:val="00772B7D"/>
    <w:rsid w:val="007748CF"/>
    <w:rsid w:val="00774A43"/>
    <w:rsid w:val="007774E0"/>
    <w:rsid w:val="00777F48"/>
    <w:rsid w:val="00781161"/>
    <w:rsid w:val="00784D15"/>
    <w:rsid w:val="007870AD"/>
    <w:rsid w:val="007877C6"/>
    <w:rsid w:val="00793582"/>
    <w:rsid w:val="007941FE"/>
    <w:rsid w:val="007A2B6D"/>
    <w:rsid w:val="007A2BE8"/>
    <w:rsid w:val="007A5AA8"/>
    <w:rsid w:val="007B3270"/>
    <w:rsid w:val="007B43C2"/>
    <w:rsid w:val="007B4EC7"/>
    <w:rsid w:val="007C1D08"/>
    <w:rsid w:val="007C465B"/>
    <w:rsid w:val="007C4DC8"/>
    <w:rsid w:val="007C5372"/>
    <w:rsid w:val="007C5B27"/>
    <w:rsid w:val="007C6FD1"/>
    <w:rsid w:val="007C774D"/>
    <w:rsid w:val="007C79D0"/>
    <w:rsid w:val="007C7E85"/>
    <w:rsid w:val="007D5A94"/>
    <w:rsid w:val="007D661A"/>
    <w:rsid w:val="007D6F47"/>
    <w:rsid w:val="007E6357"/>
    <w:rsid w:val="007E6A9A"/>
    <w:rsid w:val="007F127E"/>
    <w:rsid w:val="007F6553"/>
    <w:rsid w:val="008001A9"/>
    <w:rsid w:val="0080147D"/>
    <w:rsid w:val="008051FF"/>
    <w:rsid w:val="00805B32"/>
    <w:rsid w:val="00805EA2"/>
    <w:rsid w:val="00805F31"/>
    <w:rsid w:val="00815B3D"/>
    <w:rsid w:val="00815CED"/>
    <w:rsid w:val="00816648"/>
    <w:rsid w:val="00823ED6"/>
    <w:rsid w:val="00824F3B"/>
    <w:rsid w:val="00825F25"/>
    <w:rsid w:val="00832777"/>
    <w:rsid w:val="00833831"/>
    <w:rsid w:val="00836141"/>
    <w:rsid w:val="00840ED5"/>
    <w:rsid w:val="00843698"/>
    <w:rsid w:val="00843E4A"/>
    <w:rsid w:val="00844642"/>
    <w:rsid w:val="00844924"/>
    <w:rsid w:val="00846A42"/>
    <w:rsid w:val="0084742B"/>
    <w:rsid w:val="0085000C"/>
    <w:rsid w:val="008517F0"/>
    <w:rsid w:val="00852E14"/>
    <w:rsid w:val="00853A35"/>
    <w:rsid w:val="00855EB2"/>
    <w:rsid w:val="008569E6"/>
    <w:rsid w:val="00857B1C"/>
    <w:rsid w:val="00866439"/>
    <w:rsid w:val="008719A2"/>
    <w:rsid w:val="00872C72"/>
    <w:rsid w:val="008779B6"/>
    <w:rsid w:val="008810EE"/>
    <w:rsid w:val="008814FC"/>
    <w:rsid w:val="00882723"/>
    <w:rsid w:val="008842BA"/>
    <w:rsid w:val="00884BF6"/>
    <w:rsid w:val="00885649"/>
    <w:rsid w:val="00885B30"/>
    <w:rsid w:val="008901D2"/>
    <w:rsid w:val="00890D77"/>
    <w:rsid w:val="00891BAA"/>
    <w:rsid w:val="00891C36"/>
    <w:rsid w:val="00891CD8"/>
    <w:rsid w:val="00891D75"/>
    <w:rsid w:val="008937FD"/>
    <w:rsid w:val="00894FAC"/>
    <w:rsid w:val="00895DB1"/>
    <w:rsid w:val="00896537"/>
    <w:rsid w:val="00897224"/>
    <w:rsid w:val="008A1A4C"/>
    <w:rsid w:val="008A2FF7"/>
    <w:rsid w:val="008A4B9A"/>
    <w:rsid w:val="008B010E"/>
    <w:rsid w:val="008B2F3C"/>
    <w:rsid w:val="008B334B"/>
    <w:rsid w:val="008B4996"/>
    <w:rsid w:val="008B6248"/>
    <w:rsid w:val="008B7FD6"/>
    <w:rsid w:val="008C1D64"/>
    <w:rsid w:val="008C7027"/>
    <w:rsid w:val="008D3266"/>
    <w:rsid w:val="008D42F1"/>
    <w:rsid w:val="008D69B5"/>
    <w:rsid w:val="008E2AC6"/>
    <w:rsid w:val="008E55C7"/>
    <w:rsid w:val="008E73F8"/>
    <w:rsid w:val="008F0E3D"/>
    <w:rsid w:val="008F72AD"/>
    <w:rsid w:val="008F736B"/>
    <w:rsid w:val="009052FE"/>
    <w:rsid w:val="009057CD"/>
    <w:rsid w:val="00910C7F"/>
    <w:rsid w:val="0091118E"/>
    <w:rsid w:val="0091161B"/>
    <w:rsid w:val="00915C0F"/>
    <w:rsid w:val="00916C3E"/>
    <w:rsid w:val="0092242A"/>
    <w:rsid w:val="00922FD2"/>
    <w:rsid w:val="00924637"/>
    <w:rsid w:val="00932EC2"/>
    <w:rsid w:val="00934DA7"/>
    <w:rsid w:val="009369F1"/>
    <w:rsid w:val="0094565C"/>
    <w:rsid w:val="00946A85"/>
    <w:rsid w:val="00955754"/>
    <w:rsid w:val="009606BF"/>
    <w:rsid w:val="0096300F"/>
    <w:rsid w:val="00963E63"/>
    <w:rsid w:val="009656FB"/>
    <w:rsid w:val="00973E89"/>
    <w:rsid w:val="009755C8"/>
    <w:rsid w:val="00983DE7"/>
    <w:rsid w:val="00984E22"/>
    <w:rsid w:val="00985036"/>
    <w:rsid w:val="00986F9E"/>
    <w:rsid w:val="00996F5D"/>
    <w:rsid w:val="009B446C"/>
    <w:rsid w:val="009D1474"/>
    <w:rsid w:val="009D32DC"/>
    <w:rsid w:val="009E2779"/>
    <w:rsid w:val="009E391E"/>
    <w:rsid w:val="009E7238"/>
    <w:rsid w:val="009F1801"/>
    <w:rsid w:val="009F60B7"/>
    <w:rsid w:val="00A01AFA"/>
    <w:rsid w:val="00A02BE0"/>
    <w:rsid w:val="00A05755"/>
    <w:rsid w:val="00A063F2"/>
    <w:rsid w:val="00A110A6"/>
    <w:rsid w:val="00A15D28"/>
    <w:rsid w:val="00A24907"/>
    <w:rsid w:val="00A24FE6"/>
    <w:rsid w:val="00A26723"/>
    <w:rsid w:val="00A269BC"/>
    <w:rsid w:val="00A30E98"/>
    <w:rsid w:val="00A37F54"/>
    <w:rsid w:val="00A42BF0"/>
    <w:rsid w:val="00A44694"/>
    <w:rsid w:val="00A44AC8"/>
    <w:rsid w:val="00A45D40"/>
    <w:rsid w:val="00A47F4A"/>
    <w:rsid w:val="00A50143"/>
    <w:rsid w:val="00A506A7"/>
    <w:rsid w:val="00A53BEA"/>
    <w:rsid w:val="00A55973"/>
    <w:rsid w:val="00A60E9D"/>
    <w:rsid w:val="00A60F4E"/>
    <w:rsid w:val="00A617A6"/>
    <w:rsid w:val="00A73BC3"/>
    <w:rsid w:val="00A74F81"/>
    <w:rsid w:val="00A82138"/>
    <w:rsid w:val="00A823D9"/>
    <w:rsid w:val="00A847D9"/>
    <w:rsid w:val="00AA7190"/>
    <w:rsid w:val="00AA72AB"/>
    <w:rsid w:val="00AB14FB"/>
    <w:rsid w:val="00AB1EB6"/>
    <w:rsid w:val="00AB2A5D"/>
    <w:rsid w:val="00AB59F9"/>
    <w:rsid w:val="00AB722A"/>
    <w:rsid w:val="00AC08A0"/>
    <w:rsid w:val="00AC1138"/>
    <w:rsid w:val="00AC12D3"/>
    <w:rsid w:val="00AC6F87"/>
    <w:rsid w:val="00AD1E8E"/>
    <w:rsid w:val="00AD292F"/>
    <w:rsid w:val="00AD3023"/>
    <w:rsid w:val="00AD7B6B"/>
    <w:rsid w:val="00AE0E2A"/>
    <w:rsid w:val="00AE172E"/>
    <w:rsid w:val="00AE666F"/>
    <w:rsid w:val="00AE6E2B"/>
    <w:rsid w:val="00AF131D"/>
    <w:rsid w:val="00AF2C9B"/>
    <w:rsid w:val="00AF3465"/>
    <w:rsid w:val="00AF3CFA"/>
    <w:rsid w:val="00AF4AF4"/>
    <w:rsid w:val="00B0048D"/>
    <w:rsid w:val="00B01424"/>
    <w:rsid w:val="00B015DE"/>
    <w:rsid w:val="00B04096"/>
    <w:rsid w:val="00B07A25"/>
    <w:rsid w:val="00B111AD"/>
    <w:rsid w:val="00B14023"/>
    <w:rsid w:val="00B16F71"/>
    <w:rsid w:val="00B17372"/>
    <w:rsid w:val="00B24695"/>
    <w:rsid w:val="00B24898"/>
    <w:rsid w:val="00B312C0"/>
    <w:rsid w:val="00B436CF"/>
    <w:rsid w:val="00B47216"/>
    <w:rsid w:val="00B5222B"/>
    <w:rsid w:val="00B54558"/>
    <w:rsid w:val="00B54F0A"/>
    <w:rsid w:val="00B63D6C"/>
    <w:rsid w:val="00B70120"/>
    <w:rsid w:val="00B708C2"/>
    <w:rsid w:val="00B71658"/>
    <w:rsid w:val="00B75ED7"/>
    <w:rsid w:val="00B77615"/>
    <w:rsid w:val="00B80AAF"/>
    <w:rsid w:val="00B80E35"/>
    <w:rsid w:val="00B93155"/>
    <w:rsid w:val="00B952E6"/>
    <w:rsid w:val="00B95FDC"/>
    <w:rsid w:val="00B960E4"/>
    <w:rsid w:val="00B97873"/>
    <w:rsid w:val="00B97C20"/>
    <w:rsid w:val="00BA0724"/>
    <w:rsid w:val="00BB63ED"/>
    <w:rsid w:val="00BB6BFC"/>
    <w:rsid w:val="00BC1648"/>
    <w:rsid w:val="00BC6CA1"/>
    <w:rsid w:val="00BD05BF"/>
    <w:rsid w:val="00BD56B4"/>
    <w:rsid w:val="00BE3D5E"/>
    <w:rsid w:val="00BE5A2E"/>
    <w:rsid w:val="00BE64BF"/>
    <w:rsid w:val="00BE74B0"/>
    <w:rsid w:val="00BF2C22"/>
    <w:rsid w:val="00C030A7"/>
    <w:rsid w:val="00C10516"/>
    <w:rsid w:val="00C1139A"/>
    <w:rsid w:val="00C13EEE"/>
    <w:rsid w:val="00C20780"/>
    <w:rsid w:val="00C21D6E"/>
    <w:rsid w:val="00C249F7"/>
    <w:rsid w:val="00C24D5A"/>
    <w:rsid w:val="00C25396"/>
    <w:rsid w:val="00C3145D"/>
    <w:rsid w:val="00C32014"/>
    <w:rsid w:val="00C4682C"/>
    <w:rsid w:val="00C46843"/>
    <w:rsid w:val="00C46CD5"/>
    <w:rsid w:val="00C50191"/>
    <w:rsid w:val="00C5557C"/>
    <w:rsid w:val="00C55AF7"/>
    <w:rsid w:val="00C57F25"/>
    <w:rsid w:val="00C63327"/>
    <w:rsid w:val="00C64B85"/>
    <w:rsid w:val="00C64BE6"/>
    <w:rsid w:val="00C723A8"/>
    <w:rsid w:val="00C72759"/>
    <w:rsid w:val="00C732B4"/>
    <w:rsid w:val="00C74076"/>
    <w:rsid w:val="00C74365"/>
    <w:rsid w:val="00C80896"/>
    <w:rsid w:val="00C81AF3"/>
    <w:rsid w:val="00C82E55"/>
    <w:rsid w:val="00C85544"/>
    <w:rsid w:val="00C8632A"/>
    <w:rsid w:val="00C86604"/>
    <w:rsid w:val="00C91335"/>
    <w:rsid w:val="00C9393C"/>
    <w:rsid w:val="00C93C43"/>
    <w:rsid w:val="00C94D2C"/>
    <w:rsid w:val="00C97288"/>
    <w:rsid w:val="00CA194C"/>
    <w:rsid w:val="00CA26E5"/>
    <w:rsid w:val="00CA4EA2"/>
    <w:rsid w:val="00CA6196"/>
    <w:rsid w:val="00CA7BFC"/>
    <w:rsid w:val="00CB0995"/>
    <w:rsid w:val="00CB166F"/>
    <w:rsid w:val="00CB7081"/>
    <w:rsid w:val="00CB75C6"/>
    <w:rsid w:val="00CC01D1"/>
    <w:rsid w:val="00CC0D92"/>
    <w:rsid w:val="00CC5269"/>
    <w:rsid w:val="00CC540A"/>
    <w:rsid w:val="00CC5901"/>
    <w:rsid w:val="00CC72A4"/>
    <w:rsid w:val="00CD554A"/>
    <w:rsid w:val="00CE0611"/>
    <w:rsid w:val="00CE248B"/>
    <w:rsid w:val="00CE249E"/>
    <w:rsid w:val="00CE4993"/>
    <w:rsid w:val="00CE796F"/>
    <w:rsid w:val="00CF3826"/>
    <w:rsid w:val="00D02341"/>
    <w:rsid w:val="00D032C1"/>
    <w:rsid w:val="00D03A5C"/>
    <w:rsid w:val="00D03B22"/>
    <w:rsid w:val="00D07023"/>
    <w:rsid w:val="00D0740B"/>
    <w:rsid w:val="00D107FC"/>
    <w:rsid w:val="00D2196F"/>
    <w:rsid w:val="00D235D1"/>
    <w:rsid w:val="00D247DE"/>
    <w:rsid w:val="00D262A8"/>
    <w:rsid w:val="00D268C9"/>
    <w:rsid w:val="00D33DFA"/>
    <w:rsid w:val="00D34EDB"/>
    <w:rsid w:val="00D3685D"/>
    <w:rsid w:val="00D377B0"/>
    <w:rsid w:val="00D432A3"/>
    <w:rsid w:val="00D4667A"/>
    <w:rsid w:val="00D506B1"/>
    <w:rsid w:val="00D512B9"/>
    <w:rsid w:val="00D535F4"/>
    <w:rsid w:val="00D56736"/>
    <w:rsid w:val="00D6032D"/>
    <w:rsid w:val="00D63AA6"/>
    <w:rsid w:val="00D640C0"/>
    <w:rsid w:val="00D65DFA"/>
    <w:rsid w:val="00D66A09"/>
    <w:rsid w:val="00D71548"/>
    <w:rsid w:val="00D72CEF"/>
    <w:rsid w:val="00D811AB"/>
    <w:rsid w:val="00D8141C"/>
    <w:rsid w:val="00D95B99"/>
    <w:rsid w:val="00D96330"/>
    <w:rsid w:val="00D966F0"/>
    <w:rsid w:val="00DA01CB"/>
    <w:rsid w:val="00DA4CB3"/>
    <w:rsid w:val="00DA6771"/>
    <w:rsid w:val="00DB6A19"/>
    <w:rsid w:val="00DC1A64"/>
    <w:rsid w:val="00DC1D21"/>
    <w:rsid w:val="00DD056F"/>
    <w:rsid w:val="00DD0C57"/>
    <w:rsid w:val="00DD2418"/>
    <w:rsid w:val="00DD3B2C"/>
    <w:rsid w:val="00DD6BD7"/>
    <w:rsid w:val="00DE0010"/>
    <w:rsid w:val="00DE17EC"/>
    <w:rsid w:val="00DE24D5"/>
    <w:rsid w:val="00DE7BA9"/>
    <w:rsid w:val="00DF4FC4"/>
    <w:rsid w:val="00DF51AB"/>
    <w:rsid w:val="00DF610C"/>
    <w:rsid w:val="00DF6385"/>
    <w:rsid w:val="00E009A4"/>
    <w:rsid w:val="00E019EC"/>
    <w:rsid w:val="00E02726"/>
    <w:rsid w:val="00E059C7"/>
    <w:rsid w:val="00E11109"/>
    <w:rsid w:val="00E111C5"/>
    <w:rsid w:val="00E14AA6"/>
    <w:rsid w:val="00E162B5"/>
    <w:rsid w:val="00E163EA"/>
    <w:rsid w:val="00E31EA9"/>
    <w:rsid w:val="00E34021"/>
    <w:rsid w:val="00E4261C"/>
    <w:rsid w:val="00E457AB"/>
    <w:rsid w:val="00E460F3"/>
    <w:rsid w:val="00E474DE"/>
    <w:rsid w:val="00E54BA9"/>
    <w:rsid w:val="00E55B09"/>
    <w:rsid w:val="00E56650"/>
    <w:rsid w:val="00E56CE2"/>
    <w:rsid w:val="00E56FC2"/>
    <w:rsid w:val="00E6266C"/>
    <w:rsid w:val="00E62CA3"/>
    <w:rsid w:val="00E74405"/>
    <w:rsid w:val="00E76AE0"/>
    <w:rsid w:val="00E8111E"/>
    <w:rsid w:val="00E85FDA"/>
    <w:rsid w:val="00E86027"/>
    <w:rsid w:val="00E871C5"/>
    <w:rsid w:val="00E91A97"/>
    <w:rsid w:val="00E9281C"/>
    <w:rsid w:val="00E92B61"/>
    <w:rsid w:val="00E95C1B"/>
    <w:rsid w:val="00EA2739"/>
    <w:rsid w:val="00EA2B90"/>
    <w:rsid w:val="00EA5278"/>
    <w:rsid w:val="00EA5640"/>
    <w:rsid w:val="00EA7735"/>
    <w:rsid w:val="00EB62D8"/>
    <w:rsid w:val="00EC2257"/>
    <w:rsid w:val="00EC2C6C"/>
    <w:rsid w:val="00EC5DC5"/>
    <w:rsid w:val="00ED0026"/>
    <w:rsid w:val="00ED1363"/>
    <w:rsid w:val="00ED4F5B"/>
    <w:rsid w:val="00EE208D"/>
    <w:rsid w:val="00EE5F15"/>
    <w:rsid w:val="00F01E0F"/>
    <w:rsid w:val="00F038D2"/>
    <w:rsid w:val="00F04805"/>
    <w:rsid w:val="00F05227"/>
    <w:rsid w:val="00F0543B"/>
    <w:rsid w:val="00F06112"/>
    <w:rsid w:val="00F07FE5"/>
    <w:rsid w:val="00F15A66"/>
    <w:rsid w:val="00F17CEE"/>
    <w:rsid w:val="00F20009"/>
    <w:rsid w:val="00F36233"/>
    <w:rsid w:val="00F36A6A"/>
    <w:rsid w:val="00F42BED"/>
    <w:rsid w:val="00F56501"/>
    <w:rsid w:val="00F56CD2"/>
    <w:rsid w:val="00F65834"/>
    <w:rsid w:val="00F6707D"/>
    <w:rsid w:val="00F67BF0"/>
    <w:rsid w:val="00F67D3A"/>
    <w:rsid w:val="00F753FD"/>
    <w:rsid w:val="00F773F6"/>
    <w:rsid w:val="00F9219D"/>
    <w:rsid w:val="00F93651"/>
    <w:rsid w:val="00F93F7D"/>
    <w:rsid w:val="00F94BC8"/>
    <w:rsid w:val="00F95782"/>
    <w:rsid w:val="00FA1648"/>
    <w:rsid w:val="00FA3693"/>
    <w:rsid w:val="00FC37F8"/>
    <w:rsid w:val="00FC418B"/>
    <w:rsid w:val="00FC5B46"/>
    <w:rsid w:val="00FD1124"/>
    <w:rsid w:val="00FD160A"/>
    <w:rsid w:val="00FD1937"/>
    <w:rsid w:val="00FD1D5A"/>
    <w:rsid w:val="00FD63D9"/>
    <w:rsid w:val="00FD77CD"/>
    <w:rsid w:val="00FE17C2"/>
    <w:rsid w:val="00FE22D9"/>
    <w:rsid w:val="00FE2897"/>
    <w:rsid w:val="00FE3DC4"/>
    <w:rsid w:val="00FE732A"/>
    <w:rsid w:val="00FF3A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BA15E"/>
  <w15:docId w15:val="{372041BF-D242-4A90-ADD8-9AE35DFDF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C00"/>
    <w:pPr>
      <w:suppressAutoHyphens/>
      <w:spacing w:after="0" w:line="240" w:lineRule="auto"/>
    </w:pPr>
    <w:rPr>
      <w:rFonts w:ascii="Times New Roman" w:eastAsia="Times New Roman" w:hAnsi="Times New Roman" w:cs="Times New Roman"/>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3C00"/>
    <w:pPr>
      <w:suppressAutoHyphens w:val="0"/>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unhideWhenUsed/>
    <w:rsid w:val="00533C00"/>
    <w:pPr>
      <w:suppressAutoHyphens w:val="0"/>
      <w:spacing w:before="100" w:beforeAutospacing="1" w:after="115"/>
    </w:pPr>
    <w:rPr>
      <w:lang w:eastAsia="ro-RO"/>
    </w:rPr>
  </w:style>
  <w:style w:type="paragraph" w:styleId="Footer">
    <w:name w:val="footer"/>
    <w:basedOn w:val="Normal"/>
    <w:link w:val="FooterChar"/>
    <w:unhideWhenUsed/>
    <w:rsid w:val="00533C00"/>
    <w:pPr>
      <w:tabs>
        <w:tab w:val="center" w:pos="4536"/>
        <w:tab w:val="right" w:pos="9072"/>
      </w:tabs>
    </w:pPr>
  </w:style>
  <w:style w:type="character" w:customStyle="1" w:styleId="FooterChar">
    <w:name w:val="Footer Char"/>
    <w:basedOn w:val="DefaultParagraphFont"/>
    <w:link w:val="Footer"/>
    <w:rsid w:val="00533C00"/>
    <w:rPr>
      <w:rFonts w:ascii="Times New Roman" w:eastAsia="Times New Roman" w:hAnsi="Times New Roman" w:cs="Times New Roman"/>
      <w:sz w:val="24"/>
      <w:szCs w:val="24"/>
      <w:lang w:eastAsia="ar-SA"/>
    </w:rPr>
  </w:style>
  <w:style w:type="character" w:customStyle="1" w:styleId="salnbdy">
    <w:name w:val="s_aln_bdy"/>
    <w:basedOn w:val="DefaultParagraphFont"/>
    <w:rsid w:val="00533C00"/>
  </w:style>
  <w:style w:type="character" w:customStyle="1" w:styleId="slgi">
    <w:name w:val="s_lgi"/>
    <w:basedOn w:val="DefaultParagraphFont"/>
    <w:rsid w:val="00533C00"/>
  </w:style>
  <w:style w:type="character" w:customStyle="1" w:styleId="sden">
    <w:name w:val="s_den"/>
    <w:basedOn w:val="DefaultParagraphFont"/>
    <w:rsid w:val="00533C00"/>
  </w:style>
  <w:style w:type="character" w:customStyle="1" w:styleId="shdr">
    <w:name w:val="s_hdr"/>
    <w:basedOn w:val="DefaultParagraphFont"/>
    <w:rsid w:val="00533C00"/>
  </w:style>
  <w:style w:type="character" w:customStyle="1" w:styleId="scapttl">
    <w:name w:val="s_cap_ttl"/>
    <w:basedOn w:val="DefaultParagraphFont"/>
    <w:rsid w:val="00533C00"/>
  </w:style>
  <w:style w:type="character" w:customStyle="1" w:styleId="scapden">
    <w:name w:val="s_cap_den"/>
    <w:basedOn w:val="DefaultParagraphFont"/>
    <w:rsid w:val="00533C00"/>
  </w:style>
  <w:style w:type="paragraph" w:styleId="BalloonText">
    <w:name w:val="Balloon Text"/>
    <w:basedOn w:val="Normal"/>
    <w:link w:val="BalloonTextChar"/>
    <w:uiPriority w:val="99"/>
    <w:semiHidden/>
    <w:unhideWhenUsed/>
    <w:rsid w:val="00533C00"/>
    <w:rPr>
      <w:rFonts w:ascii="Tahoma" w:hAnsi="Tahoma" w:cs="Tahoma"/>
      <w:sz w:val="16"/>
      <w:szCs w:val="16"/>
    </w:rPr>
  </w:style>
  <w:style w:type="character" w:customStyle="1" w:styleId="BalloonTextChar">
    <w:name w:val="Balloon Text Char"/>
    <w:basedOn w:val="DefaultParagraphFont"/>
    <w:link w:val="BalloonText"/>
    <w:uiPriority w:val="99"/>
    <w:semiHidden/>
    <w:rsid w:val="00533C00"/>
    <w:rPr>
      <w:rFonts w:ascii="Tahoma" w:eastAsia="Times New Roman" w:hAnsi="Tahoma" w:cs="Tahoma"/>
      <w:sz w:val="16"/>
      <w:szCs w:val="16"/>
      <w:lang w:eastAsia="ar-SA"/>
    </w:rPr>
  </w:style>
  <w:style w:type="character" w:customStyle="1" w:styleId="sttpar">
    <w:name w:val="st_tpar"/>
    <w:basedOn w:val="DefaultParagraphFont"/>
    <w:rsid w:val="00615F05"/>
  </w:style>
  <w:style w:type="character" w:customStyle="1" w:styleId="a">
    <w:name w:val="a"/>
    <w:basedOn w:val="DefaultParagraphFont"/>
    <w:rsid w:val="00B952E6"/>
  </w:style>
  <w:style w:type="paragraph" w:styleId="BodyText">
    <w:name w:val="Body Text"/>
    <w:basedOn w:val="Normal"/>
    <w:link w:val="BodyTextChar"/>
    <w:rsid w:val="00772B7D"/>
    <w:pPr>
      <w:suppressAutoHyphens w:val="0"/>
      <w:spacing w:after="120"/>
    </w:pPr>
    <w:rPr>
      <w:lang w:eastAsia="en-US"/>
    </w:rPr>
  </w:style>
  <w:style w:type="character" w:customStyle="1" w:styleId="BodyTextChar">
    <w:name w:val="Body Text Char"/>
    <w:basedOn w:val="DefaultParagraphFont"/>
    <w:link w:val="BodyText"/>
    <w:rsid w:val="00772B7D"/>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54446"/>
    <w:rPr>
      <w:color w:val="0000FF" w:themeColor="hyperlink"/>
      <w:u w:val="single"/>
    </w:rPr>
  </w:style>
  <w:style w:type="character" w:customStyle="1" w:styleId="UnresolvedMention1">
    <w:name w:val="Unresolved Mention1"/>
    <w:basedOn w:val="DefaultParagraphFont"/>
    <w:uiPriority w:val="99"/>
    <w:semiHidden/>
    <w:unhideWhenUsed/>
    <w:rsid w:val="00654446"/>
    <w:rPr>
      <w:color w:val="605E5C"/>
      <w:shd w:val="clear" w:color="auto" w:fill="E1DFDD"/>
    </w:rPr>
  </w:style>
  <w:style w:type="character" w:styleId="CommentReference">
    <w:name w:val="annotation reference"/>
    <w:basedOn w:val="DefaultParagraphFont"/>
    <w:uiPriority w:val="99"/>
    <w:semiHidden/>
    <w:unhideWhenUsed/>
    <w:rsid w:val="0043544E"/>
    <w:rPr>
      <w:sz w:val="16"/>
      <w:szCs w:val="16"/>
    </w:rPr>
  </w:style>
  <w:style w:type="paragraph" w:styleId="CommentText">
    <w:name w:val="annotation text"/>
    <w:basedOn w:val="Normal"/>
    <w:link w:val="CommentTextChar"/>
    <w:uiPriority w:val="99"/>
    <w:semiHidden/>
    <w:unhideWhenUsed/>
    <w:rsid w:val="0043544E"/>
    <w:rPr>
      <w:sz w:val="20"/>
      <w:szCs w:val="20"/>
    </w:rPr>
  </w:style>
  <w:style w:type="character" w:customStyle="1" w:styleId="CommentTextChar">
    <w:name w:val="Comment Text Char"/>
    <w:basedOn w:val="DefaultParagraphFont"/>
    <w:link w:val="CommentText"/>
    <w:uiPriority w:val="99"/>
    <w:semiHidden/>
    <w:rsid w:val="0043544E"/>
    <w:rPr>
      <w:rFonts w:ascii="Times New Roman" w:eastAsia="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43544E"/>
    <w:rPr>
      <w:b/>
      <w:bCs/>
    </w:rPr>
  </w:style>
  <w:style w:type="character" w:customStyle="1" w:styleId="CommentSubjectChar">
    <w:name w:val="Comment Subject Char"/>
    <w:basedOn w:val="CommentTextChar"/>
    <w:link w:val="CommentSubject"/>
    <w:uiPriority w:val="99"/>
    <w:semiHidden/>
    <w:rsid w:val="0043544E"/>
    <w:rPr>
      <w:rFonts w:ascii="Times New Roman" w:eastAsia="Times New Roman" w:hAnsi="Times New Roman" w:cs="Times New Roman"/>
      <w:b/>
      <w:bCs/>
      <w:sz w:val="20"/>
      <w:szCs w:val="20"/>
      <w:lang w:eastAsia="ar-SA"/>
    </w:rPr>
  </w:style>
  <w:style w:type="paragraph" w:styleId="NoSpacing">
    <w:name w:val="No Spacing"/>
    <w:uiPriority w:val="1"/>
    <w:qFormat/>
    <w:rsid w:val="003B7472"/>
    <w:pPr>
      <w:spacing w:after="0" w:line="240" w:lineRule="auto"/>
    </w:pPr>
    <w:rPr>
      <w:rFonts w:ascii="Calibri" w:eastAsia="Calibri" w:hAnsi="Calibri" w:cs="Times New Roman"/>
      <w:lang w:val="ro-RO"/>
    </w:rPr>
  </w:style>
  <w:style w:type="paragraph" w:customStyle="1" w:styleId="NoSpacing1">
    <w:name w:val="No Spacing1"/>
    <w:rsid w:val="00F6707D"/>
    <w:pPr>
      <w:spacing w:after="0" w:line="240" w:lineRule="auto"/>
    </w:pPr>
    <w:rPr>
      <w:rFonts w:ascii="Times New Roman" w:eastAsia="Times New Roman" w:hAnsi="Times New Roman" w:cs="Times New Roman"/>
      <w:szCs w:val="20"/>
    </w:rPr>
  </w:style>
  <w:style w:type="paragraph" w:styleId="Header">
    <w:name w:val="header"/>
    <w:basedOn w:val="Normal"/>
    <w:link w:val="HeaderChar"/>
    <w:uiPriority w:val="99"/>
    <w:unhideWhenUsed/>
    <w:rsid w:val="00F6707D"/>
    <w:pPr>
      <w:tabs>
        <w:tab w:val="center" w:pos="4680"/>
        <w:tab w:val="right" w:pos="9360"/>
      </w:tabs>
    </w:pPr>
  </w:style>
  <w:style w:type="character" w:customStyle="1" w:styleId="HeaderChar">
    <w:name w:val="Header Char"/>
    <w:basedOn w:val="DefaultParagraphFont"/>
    <w:link w:val="Header"/>
    <w:uiPriority w:val="99"/>
    <w:rsid w:val="00F6707D"/>
    <w:rPr>
      <w:rFonts w:ascii="Times New Roman" w:eastAsia="Times New Roman" w:hAnsi="Times New Roman" w:cs="Times New Roman"/>
      <w:sz w:val="24"/>
      <w:szCs w:val="24"/>
      <w:lang w:eastAsia="ar-SA"/>
    </w:rPr>
  </w:style>
  <w:style w:type="character" w:styleId="PageNumber">
    <w:name w:val="page number"/>
    <w:semiHidden/>
    <w:rsid w:val="00F6707D"/>
  </w:style>
  <w:style w:type="character" w:styleId="Strong">
    <w:name w:val="Strong"/>
    <w:basedOn w:val="DefaultParagraphFont"/>
    <w:uiPriority w:val="22"/>
    <w:qFormat/>
    <w:rsid w:val="00B97C20"/>
    <w:rPr>
      <w:b/>
      <w:bCs/>
    </w:rPr>
  </w:style>
  <w:style w:type="paragraph" w:customStyle="1" w:styleId="Default">
    <w:name w:val="Default"/>
    <w:rsid w:val="002C38CC"/>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C1139A"/>
    <w:rPr>
      <w:color w:val="605E5C"/>
      <w:shd w:val="clear" w:color="auto" w:fill="E1DFDD"/>
    </w:rPr>
  </w:style>
  <w:style w:type="character" w:customStyle="1" w:styleId="FontStyle17">
    <w:name w:val="Font Style17"/>
    <w:basedOn w:val="DefaultParagraphFont"/>
    <w:rsid w:val="00EA5640"/>
    <w:rPr>
      <w:rFonts w:ascii="Times New Roman" w:hAnsi="Times New Roman" w:cs="Times New Roman"/>
      <w:sz w:val="20"/>
      <w:szCs w:val="20"/>
    </w:rPr>
  </w:style>
  <w:style w:type="character" w:customStyle="1" w:styleId="spar">
    <w:name w:val="s_par"/>
    <w:basedOn w:val="DefaultParagraphFont"/>
    <w:rsid w:val="00805B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101363">
      <w:bodyDiv w:val="1"/>
      <w:marLeft w:val="0"/>
      <w:marRight w:val="0"/>
      <w:marTop w:val="0"/>
      <w:marBottom w:val="0"/>
      <w:divBdr>
        <w:top w:val="none" w:sz="0" w:space="0" w:color="auto"/>
        <w:left w:val="none" w:sz="0" w:space="0" w:color="auto"/>
        <w:bottom w:val="none" w:sz="0" w:space="0" w:color="auto"/>
        <w:right w:val="none" w:sz="0" w:space="0" w:color="auto"/>
      </w:divBdr>
    </w:div>
    <w:div w:id="482702029">
      <w:bodyDiv w:val="1"/>
      <w:marLeft w:val="0"/>
      <w:marRight w:val="0"/>
      <w:marTop w:val="0"/>
      <w:marBottom w:val="0"/>
      <w:divBdr>
        <w:top w:val="none" w:sz="0" w:space="0" w:color="auto"/>
        <w:left w:val="none" w:sz="0" w:space="0" w:color="auto"/>
        <w:bottom w:val="none" w:sz="0" w:space="0" w:color="auto"/>
        <w:right w:val="none" w:sz="0" w:space="0" w:color="auto"/>
      </w:divBdr>
    </w:div>
    <w:div w:id="1443455069">
      <w:bodyDiv w:val="1"/>
      <w:marLeft w:val="0"/>
      <w:marRight w:val="0"/>
      <w:marTop w:val="0"/>
      <w:marBottom w:val="0"/>
      <w:divBdr>
        <w:top w:val="none" w:sz="0" w:space="0" w:color="auto"/>
        <w:left w:val="none" w:sz="0" w:space="0" w:color="auto"/>
        <w:bottom w:val="none" w:sz="0" w:space="0" w:color="auto"/>
        <w:right w:val="none" w:sz="0" w:space="0" w:color="auto"/>
      </w:divBdr>
    </w:div>
    <w:div w:id="1492408896">
      <w:bodyDiv w:val="1"/>
      <w:marLeft w:val="0"/>
      <w:marRight w:val="0"/>
      <w:marTop w:val="0"/>
      <w:marBottom w:val="0"/>
      <w:divBdr>
        <w:top w:val="none" w:sz="0" w:space="0" w:color="auto"/>
        <w:left w:val="none" w:sz="0" w:space="0" w:color="auto"/>
        <w:bottom w:val="none" w:sz="0" w:space="0" w:color="auto"/>
        <w:right w:val="none" w:sz="0" w:space="0" w:color="auto"/>
      </w:divBdr>
    </w:div>
    <w:div w:id="1695614775">
      <w:bodyDiv w:val="1"/>
      <w:marLeft w:val="0"/>
      <w:marRight w:val="0"/>
      <w:marTop w:val="0"/>
      <w:marBottom w:val="0"/>
      <w:divBdr>
        <w:top w:val="none" w:sz="0" w:space="0" w:color="auto"/>
        <w:left w:val="none" w:sz="0" w:space="0" w:color="auto"/>
        <w:bottom w:val="none" w:sz="0" w:space="0" w:color="auto"/>
        <w:right w:val="none" w:sz="0" w:space="0" w:color="auto"/>
      </w:divBdr>
    </w:div>
    <w:div w:id="1962148228">
      <w:bodyDiv w:val="1"/>
      <w:marLeft w:val="0"/>
      <w:marRight w:val="0"/>
      <w:marTop w:val="0"/>
      <w:marBottom w:val="0"/>
      <w:divBdr>
        <w:top w:val="none" w:sz="0" w:space="0" w:color="auto"/>
        <w:left w:val="none" w:sz="0" w:space="0" w:color="auto"/>
        <w:bottom w:val="none" w:sz="0" w:space="0" w:color="auto"/>
        <w:right w:val="none" w:sz="0" w:space="0" w:color="auto"/>
      </w:divBdr>
    </w:div>
    <w:div w:id="196280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dasib.ro"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surseumane@dasib.r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asib.ro/index.php/despre-institutie/organizare/anunturi-angajare/formular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Doc:1080007602/1" TargetMode="External"/><Relationship Id="rId4" Type="http://schemas.openxmlformats.org/officeDocument/2006/relationships/settings" Target="settings.xml"/><Relationship Id="rId9" Type="http://schemas.openxmlformats.org/officeDocument/2006/relationships/hyperlink" Target="Doc:1190011802/1"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dasib.ro" TargetMode="External"/><Relationship Id="rId1" Type="http://schemas.openxmlformats.org/officeDocument/2006/relationships/hyperlink" Target="mailto:office@dasib.ro"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dasib.ro" TargetMode="External"/><Relationship Id="rId1" Type="http://schemas.openxmlformats.org/officeDocument/2006/relationships/hyperlink" Target="mailto:office@dasib.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86A7E8-1E58-4B08-8AE3-130B2CCF9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3049</Words>
  <Characters>17383</Characters>
  <Application>Microsoft Office Word</Application>
  <DocSecurity>0</DocSecurity>
  <Lines>144</Lines>
  <Paragraphs>40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20392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Marinela Rusu</cp:lastModifiedBy>
  <cp:revision>2</cp:revision>
  <cp:lastPrinted>2026-10-14T11:55:00Z</cp:lastPrinted>
  <dcterms:created xsi:type="dcterms:W3CDTF">2026-10-15T10:07:00Z</dcterms:created>
  <dcterms:modified xsi:type="dcterms:W3CDTF">2026-10-15T10:07:00Z</dcterms:modified>
</cp:coreProperties>
</file>