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D631" w14:textId="6928B62D" w:rsidR="00267C36" w:rsidRPr="000A6D25" w:rsidRDefault="00176D26" w:rsidP="006F02D4">
      <w:pPr>
        <w:spacing w:line="100" w:lineRule="atLeast"/>
        <w:rPr>
          <w:kern w:val="1"/>
          <w:sz w:val="24"/>
          <w:szCs w:val="24"/>
          <w:lang w:val="ro-RO"/>
        </w:rPr>
      </w:pPr>
      <w:bookmarkStart w:id="0" w:name="_Hlk132991861"/>
      <w:r w:rsidRPr="000A6D25">
        <w:rPr>
          <w:noProof/>
          <w:kern w:val="1"/>
          <w:sz w:val="24"/>
          <w:szCs w:val="24"/>
          <w:lang w:eastAsia="en-US"/>
        </w:rPr>
        <w:drawing>
          <wp:inline distT="0" distB="0" distL="0" distR="0" wp14:anchorId="4B2562C0" wp14:editId="48E736A8">
            <wp:extent cx="6212205" cy="926465"/>
            <wp:effectExtent l="0" t="0" r="0" b="6985"/>
            <wp:docPr id="16445582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926465"/>
                    </a:xfrm>
                    <a:prstGeom prst="rect">
                      <a:avLst/>
                    </a:prstGeom>
                    <a:noFill/>
                  </pic:spPr>
                </pic:pic>
              </a:graphicData>
            </a:graphic>
          </wp:inline>
        </w:drawing>
      </w:r>
    </w:p>
    <w:p w14:paraId="56349FC1" w14:textId="77777777" w:rsidR="00176D26" w:rsidRPr="000A6D25" w:rsidRDefault="00176D26" w:rsidP="00356227">
      <w:pPr>
        <w:tabs>
          <w:tab w:val="right" w:pos="10490"/>
        </w:tabs>
        <w:spacing w:after="120" w:line="100" w:lineRule="atLeast"/>
        <w:rPr>
          <w:bCs/>
          <w:kern w:val="1"/>
          <w:sz w:val="24"/>
          <w:szCs w:val="24"/>
          <w:lang w:val="ro-RO"/>
        </w:rPr>
      </w:pPr>
      <w:r w:rsidRPr="000A6D25">
        <w:rPr>
          <w:bCs/>
          <w:noProof/>
          <w:kern w:val="1"/>
          <w:sz w:val="24"/>
          <w:szCs w:val="24"/>
          <w:lang w:eastAsia="en-US"/>
          <w14:ligatures w14:val="standardContextual"/>
        </w:rPr>
        <mc:AlternateContent>
          <mc:Choice Requires="wps">
            <w:drawing>
              <wp:anchor distT="0" distB="0" distL="114300" distR="114300" simplePos="0" relativeHeight="251659264" behindDoc="0" locked="0" layoutInCell="1" allowOverlap="1" wp14:anchorId="5AE8F868" wp14:editId="6D8EBFD7">
                <wp:simplePos x="0" y="0"/>
                <wp:positionH relativeFrom="column">
                  <wp:posOffset>-635</wp:posOffset>
                </wp:positionH>
                <wp:positionV relativeFrom="paragraph">
                  <wp:posOffset>87630</wp:posOffset>
                </wp:positionV>
                <wp:extent cx="6172200" cy="9525"/>
                <wp:effectExtent l="0" t="0" r="19050" b="28575"/>
                <wp:wrapNone/>
                <wp:docPr id="1894648857" name="Conector drept 5"/>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ADB38E" id="Conector drept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9pt" to="485.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" strokecolor="#4472c4 [3204]" strokeweight=".5pt">
                <v:stroke joinstyle="miter"/>
              </v:line>
            </w:pict>
          </mc:Fallback>
        </mc:AlternateContent>
      </w:r>
    </w:p>
    <w:p w14:paraId="3FE84FD8" w14:textId="1AA20F60" w:rsidR="00356227" w:rsidRPr="000A6D25" w:rsidRDefault="00176D26" w:rsidP="00356227">
      <w:pPr>
        <w:tabs>
          <w:tab w:val="right" w:pos="10490"/>
        </w:tabs>
        <w:spacing w:after="120" w:line="100" w:lineRule="atLeast"/>
        <w:rPr>
          <w:bCs/>
          <w:kern w:val="1"/>
          <w:sz w:val="24"/>
          <w:szCs w:val="24"/>
          <w:lang w:val="ro-RO"/>
        </w:rPr>
      </w:pPr>
      <w:r w:rsidRPr="000A6D25">
        <w:rPr>
          <w:bCs/>
          <w:kern w:val="1"/>
          <w:sz w:val="24"/>
          <w:szCs w:val="24"/>
          <w:lang w:val="ro-RO"/>
        </w:rPr>
        <w:t xml:space="preserve">Serviciul Resurse Umane  Ind. </w:t>
      </w:r>
      <w:proofErr w:type="spellStart"/>
      <w:r w:rsidRPr="000A6D25">
        <w:rPr>
          <w:bCs/>
          <w:kern w:val="1"/>
          <w:sz w:val="24"/>
          <w:szCs w:val="24"/>
          <w:lang w:val="ro-RO"/>
        </w:rPr>
        <w:t>dos.IA</w:t>
      </w:r>
      <w:proofErr w:type="spellEnd"/>
    </w:p>
    <w:bookmarkEnd w:id="0"/>
    <w:p w14:paraId="653F6F04" w14:textId="77777777" w:rsidR="00EB142B" w:rsidRPr="000A6D25" w:rsidRDefault="00356227" w:rsidP="00F45C6F">
      <w:pPr>
        <w:rPr>
          <w:sz w:val="24"/>
          <w:szCs w:val="24"/>
          <w:lang w:val="ro-RO"/>
        </w:rPr>
      </w:pPr>
      <w:r w:rsidRPr="000A6D25">
        <w:rPr>
          <w:sz w:val="24"/>
          <w:szCs w:val="24"/>
          <w:lang w:val="ro-RO"/>
        </w:rPr>
        <w:t xml:space="preserve">                                                       </w:t>
      </w:r>
      <w:r w:rsidR="00DD480E" w:rsidRPr="000A6D25">
        <w:rPr>
          <w:sz w:val="24"/>
          <w:szCs w:val="24"/>
          <w:lang w:val="ro-RO"/>
        </w:rPr>
        <w:t xml:space="preserve">               </w:t>
      </w:r>
    </w:p>
    <w:p w14:paraId="56DF83D8" w14:textId="4D92EC0E" w:rsidR="00176D26" w:rsidRPr="000A6D25" w:rsidRDefault="00DD480E" w:rsidP="00F45C6F">
      <w:pPr>
        <w:rPr>
          <w:sz w:val="24"/>
          <w:szCs w:val="24"/>
          <w:lang w:val="ro-RO"/>
        </w:rPr>
      </w:pPr>
      <w:r w:rsidRPr="000A6D25">
        <w:rPr>
          <w:sz w:val="24"/>
          <w:szCs w:val="24"/>
          <w:lang w:val="ro-RO"/>
        </w:rPr>
        <w:t xml:space="preserve">     </w:t>
      </w:r>
    </w:p>
    <w:p w14:paraId="2A973281" w14:textId="77777777" w:rsidR="00176D26" w:rsidRPr="000A6D25" w:rsidRDefault="00176D26" w:rsidP="00F45C6F">
      <w:pPr>
        <w:rPr>
          <w:sz w:val="24"/>
          <w:szCs w:val="24"/>
          <w:lang w:val="ro-RO"/>
        </w:rPr>
      </w:pPr>
    </w:p>
    <w:p w14:paraId="10F87F87" w14:textId="57D1E6FC" w:rsidR="001C55AC" w:rsidRPr="000A6D25" w:rsidRDefault="00DD480E" w:rsidP="00F45C6F">
      <w:pPr>
        <w:rPr>
          <w:sz w:val="24"/>
          <w:szCs w:val="24"/>
          <w:lang w:val="ro-RO"/>
        </w:rPr>
      </w:pPr>
      <w:r w:rsidRPr="000A6D25">
        <w:rPr>
          <w:sz w:val="24"/>
          <w:szCs w:val="24"/>
          <w:lang w:val="ro-RO"/>
        </w:rPr>
        <w:t xml:space="preserve">           </w:t>
      </w:r>
    </w:p>
    <w:p w14:paraId="15175B25" w14:textId="50CD809B" w:rsidR="00356227" w:rsidRPr="000A6D25" w:rsidRDefault="00B27802" w:rsidP="00063F11">
      <w:pPr>
        <w:rPr>
          <w:sz w:val="24"/>
          <w:szCs w:val="24"/>
          <w:lang w:val="ro-RO"/>
        </w:rPr>
      </w:pPr>
      <w:r w:rsidRPr="000A6D25">
        <w:rPr>
          <w:sz w:val="24"/>
          <w:szCs w:val="24"/>
          <w:lang w:val="ro-RO"/>
        </w:rPr>
        <w:t xml:space="preserve">                                                                       </w:t>
      </w:r>
      <w:r w:rsidR="00356227" w:rsidRPr="000A6D25">
        <w:rPr>
          <w:sz w:val="24"/>
          <w:szCs w:val="24"/>
          <w:lang w:val="ro-RO"/>
        </w:rPr>
        <w:t>ANUNŢ</w:t>
      </w:r>
    </w:p>
    <w:p w14:paraId="3C105B7B" w14:textId="6910339D" w:rsidR="00356227" w:rsidRPr="000A6D25" w:rsidRDefault="00356227" w:rsidP="00063F11">
      <w:pPr>
        <w:jc w:val="center"/>
        <w:rPr>
          <w:sz w:val="24"/>
          <w:szCs w:val="24"/>
          <w:lang w:val="ro-RO"/>
        </w:rPr>
      </w:pPr>
      <w:r w:rsidRPr="000A6D25">
        <w:rPr>
          <w:sz w:val="24"/>
          <w:szCs w:val="24"/>
          <w:lang w:val="ro-RO"/>
        </w:rPr>
        <w:t xml:space="preserve">PENTRU CONCURSUL DE ANGAJARE </w:t>
      </w:r>
      <w:bookmarkStart w:id="1" w:name="_Hlk229470877"/>
      <w:r w:rsidRPr="000A6D25">
        <w:rPr>
          <w:sz w:val="24"/>
          <w:szCs w:val="24"/>
          <w:lang w:val="ro-RO"/>
        </w:rPr>
        <w:t>PE</w:t>
      </w:r>
      <w:r w:rsidR="00C263F5" w:rsidRPr="000A6D25">
        <w:rPr>
          <w:sz w:val="24"/>
          <w:szCs w:val="24"/>
          <w:lang w:val="ro-RO"/>
        </w:rPr>
        <w:t xml:space="preserve"> POST</w:t>
      </w:r>
      <w:r w:rsidR="00073B2A">
        <w:rPr>
          <w:sz w:val="24"/>
          <w:szCs w:val="24"/>
          <w:lang w:val="ro-RO"/>
        </w:rPr>
        <w:t xml:space="preserve">UL </w:t>
      </w:r>
      <w:r w:rsidR="00414079">
        <w:rPr>
          <w:sz w:val="24"/>
          <w:szCs w:val="24"/>
          <w:lang w:val="ro-RO"/>
        </w:rPr>
        <w:t xml:space="preserve"> </w:t>
      </w:r>
      <w:r w:rsidR="00C263F5" w:rsidRPr="000A6D25">
        <w:rPr>
          <w:sz w:val="24"/>
          <w:szCs w:val="24"/>
          <w:lang w:val="ro-RO"/>
        </w:rPr>
        <w:t>CONTRACTUAL</w:t>
      </w:r>
    </w:p>
    <w:p w14:paraId="51040DE4" w14:textId="16B6876F" w:rsidR="00356227" w:rsidRPr="00471AA5" w:rsidRDefault="00356227" w:rsidP="00063F11">
      <w:pPr>
        <w:jc w:val="center"/>
        <w:rPr>
          <w:sz w:val="24"/>
          <w:szCs w:val="24"/>
          <w:lang w:val="ro-RO"/>
        </w:rPr>
      </w:pPr>
      <w:r w:rsidRPr="000A6D25">
        <w:rPr>
          <w:sz w:val="24"/>
          <w:szCs w:val="24"/>
          <w:lang w:val="ro-RO"/>
        </w:rPr>
        <w:t xml:space="preserve">DIN DATA </w:t>
      </w:r>
      <w:r w:rsidR="00B65500" w:rsidRPr="000A6D25">
        <w:rPr>
          <w:sz w:val="24"/>
          <w:szCs w:val="24"/>
          <w:lang w:val="ro-RO"/>
        </w:rPr>
        <w:t xml:space="preserve">DE </w:t>
      </w:r>
      <w:r w:rsidR="00EF42E5" w:rsidRPr="000A6D25">
        <w:rPr>
          <w:sz w:val="24"/>
          <w:szCs w:val="24"/>
          <w:lang w:val="ro-RO"/>
        </w:rPr>
        <w:t xml:space="preserve"> </w:t>
      </w:r>
      <w:r w:rsidR="003C1B0A">
        <w:rPr>
          <w:sz w:val="24"/>
          <w:szCs w:val="24"/>
          <w:lang w:val="ro-RO"/>
        </w:rPr>
        <w:t>01.10</w:t>
      </w:r>
      <w:r w:rsidR="00A5163C" w:rsidRPr="00471AA5">
        <w:rPr>
          <w:sz w:val="24"/>
          <w:szCs w:val="24"/>
          <w:lang w:val="ro-RO"/>
        </w:rPr>
        <w:t>.2026</w:t>
      </w:r>
      <w:r w:rsidR="00B65500" w:rsidRPr="00471AA5">
        <w:rPr>
          <w:sz w:val="24"/>
          <w:szCs w:val="24"/>
          <w:lang w:val="ro-RO"/>
        </w:rPr>
        <w:t xml:space="preserve">   </w:t>
      </w:r>
    </w:p>
    <w:bookmarkEnd w:id="1"/>
    <w:p w14:paraId="2395BE58" w14:textId="0315592B" w:rsidR="00356227" w:rsidRDefault="00DE536C" w:rsidP="00063F11">
      <w:pPr>
        <w:ind w:right="-1"/>
        <w:jc w:val="both"/>
        <w:rPr>
          <w:sz w:val="24"/>
          <w:szCs w:val="24"/>
          <w:lang w:val="es-CO"/>
        </w:rPr>
      </w:pPr>
      <w:r w:rsidRPr="000A6D25">
        <w:rPr>
          <w:sz w:val="24"/>
          <w:szCs w:val="24"/>
          <w:lang w:val="ro-RO"/>
        </w:rPr>
        <w:t xml:space="preserve">       </w:t>
      </w:r>
      <w:r w:rsidR="00EA4F3A" w:rsidRPr="000A6D25">
        <w:rPr>
          <w:sz w:val="24"/>
          <w:szCs w:val="24"/>
          <w:lang w:val="ro-RO"/>
        </w:rPr>
        <w:t xml:space="preserve">DIRECŢIA DE </w:t>
      </w:r>
      <w:r w:rsidR="00836F3A" w:rsidRPr="000A6D25">
        <w:rPr>
          <w:sz w:val="24"/>
          <w:szCs w:val="24"/>
          <w:lang w:val="ro-RO"/>
        </w:rPr>
        <w:t xml:space="preserve">ASISTENȚĂ SOCIALĂ </w:t>
      </w:r>
      <w:r w:rsidR="00356227" w:rsidRPr="000A6D25">
        <w:rPr>
          <w:sz w:val="24"/>
          <w:szCs w:val="24"/>
          <w:lang w:val="ro-RO"/>
        </w:rPr>
        <w:t xml:space="preserve">(DAS) BRAŞOV organizează în data de </w:t>
      </w:r>
      <w:r w:rsidR="00CD28D9" w:rsidRPr="000A6D25">
        <w:rPr>
          <w:sz w:val="24"/>
          <w:szCs w:val="24"/>
          <w:lang w:val="ro-RO"/>
        </w:rPr>
        <w:t xml:space="preserve"> </w:t>
      </w:r>
      <w:r w:rsidR="00B65500" w:rsidRPr="000A6D25">
        <w:rPr>
          <w:sz w:val="24"/>
          <w:szCs w:val="24"/>
          <w:lang w:val="ro-RO"/>
        </w:rPr>
        <w:t xml:space="preserve"> </w:t>
      </w:r>
      <w:r w:rsidR="00356227" w:rsidRPr="000A6D25">
        <w:rPr>
          <w:sz w:val="24"/>
          <w:szCs w:val="24"/>
          <w:lang w:val="ro-RO"/>
        </w:rPr>
        <w:t xml:space="preserve"> </w:t>
      </w:r>
      <w:r w:rsidR="00B65500" w:rsidRPr="000A6D25">
        <w:rPr>
          <w:sz w:val="24"/>
          <w:szCs w:val="24"/>
          <w:lang w:val="ro-RO"/>
        </w:rPr>
        <w:t xml:space="preserve">                    </w:t>
      </w:r>
      <w:r w:rsidR="00CD28D9" w:rsidRPr="000A6D25">
        <w:rPr>
          <w:sz w:val="24"/>
          <w:szCs w:val="24"/>
          <w:lang w:val="ro-RO"/>
        </w:rPr>
        <w:t xml:space="preserve">    </w:t>
      </w:r>
      <w:r w:rsidR="00CB67B6" w:rsidRPr="000A6D25">
        <w:rPr>
          <w:sz w:val="24"/>
          <w:szCs w:val="24"/>
          <w:lang w:val="ro-RO"/>
        </w:rPr>
        <w:t xml:space="preserve"> </w:t>
      </w:r>
      <w:r w:rsidR="003C1B0A">
        <w:rPr>
          <w:sz w:val="24"/>
          <w:szCs w:val="24"/>
          <w:lang w:val="ro-RO"/>
        </w:rPr>
        <w:t>01.10</w:t>
      </w:r>
      <w:r w:rsidR="001074B2" w:rsidRPr="00DB43CE">
        <w:rPr>
          <w:sz w:val="24"/>
          <w:szCs w:val="24"/>
          <w:lang w:val="ro-RO"/>
        </w:rPr>
        <w:t>.2026</w:t>
      </w:r>
      <w:r w:rsidR="00CB67B6" w:rsidRPr="00DB43CE">
        <w:rPr>
          <w:sz w:val="24"/>
          <w:szCs w:val="24"/>
          <w:lang w:val="ro-RO"/>
        </w:rPr>
        <w:t xml:space="preserve"> </w:t>
      </w:r>
      <w:bookmarkStart w:id="2" w:name="_Hlk229380821"/>
      <w:r w:rsidR="00356227" w:rsidRPr="000A6D25">
        <w:rPr>
          <w:sz w:val="24"/>
          <w:szCs w:val="24"/>
          <w:lang w:val="ro-RO"/>
        </w:rPr>
        <w:t>concurs de angajare personal, pentru ocuparea pe perio</w:t>
      </w:r>
      <w:r w:rsidR="003F0553" w:rsidRPr="000A6D25">
        <w:rPr>
          <w:sz w:val="24"/>
          <w:szCs w:val="24"/>
          <w:lang w:val="ro-RO"/>
        </w:rPr>
        <w:t>adă nedeterminată</w:t>
      </w:r>
      <w:r w:rsidR="003C1B0A">
        <w:rPr>
          <w:sz w:val="24"/>
          <w:szCs w:val="24"/>
          <w:lang w:val="ro-RO"/>
        </w:rPr>
        <w:t xml:space="preserve"> </w:t>
      </w:r>
      <w:r w:rsidR="00CA517F" w:rsidRPr="000A6D25">
        <w:rPr>
          <w:sz w:val="24"/>
          <w:szCs w:val="24"/>
          <w:lang w:val="ro-RO"/>
        </w:rPr>
        <w:t>a</w:t>
      </w:r>
      <w:r w:rsidR="00503E3A">
        <w:rPr>
          <w:sz w:val="24"/>
          <w:szCs w:val="24"/>
          <w:lang w:val="ro-RO"/>
        </w:rPr>
        <w:t xml:space="preserve"> </w:t>
      </w:r>
      <w:r w:rsidR="003C1B0A">
        <w:rPr>
          <w:sz w:val="24"/>
          <w:szCs w:val="24"/>
          <w:lang w:val="ro-RO"/>
        </w:rPr>
        <w:t>unui</w:t>
      </w:r>
      <w:r w:rsidR="00CA517F" w:rsidRPr="000A6D25">
        <w:rPr>
          <w:sz w:val="24"/>
          <w:szCs w:val="24"/>
          <w:lang w:val="ro-RO"/>
        </w:rPr>
        <w:t xml:space="preserve"> post </w:t>
      </w:r>
      <w:r w:rsidR="0051062C">
        <w:rPr>
          <w:sz w:val="24"/>
          <w:szCs w:val="24"/>
          <w:lang w:val="ro-RO"/>
        </w:rPr>
        <w:t xml:space="preserve"> </w:t>
      </w:r>
      <w:r w:rsidR="00073B2A">
        <w:rPr>
          <w:sz w:val="24"/>
          <w:szCs w:val="24"/>
          <w:lang w:val="ro-RO"/>
        </w:rPr>
        <w:t xml:space="preserve"> </w:t>
      </w:r>
      <w:r w:rsidR="00CA517F" w:rsidRPr="000A6D25">
        <w:rPr>
          <w:sz w:val="24"/>
          <w:szCs w:val="24"/>
          <w:lang w:val="ro-RO"/>
        </w:rPr>
        <w:t>contractual vacant</w:t>
      </w:r>
      <w:r w:rsidR="003C1B0A">
        <w:rPr>
          <w:sz w:val="24"/>
          <w:szCs w:val="24"/>
          <w:lang w:val="ro-RO"/>
        </w:rPr>
        <w:t xml:space="preserve"> de conducere</w:t>
      </w:r>
      <w:r w:rsidR="00356227" w:rsidRPr="000A6D25">
        <w:rPr>
          <w:sz w:val="24"/>
          <w:szCs w:val="24"/>
          <w:lang w:val="ro-RO"/>
        </w:rPr>
        <w:t xml:space="preserve">, în temeiul </w:t>
      </w:r>
      <w:r w:rsidR="00356227" w:rsidRPr="000A6D25">
        <w:rPr>
          <w:sz w:val="24"/>
          <w:szCs w:val="24"/>
          <w:lang w:val="es-CO"/>
        </w:rPr>
        <w:t xml:space="preserve">HG nr.1336/2022 </w:t>
      </w:r>
      <w:r w:rsidR="00356227" w:rsidRPr="000A6D25">
        <w:rPr>
          <w:sz w:val="24"/>
          <w:szCs w:val="24"/>
          <w:shd w:val="clear" w:color="auto" w:fill="FFFFFF"/>
          <w:lang w:val="es-CO"/>
        </w:rPr>
        <w:t>pentru aprobarea Regulamentului-cadru privind organizarea şi dezvoltarea carierei personalului contractual din sectorul bugetar plătit din fonduri publice</w:t>
      </w:r>
      <w:r w:rsidR="00356227" w:rsidRPr="000A6D25">
        <w:rPr>
          <w:sz w:val="24"/>
          <w:szCs w:val="24"/>
          <w:lang w:val="es-CO"/>
        </w:rPr>
        <w:t>.</w:t>
      </w:r>
    </w:p>
    <w:p w14:paraId="3009B7FB" w14:textId="74DD65EC" w:rsidR="00503E3A" w:rsidRPr="00503E3A" w:rsidRDefault="00345ECE" w:rsidP="00503E3A">
      <w:pPr>
        <w:autoSpaceDE w:val="0"/>
        <w:autoSpaceDN w:val="0"/>
        <w:adjustRightInd w:val="0"/>
        <w:jc w:val="both"/>
        <w:rPr>
          <w:i/>
          <w:color w:val="000000"/>
          <w:sz w:val="24"/>
          <w:szCs w:val="24"/>
          <w:lang w:val="es-CO"/>
        </w:rPr>
      </w:pPr>
      <w:r>
        <w:rPr>
          <w:sz w:val="24"/>
          <w:szCs w:val="24"/>
          <w:lang w:val="it-IT"/>
        </w:rPr>
        <w:t xml:space="preserve">    </w:t>
      </w:r>
      <w:r w:rsidR="00C9786B">
        <w:rPr>
          <w:sz w:val="24"/>
          <w:szCs w:val="24"/>
          <w:lang w:val="it-IT"/>
        </w:rPr>
        <w:t xml:space="preserve">  </w:t>
      </w:r>
      <w:r>
        <w:rPr>
          <w:sz w:val="24"/>
          <w:szCs w:val="24"/>
          <w:lang w:val="it-IT"/>
        </w:rPr>
        <w:t>A</w:t>
      </w:r>
      <w:r w:rsidR="003017C8" w:rsidRPr="00501197">
        <w:rPr>
          <w:sz w:val="24"/>
          <w:szCs w:val="24"/>
          <w:lang w:val="it-IT"/>
        </w:rPr>
        <w:t xml:space="preserve">vând în vedere </w:t>
      </w:r>
      <w:bookmarkEnd w:id="2"/>
      <w:r w:rsidR="00503E3A" w:rsidRPr="00C9786B">
        <w:rPr>
          <w:bCs/>
          <w:iCs/>
          <w:sz w:val="24"/>
          <w:szCs w:val="24"/>
          <w:lang w:val="it-IT"/>
        </w:rPr>
        <w:t xml:space="preserve">prevederile Legii  nr. 141/2025 privind unele măsuri fiscal-bugetare în domeniul cheltuielilor publice, pentru consolidare fiscală, combaterea evaziunii fiscale, pentru modificarea şi completarea unor acte normative, precum şi pentru prorogarea unor termene, cu modificările și completările ulterioare, art. </w:t>
      </w:r>
      <w:r w:rsidR="00503E3A" w:rsidRPr="00503E3A">
        <w:rPr>
          <w:bCs/>
          <w:iCs/>
          <w:sz w:val="24"/>
          <w:szCs w:val="24"/>
          <w:lang w:val="es-CO"/>
        </w:rPr>
        <w:t>XXII, alin. (1) “</w:t>
      </w:r>
      <w:r w:rsidR="00503E3A" w:rsidRPr="00503E3A">
        <w:rPr>
          <w:lang w:val="es-CO"/>
        </w:rPr>
        <w:t xml:space="preserve"> </w:t>
      </w:r>
      <w:r w:rsidR="00503E3A" w:rsidRPr="00503E3A">
        <w:rPr>
          <w:rFonts w:ascii="Courier New" w:hAnsi="Courier New" w:cs="Courier New"/>
          <w:color w:val="000000"/>
          <w:lang w:val="es-CO"/>
        </w:rPr>
        <w:t> </w:t>
      </w:r>
      <w:r w:rsidR="00503E3A" w:rsidRPr="00503E3A">
        <w:rPr>
          <w:i/>
          <w:sz w:val="24"/>
          <w:szCs w:val="24"/>
          <w:lang w:val="es-CO"/>
        </w:rPr>
        <w:t>În perioada 1 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w:t>
      </w:r>
      <w:r w:rsidR="00503E3A" w:rsidRPr="00503E3A">
        <w:rPr>
          <w:bCs/>
          <w:i/>
          <w:sz w:val="24"/>
          <w:szCs w:val="24"/>
          <w:lang w:val="es-CO"/>
        </w:rPr>
        <w:t xml:space="preserve">”,  </w:t>
      </w:r>
      <w:r w:rsidR="00503E3A" w:rsidRPr="00503E3A">
        <w:rPr>
          <w:bCs/>
          <w:sz w:val="24"/>
          <w:szCs w:val="24"/>
          <w:lang w:val="es-CO"/>
        </w:rPr>
        <w:t>alin (</w:t>
      </w:r>
      <w:r w:rsidR="00503E3A" w:rsidRPr="00503E3A">
        <w:rPr>
          <w:bCs/>
          <w:iCs/>
          <w:sz w:val="24"/>
          <w:szCs w:val="24"/>
          <w:lang w:val="es-CO"/>
        </w:rPr>
        <w:t>2</w:t>
      </w:r>
      <w:r w:rsidR="00503E3A" w:rsidRPr="00503E3A">
        <w:rPr>
          <w:bCs/>
          <w:i/>
          <w:iCs/>
          <w:sz w:val="24"/>
          <w:szCs w:val="24"/>
          <w:lang w:val="es-CO"/>
        </w:rPr>
        <w:t xml:space="preserve">) ”Prevederile alin. (1) nu se aplică posturilor unice vacante” </w:t>
      </w:r>
      <w:r w:rsidR="00503E3A" w:rsidRPr="00503E3A">
        <w:rPr>
          <w:bCs/>
          <w:iCs/>
          <w:sz w:val="24"/>
          <w:szCs w:val="24"/>
          <w:lang w:val="es-CO"/>
        </w:rPr>
        <w:t>și alin (3)</w:t>
      </w:r>
      <w:r w:rsidR="00503E3A" w:rsidRPr="00503E3A">
        <w:rPr>
          <w:bCs/>
          <w:i/>
          <w:iCs/>
          <w:sz w:val="24"/>
          <w:szCs w:val="24"/>
          <w:lang w:val="es-CO"/>
        </w:rPr>
        <w:t xml:space="preserve"> ”Prin post unic, în sensul alin. (2), se înţelege: a) acel post ale cărui atribuţii, prin conţinutul şi natura lor, sau responsabilităţi stabilite nu se regăsesc într-o altă structură organizatorică; b) un post dintre cele aflate în structura în care există numai posturi vacante.</w:t>
      </w:r>
      <w:r w:rsidR="00503E3A" w:rsidRPr="00503E3A">
        <w:rPr>
          <w:bCs/>
          <w:i/>
          <w:sz w:val="24"/>
          <w:szCs w:val="24"/>
          <w:lang w:val="es-CO"/>
        </w:rPr>
        <w:t>, (...)”</w:t>
      </w:r>
      <w:r w:rsidR="00503E3A" w:rsidRPr="00073B2A">
        <w:rPr>
          <w:bCs/>
          <w:i/>
          <w:sz w:val="24"/>
          <w:szCs w:val="24"/>
          <w:lang w:val="es-CO"/>
        </w:rPr>
        <w:t>și  prevederile legii nr.142/2026 articol unic, alin.2 ”</w:t>
      </w:r>
      <w:r w:rsidR="00503E3A" w:rsidRPr="00503E3A">
        <w:rPr>
          <w:i/>
          <w:color w:val="000000"/>
          <w:sz w:val="24"/>
          <w:szCs w:val="24"/>
          <w:lang w:val="es-CO"/>
        </w:rPr>
        <w:t>La </w:t>
      </w:r>
      <w:bookmarkStart w:id="3" w:name="REF6"/>
      <w:bookmarkEnd w:id="3"/>
      <w:r w:rsidR="00503E3A" w:rsidRPr="00503E3A">
        <w:rPr>
          <w:rStyle w:val="panchor"/>
          <w:i/>
          <w:color w:val="0000FF"/>
          <w:sz w:val="24"/>
          <w:szCs w:val="24"/>
          <w:u w:val="single"/>
          <w:lang w:val="es-CO"/>
        </w:rPr>
        <w:t>articolul IV, după alineatul (1)</w:t>
      </w:r>
      <w:r w:rsidR="00503E3A" w:rsidRPr="00503E3A">
        <w:rPr>
          <w:i/>
          <w:color w:val="000000"/>
          <w:sz w:val="24"/>
          <w:szCs w:val="24"/>
          <w:lang w:val="es-CO"/>
        </w:rPr>
        <w:t> se introduce un nou alineat, alin. (1^1), cu următorul cuprins:"(1^1) Începând cu data intrării în vigoare a legii de aprobare a prezentei ordonanţe de urgenţă, fac excepţie de la prevederile alin. (1) furnizorii publici de servicii sociale prevăzuţi de </w:t>
      </w:r>
      <w:bookmarkStart w:id="4" w:name="REF7"/>
      <w:bookmarkEnd w:id="4"/>
      <w:r w:rsidR="00503E3A" w:rsidRPr="00503E3A">
        <w:rPr>
          <w:rStyle w:val="panchor"/>
          <w:i/>
          <w:color w:val="0000FF"/>
          <w:sz w:val="24"/>
          <w:szCs w:val="24"/>
          <w:u w:val="single"/>
          <w:lang w:val="es-CO"/>
        </w:rPr>
        <w:t>Legea asistenţei sociale nr. 292/2011</w:t>
      </w:r>
      <w:r w:rsidR="00503E3A" w:rsidRPr="00503E3A">
        <w:rPr>
          <w:i/>
          <w:color w:val="000000"/>
          <w:sz w:val="24"/>
          <w:szCs w:val="24"/>
          <w:lang w:val="es-CO"/>
        </w:rPr>
        <w:t>, cu modificările şi completările ulterioare, posturile putând fi ocupate cu încadrarea în bugetul aprobat."</w:t>
      </w:r>
    </w:p>
    <w:p w14:paraId="42B3F9A1" w14:textId="2F330AB8" w:rsidR="00356227" w:rsidRPr="000A6D25" w:rsidRDefault="00356227" w:rsidP="00503E3A">
      <w:pPr>
        <w:ind w:right="-1"/>
        <w:jc w:val="both"/>
        <w:rPr>
          <w:sz w:val="24"/>
          <w:szCs w:val="24"/>
          <w:u w:val="single"/>
          <w:lang w:val="ro-RO"/>
        </w:rPr>
      </w:pPr>
      <w:r w:rsidRPr="000A6D25">
        <w:rPr>
          <w:sz w:val="24"/>
          <w:szCs w:val="24"/>
          <w:lang w:val="ro-RO"/>
        </w:rPr>
        <w:t xml:space="preserve">        I) </w:t>
      </w:r>
      <w:proofErr w:type="spellStart"/>
      <w:r w:rsidRPr="000A6D25">
        <w:rPr>
          <w:sz w:val="24"/>
          <w:szCs w:val="24"/>
          <w:u w:val="single"/>
          <w:lang w:val="ro-RO"/>
        </w:rPr>
        <w:t>Cerinţe</w:t>
      </w:r>
      <w:proofErr w:type="spellEnd"/>
      <w:r w:rsidRPr="000A6D25">
        <w:rPr>
          <w:sz w:val="24"/>
          <w:szCs w:val="24"/>
          <w:u w:val="single"/>
          <w:lang w:val="ro-RO"/>
        </w:rPr>
        <w:t xml:space="preserve"> comune</w:t>
      </w:r>
      <w:r w:rsidR="008D7840" w:rsidRPr="000A6D25">
        <w:rPr>
          <w:sz w:val="24"/>
          <w:szCs w:val="24"/>
          <w:u w:val="single"/>
          <w:lang w:val="ro-RO"/>
        </w:rPr>
        <w:t xml:space="preserve"> pentru ocuparea</w:t>
      </w:r>
      <w:r w:rsidR="00414079">
        <w:rPr>
          <w:sz w:val="24"/>
          <w:szCs w:val="24"/>
          <w:u w:val="single"/>
          <w:lang w:val="ro-RO"/>
        </w:rPr>
        <w:t xml:space="preserve"> </w:t>
      </w:r>
      <w:r w:rsidR="008D7840" w:rsidRPr="000A6D25">
        <w:rPr>
          <w:sz w:val="24"/>
          <w:szCs w:val="24"/>
          <w:u w:val="single"/>
          <w:lang w:val="ro-RO"/>
        </w:rPr>
        <w:t>postu</w:t>
      </w:r>
      <w:r w:rsidR="003C1B0A">
        <w:rPr>
          <w:sz w:val="24"/>
          <w:szCs w:val="24"/>
          <w:u w:val="single"/>
          <w:lang w:val="ro-RO"/>
        </w:rPr>
        <w:t>lui vacant</w:t>
      </w:r>
      <w:r w:rsidR="00D81829" w:rsidRPr="000A6D25">
        <w:rPr>
          <w:sz w:val="24"/>
          <w:szCs w:val="24"/>
          <w:u w:val="single"/>
          <w:lang w:val="ro-RO"/>
        </w:rPr>
        <w:t xml:space="preserve"> sco</w:t>
      </w:r>
      <w:r w:rsidR="00C263F5" w:rsidRPr="000A6D25">
        <w:rPr>
          <w:sz w:val="24"/>
          <w:szCs w:val="24"/>
          <w:u w:val="single"/>
          <w:lang w:val="ro-RO"/>
        </w:rPr>
        <w:t>s</w:t>
      </w:r>
      <w:r w:rsidRPr="000A6D25">
        <w:rPr>
          <w:sz w:val="24"/>
          <w:szCs w:val="24"/>
          <w:u w:val="single"/>
          <w:lang w:val="ro-RO"/>
        </w:rPr>
        <w:t xml:space="preserve"> la concurs:</w:t>
      </w:r>
    </w:p>
    <w:p w14:paraId="0D7C7028"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sz w:val="24"/>
          <w:szCs w:val="24"/>
          <w:lang w:val="ro-RO"/>
        </w:rPr>
        <w:t xml:space="preserve">          Conform art. 15 din HG nr.1336/2022, poate ocupa un post vacant sau temporar vacant persoana care </w:t>
      </w:r>
      <w:proofErr w:type="spellStart"/>
      <w:r w:rsidRPr="000A6D25">
        <w:rPr>
          <w:sz w:val="24"/>
          <w:szCs w:val="24"/>
          <w:lang w:val="ro-RO"/>
        </w:rPr>
        <w:t>îndeplineşte</w:t>
      </w:r>
      <w:proofErr w:type="spellEnd"/>
      <w:r w:rsidRPr="000A6D25">
        <w:rPr>
          <w:sz w:val="24"/>
          <w:szCs w:val="24"/>
          <w:lang w:val="ro-RO"/>
        </w:rPr>
        <w:t xml:space="preserve"> </w:t>
      </w:r>
      <w:proofErr w:type="spellStart"/>
      <w:r w:rsidRPr="000A6D25">
        <w:rPr>
          <w:sz w:val="24"/>
          <w:szCs w:val="24"/>
          <w:lang w:val="ro-RO"/>
        </w:rPr>
        <w:t>condiţiile</w:t>
      </w:r>
      <w:proofErr w:type="spellEnd"/>
      <w:r w:rsidRPr="000A6D25">
        <w:rPr>
          <w:sz w:val="24"/>
          <w:szCs w:val="24"/>
          <w:lang w:val="ro-RO"/>
        </w:rPr>
        <w:t xml:space="preserve"> prevăzute de </w:t>
      </w:r>
      <w:bookmarkStart w:id="5" w:name="REF8"/>
      <w:bookmarkEnd w:id="5"/>
      <w:r w:rsidRPr="000A6D25">
        <w:rPr>
          <w:rStyle w:val="panchor"/>
          <w:sz w:val="24"/>
          <w:szCs w:val="24"/>
          <w:lang w:val="ro-RO"/>
        </w:rPr>
        <w:t>Legea nr. 53/2003 - Codul muncii, republicată</w:t>
      </w:r>
      <w:r w:rsidRPr="000A6D25">
        <w:rPr>
          <w:sz w:val="24"/>
          <w:szCs w:val="24"/>
          <w:lang w:val="ro-RO"/>
        </w:rPr>
        <w:t xml:space="preserve">, cu modificările </w:t>
      </w:r>
      <w:proofErr w:type="spellStart"/>
      <w:r w:rsidRPr="000A6D25">
        <w:rPr>
          <w:sz w:val="24"/>
          <w:szCs w:val="24"/>
          <w:lang w:val="ro-RO"/>
        </w:rPr>
        <w:t>şi</w:t>
      </w:r>
      <w:proofErr w:type="spellEnd"/>
      <w:r w:rsidRPr="000A6D25">
        <w:rPr>
          <w:sz w:val="24"/>
          <w:szCs w:val="24"/>
          <w:lang w:val="ro-RO"/>
        </w:rPr>
        <w:t xml:space="preserve"> completările ulterioare, </w:t>
      </w:r>
      <w:proofErr w:type="spellStart"/>
      <w:r w:rsidRPr="000A6D25">
        <w:rPr>
          <w:sz w:val="24"/>
          <w:szCs w:val="24"/>
          <w:lang w:val="ro-RO"/>
        </w:rPr>
        <w:t>şi</w:t>
      </w:r>
      <w:proofErr w:type="spellEnd"/>
      <w:r w:rsidRPr="000A6D25">
        <w:rPr>
          <w:sz w:val="24"/>
          <w:szCs w:val="24"/>
          <w:lang w:val="ro-RO"/>
        </w:rPr>
        <w:t xml:space="preserve"> </w:t>
      </w:r>
      <w:proofErr w:type="spellStart"/>
      <w:r w:rsidRPr="000A6D25">
        <w:rPr>
          <w:sz w:val="24"/>
          <w:szCs w:val="24"/>
          <w:lang w:val="ro-RO"/>
        </w:rPr>
        <w:t>cerinţele</w:t>
      </w:r>
      <w:proofErr w:type="spellEnd"/>
      <w:r w:rsidRPr="000A6D25">
        <w:rPr>
          <w:sz w:val="24"/>
          <w:szCs w:val="24"/>
          <w:lang w:val="ro-RO"/>
        </w:rPr>
        <w:t xml:space="preserve"> specifice prevăzute la </w:t>
      </w:r>
      <w:bookmarkStart w:id="6" w:name="REF9"/>
      <w:bookmarkEnd w:id="6"/>
      <w:r w:rsidRPr="000A6D25">
        <w:rPr>
          <w:rStyle w:val="panchor"/>
          <w:sz w:val="24"/>
          <w:szCs w:val="24"/>
          <w:lang w:val="ro-RO"/>
        </w:rPr>
        <w:t>art. 542 alin. (1)</w:t>
      </w:r>
      <w:r w:rsidRPr="000A6D25">
        <w:rPr>
          <w:sz w:val="24"/>
          <w:szCs w:val="24"/>
          <w:lang w:val="ro-RO"/>
        </w:rPr>
        <w:t> </w:t>
      </w:r>
      <w:proofErr w:type="spellStart"/>
      <w:r w:rsidRPr="000A6D25">
        <w:rPr>
          <w:sz w:val="24"/>
          <w:szCs w:val="24"/>
          <w:lang w:val="ro-RO"/>
        </w:rPr>
        <w:t>şi</w:t>
      </w:r>
      <w:proofErr w:type="spellEnd"/>
      <w:r w:rsidRPr="000A6D25">
        <w:rPr>
          <w:sz w:val="24"/>
          <w:szCs w:val="24"/>
          <w:lang w:val="ro-RO"/>
        </w:rPr>
        <w:t> </w:t>
      </w:r>
      <w:bookmarkStart w:id="7" w:name="REF10"/>
      <w:bookmarkEnd w:id="7"/>
      <w:r w:rsidRPr="000A6D25">
        <w:rPr>
          <w:rStyle w:val="panchor"/>
          <w:sz w:val="24"/>
          <w:szCs w:val="24"/>
          <w:lang w:val="ro-RO"/>
        </w:rPr>
        <w:t xml:space="preserve">(2) din </w:t>
      </w:r>
      <w:proofErr w:type="spellStart"/>
      <w:r w:rsidRPr="000A6D25">
        <w:rPr>
          <w:rStyle w:val="panchor"/>
          <w:sz w:val="24"/>
          <w:szCs w:val="24"/>
          <w:lang w:val="ro-RO"/>
        </w:rPr>
        <w:t>Ordonanţa</w:t>
      </w:r>
      <w:proofErr w:type="spellEnd"/>
      <w:r w:rsidRPr="000A6D25">
        <w:rPr>
          <w:rStyle w:val="panchor"/>
          <w:sz w:val="24"/>
          <w:szCs w:val="24"/>
          <w:lang w:val="ro-RO"/>
        </w:rPr>
        <w:t xml:space="preserve"> de </w:t>
      </w:r>
      <w:proofErr w:type="spellStart"/>
      <w:r w:rsidRPr="000A6D25">
        <w:rPr>
          <w:rStyle w:val="panchor"/>
          <w:sz w:val="24"/>
          <w:szCs w:val="24"/>
          <w:lang w:val="ro-RO"/>
        </w:rPr>
        <w:t>urgenţă</w:t>
      </w:r>
      <w:proofErr w:type="spellEnd"/>
      <w:r w:rsidRPr="000A6D25">
        <w:rPr>
          <w:rStyle w:val="panchor"/>
          <w:sz w:val="24"/>
          <w:szCs w:val="24"/>
          <w:lang w:val="ro-RO"/>
        </w:rPr>
        <w:t xml:space="preserve"> a Guvernului nr. 57/2019 privind Codul administrativ</w:t>
      </w:r>
      <w:r w:rsidRPr="000A6D25">
        <w:rPr>
          <w:sz w:val="24"/>
          <w:szCs w:val="24"/>
          <w:lang w:val="ro-RO"/>
        </w:rPr>
        <w:t xml:space="preserve">, cu modificările </w:t>
      </w:r>
      <w:proofErr w:type="spellStart"/>
      <w:r w:rsidRPr="000A6D25">
        <w:rPr>
          <w:sz w:val="24"/>
          <w:szCs w:val="24"/>
          <w:lang w:val="ro-RO"/>
        </w:rPr>
        <w:t>şi</w:t>
      </w:r>
      <w:proofErr w:type="spellEnd"/>
      <w:r w:rsidRPr="000A6D25">
        <w:rPr>
          <w:sz w:val="24"/>
          <w:szCs w:val="24"/>
          <w:lang w:val="ro-RO"/>
        </w:rPr>
        <w:t xml:space="preserve"> completările ulterioare:</w:t>
      </w:r>
    </w:p>
    <w:p w14:paraId="79E759C3"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bCs/>
          <w:sz w:val="24"/>
          <w:szCs w:val="24"/>
          <w:lang w:val="ro-RO"/>
        </w:rPr>
        <w:t xml:space="preserve">a) </w:t>
      </w:r>
      <w:r w:rsidRPr="000A6D25">
        <w:rPr>
          <w:sz w:val="24"/>
          <w:szCs w:val="24"/>
          <w:shd w:val="clear" w:color="auto" w:fill="FFFFFF"/>
          <w:lang w:val="ro-RO"/>
        </w:rPr>
        <w:t xml:space="preserve">are </w:t>
      </w:r>
      <w:proofErr w:type="spellStart"/>
      <w:r w:rsidRPr="000A6D25">
        <w:rPr>
          <w:sz w:val="24"/>
          <w:szCs w:val="24"/>
          <w:shd w:val="clear" w:color="auto" w:fill="FFFFFF"/>
          <w:lang w:val="ro-RO"/>
        </w:rPr>
        <w:t>cetăţenia</w:t>
      </w:r>
      <w:proofErr w:type="spellEnd"/>
      <w:r w:rsidRPr="000A6D25">
        <w:rPr>
          <w:sz w:val="24"/>
          <w:szCs w:val="24"/>
          <w:shd w:val="clear" w:color="auto" w:fill="FFFFFF"/>
          <w:lang w:val="ro-RO"/>
        </w:rPr>
        <w:t xml:space="preserve"> română sau </w:t>
      </w:r>
      <w:proofErr w:type="spellStart"/>
      <w:r w:rsidRPr="000A6D25">
        <w:rPr>
          <w:sz w:val="24"/>
          <w:szCs w:val="24"/>
          <w:shd w:val="clear" w:color="auto" w:fill="FFFFFF"/>
          <w:lang w:val="ro-RO"/>
        </w:rPr>
        <w:t>cetăţenia</w:t>
      </w:r>
      <w:proofErr w:type="spellEnd"/>
      <w:r w:rsidRPr="000A6D25">
        <w:rPr>
          <w:sz w:val="24"/>
          <w:szCs w:val="24"/>
          <w:shd w:val="clear" w:color="auto" w:fill="FFFFFF"/>
          <w:lang w:val="ro-RO"/>
        </w:rPr>
        <w:t xml:space="preserve"> unui alt stat membru al Uniunii Europene, a unui stat parte la Acordul privind </w:t>
      </w:r>
      <w:proofErr w:type="spellStart"/>
      <w:r w:rsidRPr="000A6D25">
        <w:rPr>
          <w:sz w:val="24"/>
          <w:szCs w:val="24"/>
          <w:shd w:val="clear" w:color="auto" w:fill="FFFFFF"/>
          <w:lang w:val="ro-RO"/>
        </w:rPr>
        <w:t>Spaţiul</w:t>
      </w:r>
      <w:proofErr w:type="spellEnd"/>
      <w:r w:rsidRPr="000A6D25">
        <w:rPr>
          <w:sz w:val="24"/>
          <w:szCs w:val="24"/>
          <w:shd w:val="clear" w:color="auto" w:fill="FFFFFF"/>
          <w:lang w:val="ro-RO"/>
        </w:rPr>
        <w:t xml:space="preserve"> Economic European (SEE) sau </w:t>
      </w:r>
      <w:proofErr w:type="spellStart"/>
      <w:r w:rsidRPr="000A6D25">
        <w:rPr>
          <w:sz w:val="24"/>
          <w:szCs w:val="24"/>
          <w:shd w:val="clear" w:color="auto" w:fill="FFFFFF"/>
          <w:lang w:val="ro-RO"/>
        </w:rPr>
        <w:t>cetăţenia</w:t>
      </w:r>
      <w:proofErr w:type="spellEnd"/>
      <w:r w:rsidRPr="000A6D25">
        <w:rPr>
          <w:sz w:val="24"/>
          <w:szCs w:val="24"/>
          <w:shd w:val="clear" w:color="auto" w:fill="FFFFFF"/>
          <w:lang w:val="ro-RO"/>
        </w:rPr>
        <w:t xml:space="preserve"> </w:t>
      </w:r>
      <w:proofErr w:type="spellStart"/>
      <w:r w:rsidRPr="000A6D25">
        <w:rPr>
          <w:sz w:val="24"/>
          <w:szCs w:val="24"/>
          <w:shd w:val="clear" w:color="auto" w:fill="FFFFFF"/>
          <w:lang w:val="ro-RO"/>
        </w:rPr>
        <w:t>Confederaţiei</w:t>
      </w:r>
      <w:proofErr w:type="spellEnd"/>
      <w:r w:rsidRPr="000A6D25">
        <w:rPr>
          <w:sz w:val="24"/>
          <w:szCs w:val="24"/>
          <w:shd w:val="clear" w:color="auto" w:fill="FFFFFF"/>
          <w:lang w:val="ro-RO"/>
        </w:rPr>
        <w:t xml:space="preserve"> </w:t>
      </w:r>
      <w:proofErr w:type="spellStart"/>
      <w:r w:rsidRPr="000A6D25">
        <w:rPr>
          <w:sz w:val="24"/>
          <w:szCs w:val="24"/>
          <w:shd w:val="clear" w:color="auto" w:fill="FFFFFF"/>
          <w:lang w:val="ro-RO"/>
        </w:rPr>
        <w:t>Elveţiene</w:t>
      </w:r>
      <w:proofErr w:type="spellEnd"/>
      <w:r w:rsidRPr="000A6D25">
        <w:rPr>
          <w:bCs/>
          <w:sz w:val="24"/>
          <w:szCs w:val="24"/>
          <w:lang w:val="ro-RO"/>
        </w:rPr>
        <w:t>;</w:t>
      </w:r>
    </w:p>
    <w:p w14:paraId="3B6B86A0" w14:textId="77777777" w:rsidR="00356227" w:rsidRPr="000A6D25" w:rsidRDefault="00356227" w:rsidP="00063F11">
      <w:pPr>
        <w:autoSpaceDE w:val="0"/>
        <w:autoSpaceDN w:val="0"/>
        <w:adjustRightInd w:val="0"/>
        <w:jc w:val="both"/>
        <w:rPr>
          <w:sz w:val="24"/>
          <w:szCs w:val="24"/>
          <w:shd w:val="clear" w:color="auto" w:fill="FFFFFF"/>
          <w:lang w:val="ro-RO"/>
        </w:rPr>
      </w:pPr>
      <w:r w:rsidRPr="000A6D25">
        <w:rPr>
          <w:bCs/>
          <w:sz w:val="24"/>
          <w:szCs w:val="24"/>
          <w:lang w:val="ro-RO"/>
        </w:rPr>
        <w:t xml:space="preserve">b) </w:t>
      </w:r>
      <w:proofErr w:type="spellStart"/>
      <w:r w:rsidRPr="000A6D25">
        <w:rPr>
          <w:sz w:val="24"/>
          <w:szCs w:val="24"/>
          <w:shd w:val="clear" w:color="auto" w:fill="FFFFFF"/>
          <w:lang w:val="ro-RO"/>
        </w:rPr>
        <w:t>cunoaşte</w:t>
      </w:r>
      <w:proofErr w:type="spellEnd"/>
      <w:r w:rsidRPr="000A6D25">
        <w:rPr>
          <w:sz w:val="24"/>
          <w:szCs w:val="24"/>
          <w:shd w:val="clear" w:color="auto" w:fill="FFFFFF"/>
          <w:lang w:val="ro-RO"/>
        </w:rPr>
        <w:t xml:space="preserve"> limba română, scris </w:t>
      </w:r>
      <w:proofErr w:type="spellStart"/>
      <w:r w:rsidRPr="000A6D25">
        <w:rPr>
          <w:sz w:val="24"/>
          <w:szCs w:val="24"/>
          <w:shd w:val="clear" w:color="auto" w:fill="FFFFFF"/>
          <w:lang w:val="ro-RO"/>
        </w:rPr>
        <w:t>şi</w:t>
      </w:r>
      <w:proofErr w:type="spellEnd"/>
      <w:r w:rsidRPr="000A6D25">
        <w:rPr>
          <w:sz w:val="24"/>
          <w:szCs w:val="24"/>
          <w:shd w:val="clear" w:color="auto" w:fill="FFFFFF"/>
          <w:lang w:val="ro-RO"/>
        </w:rPr>
        <w:t xml:space="preserve"> vorbit;</w:t>
      </w:r>
    </w:p>
    <w:p w14:paraId="27187A79" w14:textId="77777777" w:rsidR="00356227" w:rsidRPr="000A6D25" w:rsidRDefault="00356227" w:rsidP="00063F11">
      <w:pPr>
        <w:pStyle w:val="Listparagraf"/>
        <w:autoSpaceDE w:val="0"/>
        <w:autoSpaceDN w:val="0"/>
        <w:adjustRightInd w:val="0"/>
        <w:ind w:left="0"/>
        <w:jc w:val="both"/>
        <w:rPr>
          <w:sz w:val="24"/>
          <w:szCs w:val="24"/>
          <w:lang w:val="ro-RO"/>
        </w:rPr>
      </w:pPr>
      <w:r w:rsidRPr="000A6D25">
        <w:rPr>
          <w:sz w:val="24"/>
          <w:szCs w:val="24"/>
          <w:lang w:val="ro-RO"/>
        </w:rPr>
        <w:t>c) are capacitate de muncă în conformitate cu prevederile </w:t>
      </w:r>
      <w:bookmarkStart w:id="8" w:name="REF11"/>
      <w:bookmarkEnd w:id="8"/>
      <w:r w:rsidRPr="000A6D25">
        <w:rPr>
          <w:rStyle w:val="panchor"/>
          <w:sz w:val="24"/>
          <w:szCs w:val="24"/>
          <w:lang w:val="ro-RO"/>
        </w:rPr>
        <w:t>Legii nr. 53/2003 - Codul muncii, republicată</w:t>
      </w:r>
      <w:r w:rsidRPr="000A6D25">
        <w:rPr>
          <w:sz w:val="24"/>
          <w:szCs w:val="24"/>
          <w:lang w:val="ro-RO"/>
        </w:rPr>
        <w:t xml:space="preserve">, cu modificările </w:t>
      </w:r>
      <w:proofErr w:type="spellStart"/>
      <w:r w:rsidRPr="000A6D25">
        <w:rPr>
          <w:sz w:val="24"/>
          <w:szCs w:val="24"/>
          <w:lang w:val="ro-RO"/>
        </w:rPr>
        <w:t>şi</w:t>
      </w:r>
      <w:proofErr w:type="spellEnd"/>
      <w:r w:rsidRPr="000A6D25">
        <w:rPr>
          <w:sz w:val="24"/>
          <w:szCs w:val="24"/>
          <w:lang w:val="ro-RO"/>
        </w:rPr>
        <w:t xml:space="preserve"> completările ulterioare;</w:t>
      </w:r>
    </w:p>
    <w:p w14:paraId="711F3F55"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d) are o stare de sănătate corespunzătoare postului pentru care candidează, atestată pe baza adeverinţei medicale eliberate de medicul de familie sau de unităţile sanitare abilitate;</w:t>
      </w:r>
    </w:p>
    <w:p w14:paraId="56CD95BD"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e) îndeplineşte condiţiile de studii, de vechime în specialitate şi, după caz, alte condiţii specifice potrivit cerinţelor postului scos la concurs;</w:t>
      </w:r>
    </w:p>
    <w:p w14:paraId="27F66939"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lastRenderedPageBreak/>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32F8953"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3C4052" w14:textId="376EC696" w:rsidR="006F6349"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h) nu a comis infracţiunile prevăzute la </w:t>
      </w:r>
      <w:bookmarkStart w:id="9" w:name="REF12"/>
      <w:bookmarkEnd w:id="9"/>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bookmarkStart w:id="10" w:name="REF13"/>
      <w:bookmarkEnd w:id="10"/>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 pentru domeniile prevăzu</w:t>
      </w:r>
      <w:r w:rsidR="00DD480E" w:rsidRPr="000A6D25">
        <w:rPr>
          <w:sz w:val="24"/>
          <w:szCs w:val="24"/>
          <w:lang w:val="es-CO"/>
        </w:rPr>
        <w:t>te la art. 35 alin. (1) lit. h)</w:t>
      </w:r>
      <w:r w:rsidR="003105C6">
        <w:rPr>
          <w:sz w:val="24"/>
          <w:szCs w:val="24"/>
          <w:lang w:val="es-CO"/>
        </w:rPr>
        <w:t>.</w:t>
      </w:r>
    </w:p>
    <w:p w14:paraId="64671EBF" w14:textId="77777777" w:rsidR="00176D26" w:rsidRPr="000A6D25" w:rsidRDefault="00176D26" w:rsidP="00063F11">
      <w:pPr>
        <w:suppressAutoHyphens w:val="0"/>
        <w:autoSpaceDE w:val="0"/>
        <w:autoSpaceDN w:val="0"/>
        <w:adjustRightInd w:val="0"/>
        <w:ind w:firstLine="360"/>
        <w:jc w:val="both"/>
        <w:rPr>
          <w:sz w:val="24"/>
          <w:szCs w:val="24"/>
          <w:lang w:val="ro-RO"/>
        </w:rPr>
      </w:pPr>
    </w:p>
    <w:p w14:paraId="1923FB52" w14:textId="21416C9A" w:rsidR="009902B8" w:rsidRDefault="00356227" w:rsidP="00063F11">
      <w:pPr>
        <w:suppressAutoHyphens w:val="0"/>
        <w:autoSpaceDE w:val="0"/>
        <w:autoSpaceDN w:val="0"/>
        <w:adjustRightInd w:val="0"/>
        <w:ind w:firstLine="360"/>
        <w:jc w:val="both"/>
        <w:rPr>
          <w:sz w:val="24"/>
          <w:szCs w:val="24"/>
          <w:lang w:val="ro-RO"/>
        </w:rPr>
      </w:pPr>
      <w:r w:rsidRPr="000A6D25">
        <w:rPr>
          <w:sz w:val="24"/>
          <w:szCs w:val="24"/>
          <w:lang w:val="ro-RO"/>
        </w:rPr>
        <w:t xml:space="preserve">II) </w:t>
      </w:r>
      <w:r w:rsidR="009902B8">
        <w:rPr>
          <w:b/>
          <w:color w:val="000000" w:themeColor="text1"/>
          <w:sz w:val="24"/>
          <w:szCs w:val="24"/>
          <w:u w:val="single"/>
          <w:lang w:val="ro-RO"/>
        </w:rPr>
        <w:t>Postu</w:t>
      </w:r>
      <w:r w:rsidR="003C1B0A">
        <w:rPr>
          <w:b/>
          <w:color w:val="000000" w:themeColor="text1"/>
          <w:sz w:val="24"/>
          <w:szCs w:val="24"/>
          <w:u w:val="single"/>
          <w:lang w:val="ro-RO"/>
        </w:rPr>
        <w:t>l</w:t>
      </w:r>
      <w:r w:rsidR="00877E5B">
        <w:rPr>
          <w:b/>
          <w:color w:val="000000" w:themeColor="text1"/>
          <w:sz w:val="24"/>
          <w:szCs w:val="24"/>
          <w:u w:val="single"/>
          <w:lang w:val="ro-RO"/>
        </w:rPr>
        <w:t xml:space="preserve"> vacant</w:t>
      </w:r>
      <w:r w:rsidR="003017C8">
        <w:rPr>
          <w:b/>
          <w:color w:val="000000" w:themeColor="text1"/>
          <w:sz w:val="24"/>
          <w:szCs w:val="24"/>
          <w:u w:val="single"/>
          <w:lang w:val="ro-RO"/>
        </w:rPr>
        <w:t xml:space="preserve"> </w:t>
      </w:r>
      <w:r w:rsidR="009902B8">
        <w:rPr>
          <w:b/>
          <w:color w:val="000000" w:themeColor="text1"/>
          <w:sz w:val="24"/>
          <w:szCs w:val="24"/>
          <w:u w:val="single"/>
          <w:lang w:val="ro-RO"/>
        </w:rPr>
        <w:t>scos</w:t>
      </w:r>
      <w:r w:rsidR="009902B8" w:rsidRPr="00DD1804">
        <w:rPr>
          <w:b/>
          <w:color w:val="000000" w:themeColor="text1"/>
          <w:sz w:val="24"/>
          <w:szCs w:val="24"/>
          <w:u w:val="single"/>
          <w:lang w:val="ro-RO"/>
        </w:rPr>
        <w:t xml:space="preserve"> la concurs </w:t>
      </w:r>
      <w:proofErr w:type="spellStart"/>
      <w:r w:rsidR="009902B8" w:rsidRPr="00DD1804">
        <w:rPr>
          <w:b/>
          <w:color w:val="000000" w:themeColor="text1"/>
          <w:sz w:val="24"/>
          <w:szCs w:val="24"/>
          <w:u w:val="single"/>
          <w:lang w:val="ro-RO"/>
        </w:rPr>
        <w:t>şi</w:t>
      </w:r>
      <w:proofErr w:type="spellEnd"/>
      <w:r w:rsidR="009902B8" w:rsidRPr="00DD1804">
        <w:rPr>
          <w:b/>
          <w:color w:val="000000" w:themeColor="text1"/>
          <w:sz w:val="24"/>
          <w:szCs w:val="24"/>
          <w:u w:val="single"/>
          <w:lang w:val="ro-RO"/>
        </w:rPr>
        <w:t xml:space="preserve"> </w:t>
      </w:r>
      <w:proofErr w:type="spellStart"/>
      <w:r w:rsidR="009902B8" w:rsidRPr="00DD1804">
        <w:rPr>
          <w:b/>
          <w:color w:val="000000" w:themeColor="text1"/>
          <w:sz w:val="24"/>
          <w:szCs w:val="24"/>
          <w:u w:val="single"/>
          <w:lang w:val="ro-RO"/>
        </w:rPr>
        <w:t>cerinţele</w:t>
      </w:r>
      <w:proofErr w:type="spellEnd"/>
      <w:r w:rsidR="009902B8" w:rsidRPr="00DD1804">
        <w:rPr>
          <w:b/>
          <w:color w:val="000000" w:themeColor="text1"/>
          <w:sz w:val="24"/>
          <w:szCs w:val="24"/>
          <w:u w:val="single"/>
          <w:lang w:val="ro-RO"/>
        </w:rPr>
        <w:t xml:space="preserve"> specifice</w:t>
      </w:r>
      <w:r w:rsidR="009902B8">
        <w:rPr>
          <w:b/>
          <w:color w:val="000000" w:themeColor="text1"/>
          <w:sz w:val="24"/>
          <w:szCs w:val="24"/>
          <w:u w:val="single"/>
          <w:lang w:val="ro-RO"/>
        </w:rPr>
        <w:t xml:space="preserve">: </w:t>
      </w:r>
    </w:p>
    <w:p w14:paraId="2CF1D27A" w14:textId="77777777" w:rsidR="009902B8" w:rsidRDefault="009902B8" w:rsidP="00063F11">
      <w:pPr>
        <w:suppressAutoHyphens w:val="0"/>
        <w:autoSpaceDE w:val="0"/>
        <w:autoSpaceDN w:val="0"/>
        <w:adjustRightInd w:val="0"/>
        <w:ind w:firstLine="360"/>
        <w:jc w:val="both"/>
        <w:rPr>
          <w:sz w:val="24"/>
          <w:szCs w:val="24"/>
          <w:u w:val="single"/>
          <w:lang w:val="ro-RO"/>
        </w:rPr>
      </w:pPr>
    </w:p>
    <w:p w14:paraId="10296C1C" w14:textId="10C58F42" w:rsidR="00B14BB8" w:rsidRPr="0031461F" w:rsidRDefault="00270E33" w:rsidP="00DB43CE">
      <w:pPr>
        <w:suppressAutoHyphens w:val="0"/>
        <w:autoSpaceDE w:val="0"/>
        <w:autoSpaceDN w:val="0"/>
        <w:adjustRightInd w:val="0"/>
        <w:ind w:firstLine="360"/>
        <w:jc w:val="both"/>
        <w:rPr>
          <w:sz w:val="24"/>
          <w:szCs w:val="24"/>
          <w:u w:val="single"/>
          <w:lang w:val="ro-RO"/>
        </w:rPr>
      </w:pPr>
      <w:r>
        <w:rPr>
          <w:sz w:val="24"/>
          <w:szCs w:val="24"/>
          <w:u w:val="single"/>
          <w:lang w:val="ro-RO"/>
        </w:rPr>
        <w:t xml:space="preserve">Un post contractual de conducere de șef </w:t>
      </w:r>
      <w:r w:rsidR="00503E3A">
        <w:rPr>
          <w:sz w:val="24"/>
          <w:szCs w:val="24"/>
          <w:u w:val="single"/>
          <w:lang w:val="ro-RO"/>
        </w:rPr>
        <w:t>serviciu</w:t>
      </w:r>
      <w:r>
        <w:rPr>
          <w:sz w:val="24"/>
          <w:szCs w:val="24"/>
          <w:u w:val="single"/>
          <w:lang w:val="ro-RO"/>
        </w:rPr>
        <w:t xml:space="preserve">, gradul II pe perioadă nedeterminată la </w:t>
      </w:r>
      <w:r w:rsidR="00503E3A">
        <w:rPr>
          <w:sz w:val="24"/>
          <w:szCs w:val="24"/>
          <w:u w:val="single"/>
          <w:lang w:val="ro-RO"/>
        </w:rPr>
        <w:t>Servicii Rezidențiale pentru Persoane Vârstnice</w:t>
      </w:r>
      <w:r w:rsidR="00B14BB8" w:rsidRPr="0031461F">
        <w:rPr>
          <w:sz w:val="24"/>
          <w:szCs w:val="24"/>
          <w:u w:val="single"/>
          <w:lang w:val="ro-RO"/>
        </w:rPr>
        <w:t xml:space="preserve">  </w:t>
      </w:r>
    </w:p>
    <w:p w14:paraId="2F54AA20" w14:textId="0EE206BE" w:rsidR="00356227" w:rsidRDefault="00270E33" w:rsidP="00DB43CE">
      <w:pPr>
        <w:suppressAutoHyphens w:val="0"/>
        <w:autoSpaceDE w:val="0"/>
        <w:autoSpaceDN w:val="0"/>
        <w:adjustRightInd w:val="0"/>
        <w:ind w:firstLine="360"/>
        <w:jc w:val="both"/>
        <w:rPr>
          <w:bCs/>
          <w:sz w:val="24"/>
          <w:szCs w:val="24"/>
          <w:lang w:val="ro-RO"/>
        </w:rPr>
      </w:pPr>
      <w:r w:rsidRPr="000A6D25">
        <w:rPr>
          <w:bCs/>
          <w:sz w:val="24"/>
          <w:szCs w:val="24"/>
          <w:lang w:val="ro-RO"/>
        </w:rPr>
        <w:t>Cerințe specifice pentru ocuparea postului:</w:t>
      </w:r>
    </w:p>
    <w:p w14:paraId="494EF42E" w14:textId="77777777" w:rsidR="00384713" w:rsidRDefault="00384713" w:rsidP="00DB43CE">
      <w:pPr>
        <w:suppressAutoHyphens w:val="0"/>
        <w:autoSpaceDE w:val="0"/>
        <w:autoSpaceDN w:val="0"/>
        <w:adjustRightInd w:val="0"/>
        <w:ind w:firstLine="360"/>
        <w:jc w:val="both"/>
        <w:rPr>
          <w:bCs/>
          <w:sz w:val="24"/>
          <w:szCs w:val="24"/>
          <w:lang w:val="ro-RO"/>
        </w:rPr>
      </w:pPr>
    </w:p>
    <w:p w14:paraId="60EAB117" w14:textId="0AE4B140" w:rsidR="00501197" w:rsidRPr="00E269F8" w:rsidRDefault="00365622" w:rsidP="00501197">
      <w:pPr>
        <w:pStyle w:val="Listparagraf"/>
        <w:tabs>
          <w:tab w:val="left" w:pos="709"/>
          <w:tab w:val="left" w:pos="2265"/>
          <w:tab w:val="center" w:pos="4924"/>
        </w:tabs>
        <w:suppressAutoHyphens w:val="0"/>
        <w:jc w:val="both"/>
        <w:rPr>
          <w:sz w:val="24"/>
          <w:szCs w:val="24"/>
          <w:lang w:val="ro-RO"/>
        </w:rPr>
      </w:pPr>
      <w:r w:rsidRPr="00E269F8">
        <w:rPr>
          <w:sz w:val="24"/>
          <w:szCs w:val="24"/>
          <w:lang w:val="ro-RO"/>
        </w:rPr>
        <w:t>-</w:t>
      </w:r>
      <w:r w:rsidR="005752C6" w:rsidRPr="00E269F8">
        <w:rPr>
          <w:lang w:val="ro-RO"/>
        </w:rPr>
        <w:t xml:space="preserve"> </w:t>
      </w:r>
      <w:r w:rsidR="005752C6" w:rsidRPr="00E269F8">
        <w:rPr>
          <w:sz w:val="24"/>
          <w:szCs w:val="24"/>
          <w:lang w:val="ro-RO"/>
        </w:rPr>
        <w:t xml:space="preserve">studii universitare de </w:t>
      </w:r>
      <w:proofErr w:type="spellStart"/>
      <w:r w:rsidR="005752C6" w:rsidRPr="00E269F8">
        <w:rPr>
          <w:sz w:val="24"/>
          <w:szCs w:val="24"/>
          <w:lang w:val="ro-RO"/>
        </w:rPr>
        <w:t>licenţă</w:t>
      </w:r>
      <w:proofErr w:type="spellEnd"/>
      <w:r w:rsidR="005752C6" w:rsidRPr="00E269F8">
        <w:rPr>
          <w:sz w:val="24"/>
          <w:szCs w:val="24"/>
          <w:lang w:val="ro-RO"/>
        </w:rPr>
        <w:t xml:space="preserve"> absolvite cu diplomă, respectiv studii superioare de lungă durată, absolvite cu diplomă de </w:t>
      </w:r>
      <w:proofErr w:type="spellStart"/>
      <w:r w:rsidR="005752C6" w:rsidRPr="00E269F8">
        <w:rPr>
          <w:sz w:val="24"/>
          <w:szCs w:val="24"/>
          <w:lang w:val="ro-RO"/>
        </w:rPr>
        <w:t>licenţă</w:t>
      </w:r>
      <w:proofErr w:type="spellEnd"/>
      <w:r w:rsidR="005752C6" w:rsidRPr="00E269F8">
        <w:rPr>
          <w:sz w:val="24"/>
          <w:szCs w:val="24"/>
          <w:lang w:val="ro-RO"/>
        </w:rPr>
        <w:t xml:space="preserve"> sau echivalentă în domeniul psihologie, </w:t>
      </w:r>
      <w:proofErr w:type="spellStart"/>
      <w:r w:rsidR="005752C6" w:rsidRPr="00E269F8">
        <w:rPr>
          <w:sz w:val="24"/>
          <w:szCs w:val="24"/>
          <w:lang w:val="ro-RO"/>
        </w:rPr>
        <w:t>asistenţă</w:t>
      </w:r>
      <w:proofErr w:type="spellEnd"/>
      <w:r w:rsidR="005752C6" w:rsidRPr="00E269F8">
        <w:rPr>
          <w:sz w:val="24"/>
          <w:szCs w:val="24"/>
          <w:lang w:val="ro-RO"/>
        </w:rPr>
        <w:t xml:space="preserve"> socială sau sociologie, cu vechime/</w:t>
      </w:r>
      <w:proofErr w:type="spellStart"/>
      <w:r w:rsidR="005752C6" w:rsidRPr="00E269F8">
        <w:rPr>
          <w:sz w:val="24"/>
          <w:szCs w:val="24"/>
          <w:lang w:val="ro-RO"/>
        </w:rPr>
        <w:t>experienţă</w:t>
      </w:r>
      <w:proofErr w:type="spellEnd"/>
      <w:r w:rsidR="005752C6" w:rsidRPr="00E269F8">
        <w:rPr>
          <w:sz w:val="24"/>
          <w:szCs w:val="24"/>
          <w:lang w:val="ro-RO"/>
        </w:rPr>
        <w:t xml:space="preserve"> de minimum doi ani în domeniul serviciilor sociale, sau </w:t>
      </w:r>
      <w:proofErr w:type="spellStart"/>
      <w:r w:rsidR="005752C6" w:rsidRPr="00E269F8">
        <w:rPr>
          <w:sz w:val="24"/>
          <w:szCs w:val="24"/>
          <w:lang w:val="ro-RO"/>
        </w:rPr>
        <w:t>absolvenţi</w:t>
      </w:r>
      <w:proofErr w:type="spellEnd"/>
      <w:r w:rsidR="005752C6" w:rsidRPr="00E269F8">
        <w:rPr>
          <w:sz w:val="24"/>
          <w:szCs w:val="24"/>
          <w:lang w:val="ro-RO"/>
        </w:rPr>
        <w:t xml:space="preserve"> cu diplomă de </w:t>
      </w:r>
      <w:proofErr w:type="spellStart"/>
      <w:r w:rsidR="005752C6" w:rsidRPr="00E269F8">
        <w:rPr>
          <w:sz w:val="24"/>
          <w:szCs w:val="24"/>
          <w:lang w:val="ro-RO"/>
        </w:rPr>
        <w:t>licenţă</w:t>
      </w:r>
      <w:proofErr w:type="spellEnd"/>
      <w:r w:rsidR="005752C6" w:rsidRPr="00E269F8">
        <w:rPr>
          <w:sz w:val="24"/>
          <w:szCs w:val="24"/>
          <w:lang w:val="ro-RO"/>
        </w:rPr>
        <w:t xml:space="preserve"> ai </w:t>
      </w:r>
      <w:proofErr w:type="spellStart"/>
      <w:r w:rsidR="005752C6" w:rsidRPr="00E269F8">
        <w:rPr>
          <w:sz w:val="24"/>
          <w:szCs w:val="24"/>
          <w:lang w:val="ro-RO"/>
        </w:rPr>
        <w:t>învăţământului</w:t>
      </w:r>
      <w:proofErr w:type="spellEnd"/>
      <w:r w:rsidR="005752C6" w:rsidRPr="00E269F8">
        <w:rPr>
          <w:sz w:val="24"/>
          <w:szCs w:val="24"/>
          <w:lang w:val="ro-RO"/>
        </w:rPr>
        <w:t xml:space="preserve"> superior în domeniul juridic, medical, economic sau al </w:t>
      </w:r>
      <w:proofErr w:type="spellStart"/>
      <w:r w:rsidR="005752C6" w:rsidRPr="00E269F8">
        <w:rPr>
          <w:sz w:val="24"/>
          <w:szCs w:val="24"/>
          <w:lang w:val="ro-RO"/>
        </w:rPr>
        <w:t>ştiinţelor</w:t>
      </w:r>
      <w:proofErr w:type="spellEnd"/>
      <w:r w:rsidR="005752C6" w:rsidRPr="00E269F8">
        <w:rPr>
          <w:sz w:val="24"/>
          <w:szCs w:val="24"/>
          <w:lang w:val="ro-RO"/>
        </w:rPr>
        <w:t xml:space="preserve"> administrative, cu vechime/</w:t>
      </w:r>
      <w:proofErr w:type="spellStart"/>
      <w:r w:rsidR="005752C6" w:rsidRPr="00E269F8">
        <w:rPr>
          <w:sz w:val="24"/>
          <w:szCs w:val="24"/>
          <w:lang w:val="ro-RO"/>
        </w:rPr>
        <w:t>experienţă</w:t>
      </w:r>
      <w:proofErr w:type="spellEnd"/>
      <w:r w:rsidR="005752C6" w:rsidRPr="00E269F8">
        <w:rPr>
          <w:sz w:val="24"/>
          <w:szCs w:val="24"/>
          <w:lang w:val="ro-RO"/>
        </w:rPr>
        <w:t xml:space="preserve"> de minimum trei ani în domeniul serviciilor sociale</w:t>
      </w:r>
      <w:r w:rsidR="008624A4" w:rsidRPr="00E269F8">
        <w:rPr>
          <w:sz w:val="24"/>
          <w:szCs w:val="24"/>
          <w:shd w:val="clear" w:color="auto" w:fill="FFFFFF"/>
          <w:lang w:val="ro-RO"/>
        </w:rPr>
        <w:t>.</w:t>
      </w:r>
      <w:r w:rsidR="005752C6" w:rsidRPr="00E269F8">
        <w:rPr>
          <w:sz w:val="24"/>
          <w:szCs w:val="24"/>
          <w:lang w:val="ro-RO"/>
        </w:rPr>
        <w:t xml:space="preserve"> </w:t>
      </w:r>
      <w:r w:rsidR="00501197" w:rsidRPr="00E269F8">
        <w:rPr>
          <w:sz w:val="24"/>
          <w:szCs w:val="24"/>
          <w:lang w:val="ro-RO"/>
        </w:rPr>
        <w:t>Dovada vechimii/</w:t>
      </w:r>
      <w:proofErr w:type="spellStart"/>
      <w:r w:rsidR="00501197" w:rsidRPr="00E269F8">
        <w:rPr>
          <w:sz w:val="24"/>
          <w:szCs w:val="24"/>
          <w:lang w:val="ro-RO"/>
        </w:rPr>
        <w:t>experienţei</w:t>
      </w:r>
      <w:proofErr w:type="spellEnd"/>
      <w:r w:rsidR="00501197" w:rsidRPr="00E269F8">
        <w:rPr>
          <w:sz w:val="24"/>
          <w:szCs w:val="24"/>
          <w:lang w:val="ro-RO"/>
        </w:rPr>
        <w:t xml:space="preserve"> în domeniul serviciilor sociale presupune </w:t>
      </w:r>
      <w:proofErr w:type="spellStart"/>
      <w:r w:rsidR="00501197" w:rsidRPr="00E269F8">
        <w:rPr>
          <w:sz w:val="24"/>
          <w:szCs w:val="24"/>
          <w:lang w:val="ro-RO"/>
        </w:rPr>
        <w:t>desfăşurarea</w:t>
      </w:r>
      <w:proofErr w:type="spellEnd"/>
      <w:r w:rsidR="00501197" w:rsidRPr="00E269F8">
        <w:rPr>
          <w:sz w:val="24"/>
          <w:szCs w:val="24"/>
          <w:lang w:val="ro-RO"/>
        </w:rPr>
        <w:t xml:space="preserve">/participarea la cel </w:t>
      </w:r>
      <w:proofErr w:type="spellStart"/>
      <w:r w:rsidR="00501197" w:rsidRPr="00E269F8">
        <w:rPr>
          <w:sz w:val="24"/>
          <w:szCs w:val="24"/>
          <w:lang w:val="ro-RO"/>
        </w:rPr>
        <w:t>puţin</w:t>
      </w:r>
      <w:proofErr w:type="spellEnd"/>
      <w:r w:rsidR="00501197" w:rsidRPr="00E269F8">
        <w:rPr>
          <w:sz w:val="24"/>
          <w:szCs w:val="24"/>
          <w:lang w:val="ro-RO"/>
        </w:rPr>
        <w:t xml:space="preserve"> una dintre etapele procesului de acordare a serviciilor sociale prevăzute la art. 46 din Legea </w:t>
      </w:r>
      <w:proofErr w:type="spellStart"/>
      <w:r w:rsidR="00501197" w:rsidRPr="00E269F8">
        <w:rPr>
          <w:sz w:val="24"/>
          <w:szCs w:val="24"/>
          <w:lang w:val="ro-RO"/>
        </w:rPr>
        <w:t>asistenţei</w:t>
      </w:r>
      <w:proofErr w:type="spellEnd"/>
      <w:r w:rsidR="00501197" w:rsidRPr="00E269F8">
        <w:rPr>
          <w:sz w:val="24"/>
          <w:szCs w:val="24"/>
          <w:lang w:val="ro-RO"/>
        </w:rPr>
        <w:t xml:space="preserve"> sociale nr. 292/2011, cu modificările </w:t>
      </w:r>
      <w:proofErr w:type="spellStart"/>
      <w:r w:rsidR="00501197" w:rsidRPr="00E269F8">
        <w:rPr>
          <w:sz w:val="24"/>
          <w:szCs w:val="24"/>
          <w:lang w:val="ro-RO"/>
        </w:rPr>
        <w:t>şi</w:t>
      </w:r>
      <w:proofErr w:type="spellEnd"/>
      <w:r w:rsidR="00501197" w:rsidRPr="00E269F8">
        <w:rPr>
          <w:sz w:val="24"/>
          <w:szCs w:val="24"/>
          <w:lang w:val="ro-RO"/>
        </w:rPr>
        <w:t xml:space="preserve"> completările ulterioare.</w:t>
      </w:r>
    </w:p>
    <w:p w14:paraId="3C7CA4B1" w14:textId="77777777" w:rsidR="00501197" w:rsidRPr="00B32DD4" w:rsidRDefault="00501197" w:rsidP="00365622">
      <w:pPr>
        <w:pStyle w:val="Listparagraf"/>
        <w:tabs>
          <w:tab w:val="left" w:pos="709"/>
          <w:tab w:val="left" w:pos="2265"/>
          <w:tab w:val="center" w:pos="4924"/>
        </w:tabs>
        <w:suppressAutoHyphens w:val="0"/>
        <w:jc w:val="both"/>
        <w:rPr>
          <w:b/>
          <w:bCs/>
          <w:lang w:val="ro-RO"/>
        </w:rPr>
      </w:pPr>
    </w:p>
    <w:p w14:paraId="011C369C" w14:textId="77777777" w:rsidR="00E431B5" w:rsidRPr="00B32DD4" w:rsidRDefault="00E431B5" w:rsidP="007F5CD8">
      <w:pPr>
        <w:ind w:firstLine="708"/>
        <w:jc w:val="both"/>
        <w:rPr>
          <w:sz w:val="24"/>
          <w:szCs w:val="24"/>
          <w:lang w:val="pt-BR"/>
        </w:rPr>
      </w:pPr>
    </w:p>
    <w:p w14:paraId="29D3F264" w14:textId="4339AE9D" w:rsidR="008509C2" w:rsidRPr="00B32DD4" w:rsidRDefault="00960FE7" w:rsidP="007F5CD8">
      <w:pPr>
        <w:ind w:firstLine="708"/>
        <w:jc w:val="both"/>
        <w:rPr>
          <w:iCs/>
          <w:sz w:val="24"/>
          <w:szCs w:val="24"/>
          <w:lang w:val="ro-RO"/>
        </w:rPr>
      </w:pPr>
      <w:r w:rsidRPr="00B32DD4">
        <w:rPr>
          <w:sz w:val="24"/>
          <w:szCs w:val="24"/>
          <w:lang w:val="ro-RO"/>
        </w:rPr>
        <w:t>Bibliografia pentru concurs este  prezentată</w:t>
      </w:r>
      <w:r w:rsidR="00356227" w:rsidRPr="00B32DD4">
        <w:rPr>
          <w:sz w:val="24"/>
          <w:szCs w:val="24"/>
          <w:lang w:val="ro-RO"/>
        </w:rPr>
        <w:t xml:space="preserve"> în anexa </w:t>
      </w:r>
      <w:proofErr w:type="spellStart"/>
      <w:r w:rsidR="00356227" w:rsidRPr="00B32DD4">
        <w:rPr>
          <w:sz w:val="24"/>
          <w:szCs w:val="24"/>
          <w:lang w:val="ro-RO"/>
        </w:rPr>
        <w:t>anunţului</w:t>
      </w:r>
      <w:proofErr w:type="spellEnd"/>
      <w:r w:rsidR="00356227" w:rsidRPr="00B32DD4">
        <w:rPr>
          <w:sz w:val="24"/>
          <w:szCs w:val="24"/>
          <w:lang w:val="ro-RO"/>
        </w:rPr>
        <w:t xml:space="preserve"> postat pe site-ul </w:t>
      </w:r>
      <w:hyperlink r:id="rId9" w:history="1">
        <w:r w:rsidR="00356227" w:rsidRPr="00B32DD4">
          <w:rPr>
            <w:rStyle w:val="Hyperlink"/>
            <w:color w:val="auto"/>
            <w:sz w:val="24"/>
            <w:szCs w:val="24"/>
            <w:lang w:val="ro-RO"/>
          </w:rPr>
          <w:t>www.dasbv.ro</w:t>
        </w:r>
      </w:hyperlink>
      <w:r w:rsidR="00356227" w:rsidRPr="00B32DD4">
        <w:rPr>
          <w:sz w:val="24"/>
          <w:szCs w:val="24"/>
          <w:lang w:val="ro-RO"/>
        </w:rPr>
        <w:t xml:space="preserve"> al </w:t>
      </w:r>
      <w:r w:rsidR="00356227" w:rsidRPr="00B32DD4">
        <w:rPr>
          <w:iCs/>
          <w:sz w:val="24"/>
          <w:szCs w:val="24"/>
          <w:lang w:val="es-CO"/>
        </w:rPr>
        <w:t xml:space="preserve">Direcției de Asistență Socială Brașov, </w:t>
      </w:r>
      <w:r w:rsidR="00356227" w:rsidRPr="00B32DD4">
        <w:rPr>
          <w:iCs/>
          <w:sz w:val="24"/>
          <w:szCs w:val="24"/>
          <w:lang w:val="ro-RO"/>
        </w:rPr>
        <w:t xml:space="preserve">la rubrica </w:t>
      </w:r>
      <w:r w:rsidR="003017C8" w:rsidRPr="00B32DD4">
        <w:rPr>
          <w:iCs/>
          <w:sz w:val="24"/>
          <w:szCs w:val="24"/>
          <w:lang w:val="ro-RO"/>
        </w:rPr>
        <w:t>Despre noi/Carieră/ Concursuri și rezultate concursuri</w:t>
      </w:r>
      <w:r w:rsidR="00356227" w:rsidRPr="00B32DD4">
        <w:rPr>
          <w:iCs/>
          <w:sz w:val="24"/>
          <w:szCs w:val="24"/>
          <w:lang w:val="ro-RO"/>
        </w:rPr>
        <w:t>.</w:t>
      </w:r>
    </w:p>
    <w:p w14:paraId="28411AA9" w14:textId="77777777" w:rsidR="001C55AC" w:rsidRPr="00B32DD4" w:rsidRDefault="001C55AC" w:rsidP="007F5CD8">
      <w:pPr>
        <w:ind w:firstLine="708"/>
        <w:jc w:val="both"/>
        <w:rPr>
          <w:iCs/>
          <w:sz w:val="24"/>
          <w:szCs w:val="24"/>
          <w:lang w:val="ro-RO"/>
        </w:rPr>
      </w:pPr>
    </w:p>
    <w:p w14:paraId="089F9321" w14:textId="713E89BF" w:rsidR="00356227" w:rsidRPr="00B32DD4" w:rsidRDefault="00966E68" w:rsidP="00356227">
      <w:pPr>
        <w:pStyle w:val="Listparagraf"/>
        <w:suppressAutoHyphens w:val="0"/>
        <w:autoSpaceDE w:val="0"/>
        <w:autoSpaceDN w:val="0"/>
        <w:adjustRightInd w:val="0"/>
        <w:ind w:left="0"/>
        <w:jc w:val="both"/>
        <w:rPr>
          <w:sz w:val="24"/>
          <w:szCs w:val="24"/>
          <w:u w:val="single"/>
          <w:lang w:val="ro-RO"/>
        </w:rPr>
      </w:pPr>
      <w:r w:rsidRPr="00B32DD4">
        <w:rPr>
          <w:sz w:val="24"/>
          <w:szCs w:val="24"/>
          <w:lang w:val="ro-RO"/>
        </w:rPr>
        <w:t xml:space="preserve">      </w:t>
      </w:r>
      <w:r w:rsidRPr="00B32DD4">
        <w:rPr>
          <w:sz w:val="24"/>
          <w:szCs w:val="24"/>
          <w:u w:val="single"/>
          <w:lang w:val="ro-RO"/>
        </w:rPr>
        <w:t xml:space="preserve">  </w:t>
      </w:r>
      <w:r w:rsidR="00356227" w:rsidRPr="00B32DD4">
        <w:rPr>
          <w:sz w:val="24"/>
          <w:szCs w:val="24"/>
          <w:u w:val="single"/>
          <w:lang w:val="ro-RO"/>
        </w:rPr>
        <w:t>În vederea participării la concurs, candidatul va depune următoarele documente necesare înscrierii:</w:t>
      </w:r>
    </w:p>
    <w:p w14:paraId="6CDC027F" w14:textId="77777777" w:rsidR="00356227" w:rsidRPr="00B32DD4" w:rsidRDefault="00356227" w:rsidP="00356227">
      <w:pPr>
        <w:jc w:val="both"/>
        <w:rPr>
          <w:sz w:val="24"/>
          <w:szCs w:val="24"/>
          <w:lang w:val="ro-RO"/>
        </w:rPr>
      </w:pPr>
      <w:r w:rsidRPr="00B32DD4">
        <w:rPr>
          <w:sz w:val="24"/>
          <w:szCs w:val="24"/>
          <w:lang w:val="es-CO"/>
        </w:rPr>
        <w:t xml:space="preserve">    a) formular de înscriere la concurs, </w:t>
      </w:r>
      <w:r w:rsidRPr="00B32DD4">
        <w:rPr>
          <w:sz w:val="24"/>
          <w:szCs w:val="24"/>
          <w:lang w:val="ro-RO"/>
        </w:rPr>
        <w:t xml:space="preserve">care se completează pe un formular tipizat, pus la dispoziție de Serviciul Resurse Umane; </w:t>
      </w:r>
    </w:p>
    <w:p w14:paraId="4F58B41A"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b) copia actului de identitate sau orice alt document care atestă identitatea, potrivit legii, aflate în termen de valabilitate;</w:t>
      </w:r>
    </w:p>
    <w:p w14:paraId="19022DED"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c) copia certificatului de căsătorie sau a altui document prin care s-a realizat schimbarea de nume, după caz;</w:t>
      </w:r>
    </w:p>
    <w:p w14:paraId="03A8A6D5" w14:textId="0E1A3E2D" w:rsidR="00356227" w:rsidRPr="00B32DD4" w:rsidRDefault="00356227" w:rsidP="00356227">
      <w:pPr>
        <w:jc w:val="both"/>
        <w:rPr>
          <w:sz w:val="24"/>
          <w:szCs w:val="24"/>
          <w:lang w:val="es-CO"/>
        </w:rPr>
      </w:pPr>
      <w:r w:rsidRPr="00B32DD4">
        <w:rPr>
          <w:sz w:val="24"/>
          <w:szCs w:val="24"/>
        </w:rPr>
        <w:t> </w:t>
      </w:r>
      <w:r w:rsidRPr="00B32DD4">
        <w:rPr>
          <w:sz w:val="24"/>
          <w:szCs w:val="24"/>
          <w:lang w:val="es-CO"/>
        </w:rPr>
        <w:t>d) copiile documentelor care atestă nivelul studiilor şi ale altor acte care atestă efectuarea unor specializări, precum şi copiile documentelor care atestă îndeplinirea condiţiilor specifice ale postului solicitate de instituţia publică;</w:t>
      </w:r>
      <w:r w:rsidR="00243444" w:rsidRPr="00B32DD4">
        <w:rPr>
          <w:lang w:val="ro-RO"/>
        </w:rPr>
        <w:t xml:space="preserve"> </w:t>
      </w:r>
      <w:r w:rsidR="00243444" w:rsidRPr="00B32DD4">
        <w:rPr>
          <w:sz w:val="24"/>
          <w:szCs w:val="24"/>
          <w:lang w:val="es-CO"/>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7814E2A9"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e) copia carnetului de muncă, a adeverinţei eliberate de angajator pentru perioada lucrată, care să ateste vechimea în muncă şi în specialitatea studiilor solicitate pentru ocuparea postului;</w:t>
      </w:r>
    </w:p>
    <w:p w14:paraId="544870D1"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f) certificat de cazier judiciar sau, după caz, extrasul de pe cazierul judiciar;</w:t>
      </w:r>
    </w:p>
    <w:p w14:paraId="7A1CF2D7"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g) 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w:t>
      </w:r>
      <w:r w:rsidRPr="000A6D25">
        <w:rPr>
          <w:sz w:val="24"/>
          <w:szCs w:val="24"/>
          <w:lang w:val="es-CO"/>
        </w:rPr>
        <w:lastRenderedPageBreak/>
        <w:t>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9D180B"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h) certificatul de integritate comportamentală din care să reiasă că nu s-au comis infracţiuni prevăzute la </w:t>
      </w:r>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w:t>
      </w:r>
    </w:p>
    <w:p w14:paraId="7EDF874B" w14:textId="44984C6A" w:rsidR="00356227" w:rsidRPr="000A6D25" w:rsidRDefault="00356227" w:rsidP="00276579">
      <w:pPr>
        <w:jc w:val="both"/>
        <w:rPr>
          <w:sz w:val="24"/>
          <w:szCs w:val="24"/>
          <w:lang w:val="es-CO"/>
        </w:rPr>
      </w:pPr>
      <w:r w:rsidRPr="000A6D25">
        <w:rPr>
          <w:sz w:val="24"/>
          <w:szCs w:val="24"/>
        </w:rPr>
        <w:t> </w:t>
      </w:r>
      <w:r w:rsidRPr="000A6D25">
        <w:rPr>
          <w:sz w:val="24"/>
          <w:szCs w:val="24"/>
          <w:lang w:val="es-CO"/>
        </w:rPr>
        <w:t xml:space="preserve"> i) curriculum vitae, model comun European.</w:t>
      </w:r>
    </w:p>
    <w:p w14:paraId="7266A2C2" w14:textId="5E4CF823"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 </w:t>
      </w:r>
      <w:r w:rsidRPr="000A6D25">
        <w:rPr>
          <w:sz w:val="24"/>
          <w:szCs w:val="24"/>
        </w:rPr>
        <w:t> </w:t>
      </w:r>
      <w:r w:rsidRPr="000A6D25">
        <w:rPr>
          <w:sz w:val="24"/>
          <w:szCs w:val="24"/>
          <w:lang w:val="es-CO"/>
        </w:rPr>
        <w:t>Copiile de pe actele prevăzute la lit. b)-e), precum şi copia certificatului de încadrare într-un grad de handicap prevăzut la lit. g) se prezintă însoţite de documentele originale, care se certifică cu menţiunea „conform cu originalul“, de către secretarul comisiei de concurs.</w:t>
      </w:r>
    </w:p>
    <w:p w14:paraId="667ED73F"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     C</w:t>
      </w:r>
      <w:proofErr w:type="spellStart"/>
      <w:r w:rsidRPr="000A6D25">
        <w:rPr>
          <w:sz w:val="24"/>
          <w:szCs w:val="24"/>
          <w:lang w:val="ro-RO"/>
        </w:rPr>
        <w:t>azierul</w:t>
      </w:r>
      <w:proofErr w:type="spellEnd"/>
      <w:r w:rsidRPr="000A6D25">
        <w:rPr>
          <w:sz w:val="24"/>
          <w:szCs w:val="24"/>
          <w:lang w:val="ro-RO"/>
        </w:rPr>
        <w:t xml:space="preserve"> judiciar </w:t>
      </w:r>
      <w:proofErr w:type="spellStart"/>
      <w:r w:rsidRPr="000A6D25">
        <w:rPr>
          <w:sz w:val="24"/>
          <w:szCs w:val="24"/>
          <w:lang w:val="ro-RO"/>
        </w:rPr>
        <w:t>şi</w:t>
      </w:r>
      <w:proofErr w:type="spellEnd"/>
      <w:r w:rsidRPr="000A6D25">
        <w:rPr>
          <w:sz w:val="24"/>
          <w:szCs w:val="24"/>
          <w:lang w:val="ro-RO"/>
        </w:rPr>
        <w:t xml:space="preserve"> </w:t>
      </w:r>
      <w:r w:rsidRPr="000A6D25">
        <w:rPr>
          <w:sz w:val="24"/>
          <w:szCs w:val="24"/>
          <w:lang w:val="es-CO"/>
        </w:rPr>
        <w:t xml:space="preserve">certificatul de integritate comportamentală pot fi înlocuite cu o declaraţie pe propria răspundere privind antecedentele penale. </w:t>
      </w:r>
    </w:p>
    <w:p w14:paraId="2B1485F2" w14:textId="1E176435" w:rsidR="00356227" w:rsidRPr="00317A14" w:rsidRDefault="00356227" w:rsidP="00356227">
      <w:pPr>
        <w:jc w:val="both"/>
        <w:rPr>
          <w:sz w:val="24"/>
          <w:szCs w:val="24"/>
          <w:lang w:val="es-CO"/>
        </w:rPr>
      </w:pPr>
      <w:r w:rsidRPr="000A6D25">
        <w:rPr>
          <w:sz w:val="24"/>
          <w:szCs w:val="24"/>
          <w:lang w:val="es-CO"/>
        </w:rPr>
        <w:t xml:space="preserve">          În acest caz, candidatul declarat admis la selecţia dosarelor şi care nu a solicitat expres la înscrierea la concurs preluarea informaţiilor privind antecedentele penale direct de la instituţia publică competentă cu eliberarea certificatelor de cazier judiciar şi a certificatelor de integritate, are obligaţia de a completa dosarul de concurs cu originalele documentelor prevăzute la lit. f) şi lit.h), anterior datei de susţinere a probei scrise, </w:t>
      </w:r>
      <w:r w:rsidR="004E1710" w:rsidRPr="000A6D25">
        <w:rPr>
          <w:sz w:val="24"/>
          <w:szCs w:val="24"/>
          <w:lang w:val="es-CO"/>
        </w:rPr>
        <w:t>re</w:t>
      </w:r>
      <w:r w:rsidR="00960FE7" w:rsidRPr="000A6D25">
        <w:rPr>
          <w:sz w:val="24"/>
          <w:szCs w:val="24"/>
          <w:lang w:val="es-CO"/>
        </w:rPr>
        <w:t>spectiv cel târziu în data</w:t>
      </w:r>
      <w:r w:rsidR="00F45C6F" w:rsidRPr="000A6D25">
        <w:rPr>
          <w:sz w:val="24"/>
          <w:szCs w:val="24"/>
          <w:lang w:val="es-CO"/>
        </w:rPr>
        <w:t xml:space="preserve">  </w:t>
      </w:r>
      <w:r w:rsidR="00C811EC" w:rsidRPr="000A6D25">
        <w:rPr>
          <w:sz w:val="24"/>
          <w:szCs w:val="24"/>
          <w:lang w:val="es-CO"/>
        </w:rPr>
        <w:t xml:space="preserve">de  </w:t>
      </w:r>
      <w:r w:rsidR="003C1B0A">
        <w:rPr>
          <w:bCs/>
          <w:sz w:val="24"/>
          <w:szCs w:val="24"/>
          <w:lang w:val="es-CO"/>
        </w:rPr>
        <w:t>01.10</w:t>
      </w:r>
      <w:r w:rsidR="001074B2" w:rsidRPr="00317A14">
        <w:rPr>
          <w:bCs/>
          <w:sz w:val="24"/>
          <w:szCs w:val="24"/>
          <w:lang w:val="es-CO"/>
        </w:rPr>
        <w:t>.2026</w:t>
      </w:r>
      <w:r w:rsidR="005E03EA" w:rsidRPr="00317A14">
        <w:rPr>
          <w:bCs/>
          <w:sz w:val="24"/>
          <w:szCs w:val="24"/>
          <w:lang w:val="es-CO"/>
        </w:rPr>
        <w:t xml:space="preserve">, </w:t>
      </w:r>
      <w:r w:rsidRPr="00317A14">
        <w:rPr>
          <w:bCs/>
          <w:sz w:val="24"/>
          <w:szCs w:val="24"/>
          <w:lang w:val="es-CO"/>
        </w:rPr>
        <w:t>ora 1</w:t>
      </w:r>
      <w:r w:rsidR="00243444" w:rsidRPr="00317A14">
        <w:rPr>
          <w:bCs/>
          <w:sz w:val="24"/>
          <w:szCs w:val="24"/>
          <w:lang w:val="es-CO"/>
        </w:rPr>
        <w:t>0</w:t>
      </w:r>
      <w:r w:rsidRPr="00317A14">
        <w:rPr>
          <w:sz w:val="24"/>
          <w:szCs w:val="24"/>
          <w:lang w:val="es-CO"/>
        </w:rPr>
        <w:t xml:space="preserve">. </w:t>
      </w:r>
    </w:p>
    <w:p w14:paraId="4D636AA2" w14:textId="07C1121B" w:rsidR="00356227" w:rsidRPr="00317A14" w:rsidRDefault="00356227" w:rsidP="00356227">
      <w:pPr>
        <w:jc w:val="both"/>
        <w:rPr>
          <w:sz w:val="24"/>
          <w:szCs w:val="24"/>
          <w:lang w:val="ro-RO"/>
        </w:rPr>
      </w:pPr>
      <w:r w:rsidRPr="000A6D25">
        <w:rPr>
          <w:sz w:val="24"/>
          <w:szCs w:val="24"/>
          <w:lang w:val="ro-RO"/>
        </w:rPr>
        <w:t xml:space="preserve">            Dosarele de candidatură se depun în format fizic până cel târziu în data de</w:t>
      </w:r>
      <w:r w:rsidR="008A41DB">
        <w:rPr>
          <w:sz w:val="24"/>
          <w:szCs w:val="24"/>
          <w:lang w:val="ro-RO"/>
        </w:rPr>
        <w:t xml:space="preserve"> </w:t>
      </w:r>
      <w:r w:rsidR="005975A3" w:rsidRPr="00317A14">
        <w:rPr>
          <w:sz w:val="24"/>
          <w:szCs w:val="24"/>
          <w:lang w:val="ro-RO"/>
        </w:rPr>
        <w:t>24</w:t>
      </w:r>
      <w:r w:rsidR="0052722D" w:rsidRPr="00317A14">
        <w:rPr>
          <w:sz w:val="24"/>
          <w:szCs w:val="24"/>
          <w:lang w:val="ro-RO"/>
        </w:rPr>
        <w:t>.0</w:t>
      </w:r>
      <w:r w:rsidR="003C1B0A">
        <w:rPr>
          <w:sz w:val="24"/>
          <w:szCs w:val="24"/>
          <w:lang w:val="ro-RO"/>
        </w:rPr>
        <w:t>9</w:t>
      </w:r>
      <w:r w:rsidR="0052722D" w:rsidRPr="00317A14">
        <w:rPr>
          <w:sz w:val="24"/>
          <w:szCs w:val="24"/>
          <w:lang w:val="ro-RO"/>
        </w:rPr>
        <w:t>.2026</w:t>
      </w:r>
      <w:r w:rsidRPr="00317A14">
        <w:rPr>
          <w:bCs/>
          <w:sz w:val="24"/>
          <w:szCs w:val="24"/>
          <w:lang w:val="ro-RO"/>
        </w:rPr>
        <w:t>, ora 16.00</w:t>
      </w:r>
      <w:r w:rsidRPr="00317A14">
        <w:rPr>
          <w:sz w:val="24"/>
          <w:szCs w:val="24"/>
          <w:lang w:val="ro-RO"/>
        </w:rPr>
        <w:t xml:space="preserve"> la sediul DAS din Brașov, str. Panselelor nr.23.</w:t>
      </w:r>
    </w:p>
    <w:p w14:paraId="79FE9AE5" w14:textId="7C347500" w:rsidR="00356227" w:rsidRPr="00317A14" w:rsidRDefault="00356227" w:rsidP="00356227">
      <w:pPr>
        <w:jc w:val="both"/>
        <w:rPr>
          <w:sz w:val="24"/>
          <w:szCs w:val="24"/>
          <w:lang w:val="ro-RO"/>
        </w:rPr>
      </w:pPr>
      <w:r w:rsidRPr="00317A14">
        <w:rPr>
          <w:sz w:val="24"/>
          <w:szCs w:val="24"/>
          <w:lang w:val="ro-RO"/>
        </w:rPr>
        <w:t xml:space="preserve">            Dosarul de candidatură se poate depune </w:t>
      </w:r>
      <w:proofErr w:type="spellStart"/>
      <w:r w:rsidRPr="00317A14">
        <w:rPr>
          <w:sz w:val="24"/>
          <w:szCs w:val="24"/>
          <w:lang w:val="ro-RO"/>
        </w:rPr>
        <w:t>şi</w:t>
      </w:r>
      <w:proofErr w:type="spellEnd"/>
      <w:r w:rsidRPr="00317A14">
        <w:rPr>
          <w:sz w:val="24"/>
          <w:szCs w:val="24"/>
          <w:lang w:val="ro-RO"/>
        </w:rPr>
        <w:t xml:space="preserve"> prin Poșta Română, serviciul de curierat rapid, poșta electronică a instituției publice </w:t>
      </w:r>
      <w:hyperlink r:id="rId10" w:history="1">
        <w:r w:rsidRPr="00317A14">
          <w:rPr>
            <w:rStyle w:val="Hyperlink"/>
            <w:color w:val="auto"/>
            <w:sz w:val="24"/>
            <w:szCs w:val="24"/>
            <w:lang w:val="ro-RO"/>
          </w:rPr>
          <w:t>dasbv@dasbv.ro</w:t>
        </w:r>
      </w:hyperlink>
      <w:r w:rsidRPr="00317A14">
        <w:rPr>
          <w:sz w:val="24"/>
          <w:szCs w:val="24"/>
          <w:lang w:val="ro-RO"/>
        </w:rPr>
        <w:t xml:space="preserve">,  până la ora </w:t>
      </w:r>
      <w:proofErr w:type="spellStart"/>
      <w:r w:rsidRPr="00317A14">
        <w:rPr>
          <w:sz w:val="24"/>
          <w:szCs w:val="24"/>
          <w:lang w:val="ro-RO"/>
        </w:rPr>
        <w:t>şi</w:t>
      </w:r>
      <w:proofErr w:type="spellEnd"/>
      <w:r w:rsidRPr="00317A14">
        <w:rPr>
          <w:sz w:val="24"/>
          <w:szCs w:val="24"/>
          <w:lang w:val="ro-RO"/>
        </w:rPr>
        <w:t xml:space="preserve"> data limită de depunere a acestuia în format fizic la sediul angajatorului, </w:t>
      </w:r>
      <w:r w:rsidRPr="00317A14">
        <w:rPr>
          <w:bCs/>
          <w:sz w:val="24"/>
          <w:szCs w:val="24"/>
          <w:lang w:val="ro-RO"/>
        </w:rPr>
        <w:t>respectiv</w:t>
      </w:r>
      <w:r w:rsidR="005E7203" w:rsidRPr="00317A14">
        <w:rPr>
          <w:bCs/>
          <w:sz w:val="24"/>
          <w:szCs w:val="24"/>
          <w:lang w:val="ro-RO"/>
        </w:rPr>
        <w:t xml:space="preserve"> </w:t>
      </w:r>
      <w:r w:rsidR="00E269F8" w:rsidRPr="00317A14">
        <w:rPr>
          <w:bCs/>
          <w:sz w:val="24"/>
          <w:szCs w:val="24"/>
          <w:lang w:val="ro-RO"/>
        </w:rPr>
        <w:t>24</w:t>
      </w:r>
      <w:r w:rsidR="0052722D" w:rsidRPr="00317A14">
        <w:rPr>
          <w:bCs/>
          <w:sz w:val="24"/>
          <w:szCs w:val="24"/>
          <w:lang w:val="ro-RO"/>
        </w:rPr>
        <w:t>.0</w:t>
      </w:r>
      <w:r w:rsidR="003C1B0A">
        <w:rPr>
          <w:bCs/>
          <w:sz w:val="24"/>
          <w:szCs w:val="24"/>
          <w:lang w:val="ro-RO"/>
        </w:rPr>
        <w:t>9</w:t>
      </w:r>
      <w:r w:rsidR="00007490" w:rsidRPr="00317A14">
        <w:rPr>
          <w:bCs/>
          <w:sz w:val="24"/>
          <w:szCs w:val="24"/>
          <w:lang w:val="ro-RO"/>
        </w:rPr>
        <w:t>.202</w:t>
      </w:r>
      <w:r w:rsidR="008A41DB" w:rsidRPr="00317A14">
        <w:rPr>
          <w:bCs/>
          <w:sz w:val="24"/>
          <w:szCs w:val="24"/>
          <w:lang w:val="ro-RO"/>
        </w:rPr>
        <w:t>6</w:t>
      </w:r>
      <w:r w:rsidRPr="00317A14">
        <w:rPr>
          <w:bCs/>
          <w:sz w:val="24"/>
          <w:szCs w:val="24"/>
          <w:lang w:val="ro-RO"/>
        </w:rPr>
        <w:t>, ora 16</w:t>
      </w:r>
      <w:r w:rsidR="00824562" w:rsidRPr="00317A14">
        <w:rPr>
          <w:bCs/>
          <w:sz w:val="24"/>
          <w:szCs w:val="24"/>
          <w:lang w:val="ro-RO"/>
        </w:rPr>
        <w:t>.00</w:t>
      </w:r>
      <w:r w:rsidRPr="00317A14">
        <w:rPr>
          <w:sz w:val="24"/>
          <w:szCs w:val="24"/>
          <w:lang w:val="ro-RO"/>
        </w:rPr>
        <w:t xml:space="preserve">. Transmiterea documentelor prin </w:t>
      </w:r>
      <w:proofErr w:type="spellStart"/>
      <w:r w:rsidRPr="00317A14">
        <w:rPr>
          <w:sz w:val="24"/>
          <w:szCs w:val="24"/>
          <w:lang w:val="ro-RO"/>
        </w:rPr>
        <w:t>poşta</w:t>
      </w:r>
      <w:proofErr w:type="spellEnd"/>
      <w:r w:rsidRPr="00317A14">
        <w:rPr>
          <w:sz w:val="24"/>
          <w:szCs w:val="24"/>
          <w:lang w:val="ro-RO"/>
        </w:rPr>
        <w:t xml:space="preserve"> electronică a </w:t>
      </w:r>
      <w:proofErr w:type="spellStart"/>
      <w:r w:rsidRPr="00317A14">
        <w:rPr>
          <w:sz w:val="24"/>
          <w:szCs w:val="24"/>
          <w:lang w:val="ro-RO"/>
        </w:rPr>
        <w:t>instituţiei</w:t>
      </w:r>
      <w:proofErr w:type="spellEnd"/>
      <w:r w:rsidRPr="00317A14">
        <w:rPr>
          <w:sz w:val="24"/>
          <w:szCs w:val="24"/>
          <w:lang w:val="ro-RO"/>
        </w:rPr>
        <w:t xml:space="preserve"> publice se realizează în format .</w:t>
      </w:r>
      <w:proofErr w:type="spellStart"/>
      <w:r w:rsidRPr="00317A14">
        <w:rPr>
          <w:sz w:val="24"/>
          <w:szCs w:val="24"/>
          <w:lang w:val="ro-RO"/>
        </w:rPr>
        <w:t>pdf</w:t>
      </w:r>
      <w:proofErr w:type="spellEnd"/>
      <w:r w:rsidRPr="00317A14">
        <w:rPr>
          <w:sz w:val="24"/>
          <w:szCs w:val="24"/>
          <w:lang w:val="ro-RO"/>
        </w:rPr>
        <w:t xml:space="preserve"> cu volum maxim de 1 MB, documentele fiind acceptate doar în formă lizibilă. </w:t>
      </w:r>
    </w:p>
    <w:p w14:paraId="37893F6C" w14:textId="689A9826" w:rsidR="00356227" w:rsidRPr="00317A14" w:rsidRDefault="00356227" w:rsidP="00356227">
      <w:pPr>
        <w:jc w:val="both"/>
        <w:rPr>
          <w:sz w:val="24"/>
          <w:szCs w:val="24"/>
          <w:lang w:val="ro-RO"/>
        </w:rPr>
      </w:pPr>
      <w:r w:rsidRPr="00317A14">
        <w:rPr>
          <w:sz w:val="24"/>
          <w:szCs w:val="24"/>
          <w:lang w:val="ro-RO"/>
        </w:rPr>
        <w:t xml:space="preserve">            </w:t>
      </w:r>
      <w:r w:rsidRPr="00317A14">
        <w:rPr>
          <w:sz w:val="24"/>
          <w:szCs w:val="24"/>
          <w:lang w:val="es-CO"/>
        </w:rPr>
        <w:t xml:space="preserve">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w:t>
      </w:r>
      <w:r w:rsidR="00EF054C" w:rsidRPr="00317A14">
        <w:rPr>
          <w:sz w:val="24"/>
          <w:szCs w:val="24"/>
          <w:lang w:val="es-CO"/>
        </w:rPr>
        <w:t>sus, la lit. b)-e),</w:t>
      </w:r>
      <w:r w:rsidR="00EE1CCB" w:rsidRPr="00317A14">
        <w:rPr>
          <w:sz w:val="24"/>
          <w:szCs w:val="24"/>
          <w:lang w:val="es-CO"/>
        </w:rPr>
        <w:t xml:space="preserve"> </w:t>
      </w:r>
      <w:r w:rsidRPr="00317A14">
        <w:rPr>
          <w:sz w:val="24"/>
          <w:szCs w:val="24"/>
          <w:lang w:val="es-CO"/>
        </w:rPr>
        <w:t xml:space="preserve">în original, pentru certificarea acestora, pe tot parcursul desfăşurării concursului, până cel târziu în </w:t>
      </w:r>
      <w:r w:rsidRPr="00317A14">
        <w:rPr>
          <w:sz w:val="24"/>
          <w:szCs w:val="24"/>
          <w:lang w:val="ro-RO"/>
        </w:rPr>
        <w:t xml:space="preserve">data </w:t>
      </w:r>
      <w:r w:rsidRPr="00317A14">
        <w:rPr>
          <w:bCs/>
          <w:sz w:val="24"/>
          <w:szCs w:val="24"/>
          <w:lang w:val="ro-RO"/>
        </w:rPr>
        <w:t xml:space="preserve">de </w:t>
      </w:r>
      <w:r w:rsidR="003C1B0A">
        <w:rPr>
          <w:bCs/>
          <w:sz w:val="24"/>
          <w:szCs w:val="24"/>
          <w:lang w:val="ro-RO"/>
        </w:rPr>
        <w:t>01.10.2026</w:t>
      </w:r>
      <w:r w:rsidRPr="00317A14">
        <w:rPr>
          <w:bCs/>
          <w:sz w:val="24"/>
          <w:szCs w:val="24"/>
          <w:lang w:val="ro-RO"/>
        </w:rPr>
        <w:t xml:space="preserve"> ora </w:t>
      </w:r>
      <w:r w:rsidR="00EB6EFB" w:rsidRPr="00317A14">
        <w:rPr>
          <w:bCs/>
          <w:sz w:val="24"/>
          <w:szCs w:val="24"/>
          <w:lang w:val="ro-RO"/>
        </w:rPr>
        <w:t>1</w:t>
      </w:r>
      <w:r w:rsidR="00DF3F79" w:rsidRPr="00317A14">
        <w:rPr>
          <w:bCs/>
          <w:sz w:val="24"/>
          <w:szCs w:val="24"/>
          <w:lang w:val="ro-RO"/>
        </w:rPr>
        <w:t>0</w:t>
      </w:r>
      <w:r w:rsidR="00550ABE" w:rsidRPr="00317A14">
        <w:rPr>
          <w:bCs/>
          <w:sz w:val="24"/>
          <w:szCs w:val="24"/>
          <w:lang w:val="ro-RO"/>
        </w:rPr>
        <w:t>.0</w:t>
      </w:r>
      <w:r w:rsidR="00046B43" w:rsidRPr="00317A14">
        <w:rPr>
          <w:bCs/>
          <w:sz w:val="24"/>
          <w:szCs w:val="24"/>
          <w:lang w:val="ro-RO"/>
        </w:rPr>
        <w:t>0</w:t>
      </w:r>
      <w:r w:rsidR="00686375" w:rsidRPr="00317A14">
        <w:rPr>
          <w:sz w:val="24"/>
          <w:szCs w:val="24"/>
          <w:lang w:val="ro-RO"/>
        </w:rPr>
        <w:t xml:space="preserve">, la sediul </w:t>
      </w:r>
      <w:r w:rsidR="00010CC7" w:rsidRPr="00317A14">
        <w:rPr>
          <w:sz w:val="24"/>
          <w:szCs w:val="24"/>
          <w:lang w:val="ro-RO"/>
        </w:rPr>
        <w:t xml:space="preserve">instituției unde se desfășoară proba </w:t>
      </w:r>
      <w:r w:rsidR="008166F3" w:rsidRPr="00317A14">
        <w:rPr>
          <w:sz w:val="24"/>
          <w:szCs w:val="24"/>
          <w:lang w:val="ro-RO"/>
        </w:rPr>
        <w:t>scris</w:t>
      </w:r>
      <w:r w:rsidR="008548CB" w:rsidRPr="00317A14">
        <w:rPr>
          <w:sz w:val="24"/>
          <w:szCs w:val="24"/>
          <w:lang w:val="ro-RO"/>
        </w:rPr>
        <w:t>ă</w:t>
      </w:r>
      <w:r w:rsidR="008166F3" w:rsidRPr="00317A14">
        <w:rPr>
          <w:sz w:val="24"/>
          <w:szCs w:val="24"/>
          <w:lang w:val="ro-RO"/>
        </w:rPr>
        <w:t>.</w:t>
      </w:r>
      <w:r w:rsidR="00010CC7" w:rsidRPr="00317A14">
        <w:rPr>
          <w:sz w:val="24"/>
          <w:szCs w:val="24"/>
          <w:lang w:val="ro-RO"/>
        </w:rPr>
        <w:t xml:space="preserve"> </w:t>
      </w:r>
    </w:p>
    <w:p w14:paraId="2752F25F" w14:textId="77777777" w:rsidR="00356227" w:rsidRPr="000A6D25" w:rsidRDefault="00356227" w:rsidP="00356227">
      <w:pPr>
        <w:jc w:val="both"/>
        <w:rPr>
          <w:sz w:val="24"/>
          <w:szCs w:val="24"/>
          <w:lang w:val="ro-RO"/>
        </w:rPr>
      </w:pPr>
      <w:r w:rsidRPr="000A6D25">
        <w:rPr>
          <w:sz w:val="24"/>
          <w:szCs w:val="24"/>
          <w:lang w:val="ro-RO" w:eastAsia="en-US"/>
        </w:rPr>
        <w:t xml:space="preserve">         Dacă un candidat nu poate depune personal cererea de înscriere va împuternici notarial un reprezentant.</w:t>
      </w:r>
      <w:r w:rsidRPr="000A6D25">
        <w:rPr>
          <w:sz w:val="24"/>
          <w:szCs w:val="24"/>
          <w:lang w:val="ro-RO"/>
        </w:rPr>
        <w:t xml:space="preserve"> De asemenea actele care nu pot fi înaintate în original pentru verificare vor putea fi înlocuite cu acte în copie, autentificate notarial.  </w:t>
      </w:r>
    </w:p>
    <w:p w14:paraId="53414784" w14:textId="66F92348" w:rsidR="004673AB"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termen de 2 zile lucrătoare de la data expirării termenului de depunere a dosarelor, comisia de concurs are obligaţia de a selecta dosarele de concurs. Rezultatele selecţiei dosarelor de concurs se afişează în termen de o zi lucrătoare de la expirarea termenului prevăzut pentru selecţie, </w:t>
      </w:r>
      <w:r w:rsidRPr="000A6D25">
        <w:rPr>
          <w:sz w:val="24"/>
          <w:szCs w:val="24"/>
          <w:lang w:val="ro-RO"/>
        </w:rPr>
        <w:t xml:space="preserve">respectiv cel târziu în data </w:t>
      </w:r>
      <w:r w:rsidR="00CF4CAD" w:rsidRPr="00317A14">
        <w:rPr>
          <w:bCs/>
          <w:sz w:val="24"/>
          <w:szCs w:val="24"/>
          <w:lang w:val="ro-RO"/>
        </w:rPr>
        <w:t xml:space="preserve">de </w:t>
      </w:r>
      <w:r w:rsidR="0052722D" w:rsidRPr="00317A14">
        <w:rPr>
          <w:bCs/>
          <w:sz w:val="24"/>
          <w:szCs w:val="24"/>
          <w:lang w:val="ro-RO"/>
        </w:rPr>
        <w:t>2</w:t>
      </w:r>
      <w:r w:rsidR="003C1B0A">
        <w:rPr>
          <w:bCs/>
          <w:sz w:val="24"/>
          <w:szCs w:val="24"/>
          <w:lang w:val="ro-RO"/>
        </w:rPr>
        <w:t>9</w:t>
      </w:r>
      <w:r w:rsidR="0052722D" w:rsidRPr="00317A14">
        <w:rPr>
          <w:bCs/>
          <w:sz w:val="24"/>
          <w:szCs w:val="24"/>
          <w:lang w:val="ro-RO"/>
        </w:rPr>
        <w:t>.0</w:t>
      </w:r>
      <w:r w:rsidR="006F4AC8">
        <w:rPr>
          <w:bCs/>
          <w:sz w:val="24"/>
          <w:szCs w:val="24"/>
          <w:lang w:val="ro-RO"/>
        </w:rPr>
        <w:t>9</w:t>
      </w:r>
      <w:r w:rsidR="00007490" w:rsidRPr="00317A14">
        <w:rPr>
          <w:bCs/>
          <w:sz w:val="24"/>
          <w:szCs w:val="24"/>
          <w:lang w:val="ro-RO"/>
        </w:rPr>
        <w:t>.202</w:t>
      </w:r>
      <w:r w:rsidR="001074B2" w:rsidRPr="00317A14">
        <w:rPr>
          <w:bCs/>
          <w:sz w:val="24"/>
          <w:szCs w:val="24"/>
          <w:lang w:val="ro-RO"/>
        </w:rPr>
        <w:t>6</w:t>
      </w:r>
      <w:r w:rsidRPr="008624A4">
        <w:rPr>
          <w:sz w:val="24"/>
          <w:szCs w:val="24"/>
          <w:lang w:val="ro-RO"/>
        </w:rPr>
        <w:t xml:space="preserve">, </w:t>
      </w:r>
      <w:r w:rsidRPr="000A6D25">
        <w:rPr>
          <w:sz w:val="24"/>
          <w:szCs w:val="24"/>
          <w:lang w:val="ro-RO"/>
        </w:rPr>
        <w:t xml:space="preserve">pe site-ul </w:t>
      </w:r>
      <w:hyperlink r:id="rId11" w:history="1">
        <w:r w:rsidRPr="000A6D25">
          <w:rPr>
            <w:rStyle w:val="Hyperlink"/>
            <w:color w:val="auto"/>
            <w:sz w:val="24"/>
            <w:szCs w:val="24"/>
            <w:lang w:val="ro-RO"/>
          </w:rPr>
          <w:t>www.dasbv.ro</w:t>
        </w:r>
      </w:hyperlink>
      <w:r w:rsidRPr="000A6D25">
        <w:rPr>
          <w:iCs/>
          <w:sz w:val="24"/>
          <w:szCs w:val="24"/>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00414079" w:rsidRPr="000A6D25">
        <w:rPr>
          <w:iCs/>
          <w:sz w:val="24"/>
          <w:szCs w:val="24"/>
          <w:lang w:val="ro-RO"/>
        </w:rPr>
        <w:t xml:space="preserve"> </w:t>
      </w:r>
      <w:proofErr w:type="spellStart"/>
      <w:r w:rsidRPr="000A6D25">
        <w:rPr>
          <w:iCs/>
          <w:sz w:val="24"/>
          <w:szCs w:val="24"/>
          <w:lang w:val="ro-RO"/>
        </w:rPr>
        <w:t>şi</w:t>
      </w:r>
      <w:proofErr w:type="spellEnd"/>
      <w:r w:rsidRPr="000A6D25">
        <w:rPr>
          <w:iCs/>
          <w:sz w:val="24"/>
          <w:szCs w:val="24"/>
          <w:lang w:val="ro-RO"/>
        </w:rPr>
        <w:t xml:space="preserve"> la avizierul de la sediul central al </w:t>
      </w:r>
      <w:proofErr w:type="spellStart"/>
      <w:r w:rsidRPr="000A6D25">
        <w:rPr>
          <w:iCs/>
          <w:sz w:val="24"/>
          <w:szCs w:val="24"/>
          <w:lang w:val="ro-RO"/>
        </w:rPr>
        <w:t>instituţiei</w:t>
      </w:r>
      <w:proofErr w:type="spellEnd"/>
      <w:r w:rsidRPr="000A6D25">
        <w:rPr>
          <w:iCs/>
          <w:sz w:val="24"/>
          <w:szCs w:val="24"/>
          <w:lang w:val="ro-RO"/>
        </w:rPr>
        <w:t xml:space="preserve"> din </w:t>
      </w:r>
      <w:proofErr w:type="spellStart"/>
      <w:r w:rsidRPr="000A6D25">
        <w:rPr>
          <w:sz w:val="24"/>
          <w:szCs w:val="24"/>
          <w:lang w:val="ro-RO"/>
        </w:rPr>
        <w:t>Braşov</w:t>
      </w:r>
      <w:proofErr w:type="spellEnd"/>
      <w:r w:rsidRPr="000A6D25">
        <w:rPr>
          <w:sz w:val="24"/>
          <w:szCs w:val="24"/>
          <w:lang w:val="ro-RO"/>
        </w:rPr>
        <w:t xml:space="preserve">, Str. Panselelor nr. 23. </w:t>
      </w:r>
    </w:p>
    <w:p w14:paraId="1E81AD9C" w14:textId="70579BDC" w:rsidR="00356227" w:rsidRPr="000A6D25" w:rsidRDefault="004669FC" w:rsidP="00356227">
      <w:pPr>
        <w:jc w:val="both"/>
        <w:rPr>
          <w:sz w:val="24"/>
          <w:szCs w:val="24"/>
          <w:lang w:val="ro-RO"/>
        </w:rPr>
      </w:pPr>
      <w:r w:rsidRPr="000A6D25">
        <w:rPr>
          <w:sz w:val="24"/>
          <w:szCs w:val="24"/>
          <w:lang w:val="ro-RO"/>
        </w:rPr>
        <w:t xml:space="preserve">   </w:t>
      </w:r>
      <w:r w:rsidR="00356227" w:rsidRPr="000A6D25">
        <w:rPr>
          <w:sz w:val="24"/>
          <w:szCs w:val="24"/>
          <w:lang w:val="ro-RO"/>
        </w:rPr>
        <w:t xml:space="preserve">  Probele pentru concursul de ocupare a posturilor mai sus </w:t>
      </w:r>
      <w:proofErr w:type="spellStart"/>
      <w:r w:rsidR="00356227" w:rsidRPr="000A6D25">
        <w:rPr>
          <w:sz w:val="24"/>
          <w:szCs w:val="24"/>
          <w:lang w:val="ro-RO"/>
        </w:rPr>
        <w:t>menţionate</w:t>
      </w:r>
      <w:proofErr w:type="spellEnd"/>
      <w:r w:rsidR="00356227" w:rsidRPr="000A6D25">
        <w:rPr>
          <w:sz w:val="24"/>
          <w:szCs w:val="24"/>
          <w:lang w:val="ro-RO"/>
        </w:rPr>
        <w:t xml:space="preserve"> se vor </w:t>
      </w:r>
      <w:proofErr w:type="spellStart"/>
      <w:r w:rsidR="00356227" w:rsidRPr="000A6D25">
        <w:rPr>
          <w:sz w:val="24"/>
          <w:szCs w:val="24"/>
          <w:lang w:val="ro-RO"/>
        </w:rPr>
        <w:t>susţine</w:t>
      </w:r>
      <w:proofErr w:type="spellEnd"/>
      <w:r w:rsidR="00356227" w:rsidRPr="000A6D25">
        <w:rPr>
          <w:sz w:val="24"/>
          <w:szCs w:val="24"/>
          <w:lang w:val="ro-RO"/>
        </w:rPr>
        <w:t xml:space="preserve"> astfel:</w:t>
      </w:r>
    </w:p>
    <w:p w14:paraId="440497C5" w14:textId="16A0FC91" w:rsidR="008E1BE7" w:rsidRPr="008624A4" w:rsidRDefault="00356227" w:rsidP="00010CC7">
      <w:pPr>
        <w:pStyle w:val="Listparagraf"/>
        <w:numPr>
          <w:ilvl w:val="0"/>
          <w:numId w:val="3"/>
        </w:numPr>
        <w:ind w:right="-1"/>
        <w:jc w:val="both"/>
        <w:rPr>
          <w:sz w:val="24"/>
          <w:szCs w:val="24"/>
          <w:lang w:val="ro-RO"/>
        </w:rPr>
      </w:pPr>
      <w:r w:rsidRPr="000A6D25">
        <w:rPr>
          <w:bCs/>
          <w:sz w:val="24"/>
          <w:szCs w:val="24"/>
          <w:lang w:val="ro-RO"/>
        </w:rPr>
        <w:t>Pro</w:t>
      </w:r>
      <w:r w:rsidR="00F20B87" w:rsidRPr="000A6D25">
        <w:rPr>
          <w:bCs/>
          <w:sz w:val="24"/>
          <w:szCs w:val="24"/>
          <w:lang w:val="ro-RO"/>
        </w:rPr>
        <w:t>ba</w:t>
      </w:r>
      <w:r w:rsidR="00232F74" w:rsidRPr="000A6D25">
        <w:rPr>
          <w:bCs/>
          <w:sz w:val="24"/>
          <w:szCs w:val="24"/>
          <w:lang w:val="ro-RO"/>
        </w:rPr>
        <w:t xml:space="preserve"> </w:t>
      </w:r>
      <w:r w:rsidR="00F15A59" w:rsidRPr="000A6D25">
        <w:rPr>
          <w:bCs/>
          <w:sz w:val="24"/>
          <w:szCs w:val="24"/>
          <w:lang w:val="ro-RO"/>
        </w:rPr>
        <w:t>scrisă</w:t>
      </w:r>
      <w:r w:rsidR="00824562" w:rsidRPr="000A6D25">
        <w:rPr>
          <w:sz w:val="24"/>
          <w:szCs w:val="24"/>
          <w:lang w:val="ro-RO"/>
        </w:rPr>
        <w:t xml:space="preserve"> </w:t>
      </w:r>
      <w:r w:rsidR="007D2D70" w:rsidRPr="000A6D25">
        <w:rPr>
          <w:sz w:val="24"/>
          <w:szCs w:val="24"/>
          <w:lang w:val="ro-RO"/>
        </w:rPr>
        <w:t>pentru ocuparea postu</w:t>
      </w:r>
      <w:r w:rsidR="006F4AC8">
        <w:rPr>
          <w:sz w:val="24"/>
          <w:szCs w:val="24"/>
          <w:lang w:val="ro-RO"/>
        </w:rPr>
        <w:t>lui</w:t>
      </w:r>
      <w:r w:rsidR="007D2D70" w:rsidRPr="000A6D25">
        <w:rPr>
          <w:sz w:val="24"/>
          <w:szCs w:val="24"/>
          <w:lang w:val="ro-RO"/>
        </w:rPr>
        <w:t xml:space="preserve"> scos la concurs </w:t>
      </w:r>
      <w:r w:rsidR="00356529" w:rsidRPr="000A6D25">
        <w:rPr>
          <w:sz w:val="24"/>
          <w:szCs w:val="24"/>
          <w:lang w:val="ro-RO"/>
        </w:rPr>
        <w:t xml:space="preserve">se organizează în data de </w:t>
      </w:r>
      <w:r w:rsidR="006F4AC8">
        <w:rPr>
          <w:sz w:val="24"/>
          <w:szCs w:val="24"/>
          <w:lang w:val="ro-RO"/>
        </w:rPr>
        <w:t>01.10</w:t>
      </w:r>
      <w:r w:rsidR="00A5163C" w:rsidRPr="008624A4">
        <w:rPr>
          <w:sz w:val="24"/>
          <w:szCs w:val="24"/>
          <w:lang w:val="ro-RO"/>
        </w:rPr>
        <w:t xml:space="preserve">.2026 </w:t>
      </w:r>
      <w:r w:rsidRPr="008624A4">
        <w:rPr>
          <w:bCs/>
          <w:sz w:val="24"/>
          <w:szCs w:val="24"/>
          <w:lang w:val="ro-RO"/>
        </w:rPr>
        <w:t>ora 1</w:t>
      </w:r>
      <w:r w:rsidR="008624A4" w:rsidRPr="008624A4">
        <w:rPr>
          <w:bCs/>
          <w:sz w:val="24"/>
          <w:szCs w:val="24"/>
          <w:lang w:val="ro-RO"/>
        </w:rPr>
        <w:t>1</w:t>
      </w:r>
      <w:r w:rsidRPr="008624A4">
        <w:rPr>
          <w:bCs/>
          <w:sz w:val="24"/>
          <w:szCs w:val="24"/>
          <w:lang w:val="ro-RO"/>
        </w:rPr>
        <w:t>.00 l</w:t>
      </w:r>
      <w:r w:rsidRPr="008624A4">
        <w:rPr>
          <w:sz w:val="24"/>
          <w:szCs w:val="24"/>
          <w:lang w:val="ro-RO"/>
        </w:rPr>
        <w:t xml:space="preserve">a sediul DAS din Brașov, str. </w:t>
      </w:r>
      <w:r w:rsidR="00B915C3" w:rsidRPr="008624A4">
        <w:rPr>
          <w:sz w:val="24"/>
          <w:szCs w:val="24"/>
          <w:lang w:val="ro-RO"/>
        </w:rPr>
        <w:t xml:space="preserve">Panselelor </w:t>
      </w:r>
      <w:r w:rsidR="0030272E" w:rsidRPr="008624A4">
        <w:rPr>
          <w:sz w:val="24"/>
          <w:szCs w:val="24"/>
          <w:lang w:val="ro-RO"/>
        </w:rPr>
        <w:t xml:space="preserve"> nr.</w:t>
      </w:r>
      <w:r w:rsidR="00B915C3" w:rsidRPr="008624A4">
        <w:rPr>
          <w:sz w:val="24"/>
          <w:szCs w:val="24"/>
          <w:lang w:val="ro-RO"/>
        </w:rPr>
        <w:t>23</w:t>
      </w:r>
      <w:r w:rsidR="00414079" w:rsidRPr="008624A4">
        <w:rPr>
          <w:sz w:val="24"/>
          <w:szCs w:val="24"/>
          <w:lang w:val="ro-RO"/>
        </w:rPr>
        <w:t>.</w:t>
      </w:r>
    </w:p>
    <w:p w14:paraId="01C3FB99" w14:textId="28B5AA7D" w:rsidR="00356227" w:rsidRPr="008624A4" w:rsidRDefault="00356227" w:rsidP="007D2D70">
      <w:pPr>
        <w:pStyle w:val="Listparagraf"/>
        <w:numPr>
          <w:ilvl w:val="0"/>
          <w:numId w:val="3"/>
        </w:numPr>
        <w:autoSpaceDE w:val="0"/>
        <w:autoSpaceDN w:val="0"/>
        <w:adjustRightInd w:val="0"/>
        <w:ind w:right="-1"/>
        <w:jc w:val="both"/>
        <w:rPr>
          <w:sz w:val="24"/>
          <w:szCs w:val="24"/>
          <w:lang w:val="ro-RO"/>
        </w:rPr>
      </w:pPr>
      <w:r w:rsidRPr="000A6D25">
        <w:rPr>
          <w:bCs/>
          <w:sz w:val="24"/>
          <w:szCs w:val="24"/>
          <w:lang w:val="ro-RO"/>
        </w:rPr>
        <w:t>Interviurile</w:t>
      </w:r>
      <w:r w:rsidRPr="000A6D25">
        <w:rPr>
          <w:sz w:val="24"/>
          <w:szCs w:val="24"/>
          <w:lang w:val="ro-RO"/>
        </w:rPr>
        <w:t xml:space="preserve"> </w:t>
      </w:r>
      <w:r w:rsidR="007D2D70" w:rsidRPr="000A6D25">
        <w:rPr>
          <w:sz w:val="24"/>
          <w:szCs w:val="24"/>
          <w:lang w:val="ro-RO"/>
        </w:rPr>
        <w:t>pentru ocuparea post</w:t>
      </w:r>
      <w:r w:rsidR="006F4AC8">
        <w:rPr>
          <w:sz w:val="24"/>
          <w:szCs w:val="24"/>
          <w:lang w:val="ro-RO"/>
        </w:rPr>
        <w:t>ului</w:t>
      </w:r>
      <w:r w:rsidR="00414079">
        <w:rPr>
          <w:sz w:val="24"/>
          <w:szCs w:val="24"/>
          <w:lang w:val="ro-RO"/>
        </w:rPr>
        <w:t xml:space="preserve"> </w:t>
      </w:r>
      <w:r w:rsidR="0020243F" w:rsidRPr="000A6D25">
        <w:rPr>
          <w:sz w:val="24"/>
          <w:szCs w:val="24"/>
          <w:lang w:val="ro-RO"/>
        </w:rPr>
        <w:t>sco</w:t>
      </w:r>
      <w:r w:rsidR="00372C0A" w:rsidRPr="000A6D25">
        <w:rPr>
          <w:sz w:val="24"/>
          <w:szCs w:val="24"/>
          <w:lang w:val="ro-RO"/>
        </w:rPr>
        <w:t>s</w:t>
      </w:r>
      <w:r w:rsidRPr="000A6D25">
        <w:rPr>
          <w:sz w:val="24"/>
          <w:szCs w:val="24"/>
          <w:lang w:val="ro-RO"/>
        </w:rPr>
        <w:t xml:space="preserve"> la concurs vor avea loc în data </w:t>
      </w:r>
      <w:r w:rsidRPr="000A6D25">
        <w:rPr>
          <w:bCs/>
          <w:sz w:val="24"/>
          <w:szCs w:val="24"/>
          <w:lang w:val="ro-RO"/>
        </w:rPr>
        <w:t xml:space="preserve">de </w:t>
      </w:r>
      <w:r w:rsidR="00384713">
        <w:rPr>
          <w:bCs/>
          <w:sz w:val="24"/>
          <w:szCs w:val="24"/>
          <w:lang w:val="ro-RO"/>
        </w:rPr>
        <w:t>0</w:t>
      </w:r>
      <w:r w:rsidR="006F4AC8">
        <w:rPr>
          <w:bCs/>
          <w:sz w:val="24"/>
          <w:szCs w:val="24"/>
          <w:lang w:val="ro-RO"/>
        </w:rPr>
        <w:t>7</w:t>
      </w:r>
      <w:r w:rsidR="00C24039">
        <w:rPr>
          <w:bCs/>
          <w:sz w:val="24"/>
          <w:szCs w:val="24"/>
          <w:lang w:val="ro-RO"/>
        </w:rPr>
        <w:t>.</w:t>
      </w:r>
      <w:r w:rsidR="006F4AC8">
        <w:rPr>
          <w:bCs/>
          <w:sz w:val="24"/>
          <w:szCs w:val="24"/>
          <w:lang w:val="ro-RO"/>
        </w:rPr>
        <w:t>10</w:t>
      </w:r>
      <w:r w:rsidR="00A5163C" w:rsidRPr="008624A4">
        <w:rPr>
          <w:bCs/>
          <w:sz w:val="24"/>
          <w:szCs w:val="24"/>
          <w:lang w:val="ro-RO"/>
        </w:rPr>
        <w:t>.2026</w:t>
      </w:r>
      <w:r w:rsidRPr="008624A4">
        <w:rPr>
          <w:bCs/>
          <w:sz w:val="24"/>
          <w:szCs w:val="24"/>
          <w:lang w:val="ro-RO"/>
        </w:rPr>
        <w:t xml:space="preserve">, </w:t>
      </w:r>
      <w:r w:rsidRPr="008624A4">
        <w:rPr>
          <w:sz w:val="24"/>
          <w:szCs w:val="24"/>
          <w:lang w:val="ro-RO"/>
        </w:rPr>
        <w:t xml:space="preserve">la sediul DAS din Brașov, str. </w:t>
      </w:r>
      <w:r w:rsidR="00B915C3" w:rsidRPr="008624A4">
        <w:rPr>
          <w:sz w:val="24"/>
          <w:szCs w:val="24"/>
          <w:lang w:val="ro-RO"/>
        </w:rPr>
        <w:t>Panselelor  nr.23</w:t>
      </w:r>
      <w:r w:rsidR="00414079" w:rsidRPr="008624A4">
        <w:rPr>
          <w:sz w:val="24"/>
          <w:szCs w:val="24"/>
          <w:lang w:val="ro-RO"/>
        </w:rPr>
        <w:t>,</w:t>
      </w:r>
      <w:r w:rsidR="00414079" w:rsidRPr="008624A4">
        <w:rPr>
          <w:bCs/>
          <w:sz w:val="24"/>
          <w:szCs w:val="24"/>
          <w:lang w:val="ro-RO"/>
        </w:rPr>
        <w:t xml:space="preserve"> cu începere de la ora 10.00.</w:t>
      </w:r>
    </w:p>
    <w:p w14:paraId="5697D141" w14:textId="4915A35E" w:rsidR="00356227" w:rsidRPr="00B32DD4" w:rsidRDefault="00356227" w:rsidP="00356227">
      <w:pPr>
        <w:tabs>
          <w:tab w:val="left" w:pos="900"/>
        </w:tabs>
        <w:ind w:hanging="142"/>
        <w:jc w:val="both"/>
        <w:rPr>
          <w:sz w:val="24"/>
          <w:szCs w:val="24"/>
          <w:lang w:val="es-CO"/>
        </w:rPr>
      </w:pPr>
      <w:r w:rsidRPr="00B32DD4">
        <w:rPr>
          <w:sz w:val="24"/>
          <w:szCs w:val="24"/>
          <w:lang w:val="ro-RO"/>
        </w:rPr>
        <w:t xml:space="preserve">           Atât la proba</w:t>
      </w:r>
      <w:r w:rsidR="005B3DA4" w:rsidRPr="00B32DD4">
        <w:rPr>
          <w:sz w:val="24"/>
          <w:szCs w:val="24"/>
          <w:lang w:val="ro-RO"/>
        </w:rPr>
        <w:t xml:space="preserve"> scrisă, cât</w:t>
      </w:r>
      <w:r w:rsidRPr="00B32DD4">
        <w:rPr>
          <w:sz w:val="24"/>
          <w:szCs w:val="24"/>
          <w:lang w:val="ro-RO"/>
        </w:rPr>
        <w:t xml:space="preserve"> </w:t>
      </w:r>
      <w:proofErr w:type="spellStart"/>
      <w:r w:rsidRPr="00B32DD4">
        <w:rPr>
          <w:sz w:val="24"/>
          <w:szCs w:val="24"/>
          <w:lang w:val="ro-RO"/>
        </w:rPr>
        <w:t>şi</w:t>
      </w:r>
      <w:proofErr w:type="spellEnd"/>
      <w:r w:rsidRPr="00B32DD4">
        <w:rPr>
          <w:sz w:val="24"/>
          <w:szCs w:val="24"/>
          <w:lang w:val="ro-RO"/>
        </w:rPr>
        <w:t xml:space="preserve"> la interviu, vor fi </w:t>
      </w:r>
      <w:proofErr w:type="spellStart"/>
      <w:r w:rsidRPr="00B32DD4">
        <w:rPr>
          <w:sz w:val="24"/>
          <w:szCs w:val="24"/>
          <w:lang w:val="ro-RO"/>
        </w:rPr>
        <w:t>admişi</w:t>
      </w:r>
      <w:proofErr w:type="spellEnd"/>
      <w:r w:rsidRPr="00B32DD4">
        <w:rPr>
          <w:sz w:val="24"/>
          <w:szCs w:val="24"/>
          <w:lang w:val="ro-RO"/>
        </w:rPr>
        <w:t xml:space="preserve"> doar </w:t>
      </w:r>
      <w:proofErr w:type="spellStart"/>
      <w:r w:rsidRPr="00B32DD4">
        <w:rPr>
          <w:sz w:val="24"/>
          <w:szCs w:val="24"/>
          <w:lang w:val="ro-RO"/>
        </w:rPr>
        <w:t>candidaţii</w:t>
      </w:r>
      <w:proofErr w:type="spellEnd"/>
      <w:r w:rsidRPr="00B32DD4">
        <w:rPr>
          <w:sz w:val="24"/>
          <w:szCs w:val="24"/>
          <w:lang w:val="ro-RO"/>
        </w:rPr>
        <w:t xml:space="preserve"> care </w:t>
      </w:r>
      <w:proofErr w:type="spellStart"/>
      <w:r w:rsidRPr="00B32DD4">
        <w:rPr>
          <w:sz w:val="24"/>
          <w:szCs w:val="24"/>
          <w:lang w:val="ro-RO"/>
        </w:rPr>
        <w:t>obţin</w:t>
      </w:r>
      <w:proofErr w:type="spellEnd"/>
      <w:r w:rsidRPr="00B32DD4">
        <w:rPr>
          <w:sz w:val="24"/>
          <w:szCs w:val="24"/>
          <w:lang w:val="ro-RO"/>
        </w:rPr>
        <w:t xml:space="preserve"> </w:t>
      </w:r>
      <w:r w:rsidRPr="00B32DD4">
        <w:rPr>
          <w:sz w:val="24"/>
          <w:szCs w:val="24"/>
          <w:lang w:val="es-CO"/>
        </w:rPr>
        <w:t xml:space="preserve">minimum </w:t>
      </w:r>
      <w:r w:rsidR="00270E33" w:rsidRPr="00B32DD4">
        <w:rPr>
          <w:sz w:val="24"/>
          <w:szCs w:val="24"/>
          <w:lang w:val="es-CO"/>
        </w:rPr>
        <w:t>7</w:t>
      </w:r>
      <w:r w:rsidRPr="00B32DD4">
        <w:rPr>
          <w:sz w:val="24"/>
          <w:szCs w:val="24"/>
          <w:lang w:val="es-CO"/>
        </w:rPr>
        <w:t>0 de puncte</w:t>
      </w:r>
      <w:r w:rsidR="00C24039" w:rsidRPr="00B32DD4">
        <w:rPr>
          <w:sz w:val="24"/>
          <w:szCs w:val="24"/>
          <w:lang w:val="es-CO"/>
        </w:rPr>
        <w:t xml:space="preserve"> pentru postu</w:t>
      </w:r>
      <w:r w:rsidR="006F4AC8">
        <w:rPr>
          <w:sz w:val="24"/>
          <w:szCs w:val="24"/>
          <w:lang w:val="es-CO"/>
        </w:rPr>
        <w:t>l</w:t>
      </w:r>
      <w:r w:rsidR="00C24039" w:rsidRPr="00B32DD4">
        <w:rPr>
          <w:sz w:val="24"/>
          <w:szCs w:val="24"/>
          <w:lang w:val="es-CO"/>
        </w:rPr>
        <w:t xml:space="preserve"> de conducere</w:t>
      </w:r>
      <w:r w:rsidRPr="00B32DD4">
        <w:rPr>
          <w:sz w:val="24"/>
          <w:szCs w:val="24"/>
          <w:lang w:val="es-CO"/>
        </w:rPr>
        <w:t xml:space="preserve">. </w:t>
      </w:r>
    </w:p>
    <w:p w14:paraId="19439F0F" w14:textId="460FEE7A" w:rsidR="00356227" w:rsidRPr="000A6D25" w:rsidRDefault="00356227" w:rsidP="00356227">
      <w:pPr>
        <w:jc w:val="both"/>
        <w:rPr>
          <w:sz w:val="24"/>
          <w:szCs w:val="24"/>
          <w:shd w:val="clear" w:color="auto" w:fill="FFFFFF"/>
          <w:lang w:val="es-CO"/>
        </w:rPr>
      </w:pPr>
      <w:r w:rsidRPr="00B32DD4">
        <w:rPr>
          <w:sz w:val="24"/>
          <w:szCs w:val="24"/>
          <w:shd w:val="clear" w:color="auto" w:fill="FFFFFF"/>
          <w:lang w:val="es-CO"/>
        </w:rPr>
        <w:t xml:space="preserve">            Comunicarea rezultatelor la fiecare probă a concursului se realizează prin </w:t>
      </w:r>
      <w:r w:rsidRPr="000A6D25">
        <w:rPr>
          <w:sz w:val="24"/>
          <w:szCs w:val="24"/>
          <w:shd w:val="clear" w:color="auto" w:fill="FFFFFF"/>
          <w:lang w:val="es-CO"/>
        </w:rPr>
        <w:t xml:space="preserve">afişare la sediul instituţiei şi pe </w:t>
      </w:r>
      <w:r w:rsidRPr="000A6D25">
        <w:rPr>
          <w:sz w:val="24"/>
          <w:szCs w:val="24"/>
          <w:lang w:val="ro-RO"/>
        </w:rPr>
        <w:t xml:space="preserve">site-ul </w:t>
      </w:r>
      <w:hyperlink r:id="rId12" w:history="1">
        <w:r w:rsidRPr="000A6D25">
          <w:rPr>
            <w:rStyle w:val="Hyperlink"/>
            <w:color w:val="auto"/>
            <w:sz w:val="24"/>
            <w:szCs w:val="24"/>
            <w:lang w:val="ro-RO"/>
          </w:rPr>
          <w:t>www.dasbv.ro</w:t>
        </w:r>
      </w:hyperlink>
      <w:r w:rsidRPr="000A6D25">
        <w:rPr>
          <w:sz w:val="24"/>
          <w:szCs w:val="24"/>
          <w:shd w:val="clear" w:color="auto" w:fill="FFFFFF"/>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w:t>
      </w:r>
      <w:r w:rsidRPr="000A6D25">
        <w:rPr>
          <w:sz w:val="24"/>
          <w:szCs w:val="24"/>
          <w:shd w:val="clear" w:color="auto" w:fill="FFFFFF"/>
          <w:lang w:val="es-CO"/>
        </w:rPr>
        <w:t xml:space="preserve"> în termen de o zi lucrătoare de la data finalizării probei.</w:t>
      </w:r>
    </w:p>
    <w:p w14:paraId="5239B0E7" w14:textId="2DF1BF6A" w:rsidR="00356227" w:rsidRPr="000A6D25" w:rsidRDefault="00356227" w:rsidP="00356227">
      <w:pPr>
        <w:tabs>
          <w:tab w:val="left" w:pos="567"/>
        </w:tabs>
        <w:jc w:val="both"/>
        <w:rPr>
          <w:sz w:val="24"/>
          <w:szCs w:val="24"/>
          <w:lang w:val="es-CO"/>
        </w:rPr>
      </w:pPr>
      <w:r w:rsidRPr="000A6D25">
        <w:rPr>
          <w:sz w:val="24"/>
          <w:szCs w:val="24"/>
          <w:lang w:val="es-CO"/>
        </w:rPr>
        <w:t xml:space="preserve">           După afişarea rezultatelor obţinute la selecţia dosarelor de înscrier</w:t>
      </w:r>
      <w:r w:rsidR="005B3DA4" w:rsidRPr="000A6D25">
        <w:rPr>
          <w:sz w:val="24"/>
          <w:szCs w:val="24"/>
          <w:lang w:val="es-CO"/>
        </w:rPr>
        <w:t xml:space="preserve">e, proba scrisă </w:t>
      </w:r>
      <w:r w:rsidRPr="000A6D25">
        <w:rPr>
          <w:sz w:val="24"/>
          <w:szCs w:val="24"/>
          <w:lang w:val="es-CO"/>
        </w:rPr>
        <w:t xml:space="preserve">şi interviu, candidaţii nemulţumiţi pot depune, după caz, contestaţie la serviciul Resurse umane, în termen de cel mult </w:t>
      </w:r>
      <w:r w:rsidRPr="000A6D25">
        <w:rPr>
          <w:sz w:val="24"/>
          <w:szCs w:val="24"/>
          <w:lang w:val="es-CO"/>
        </w:rPr>
        <w:lastRenderedPageBreak/>
        <w:t>o zi lucrătoare de la data afişării rezultatului selecţiei dosarelor, respectiv de la data afişării rezultatului</w:t>
      </w:r>
      <w:r w:rsidR="005B3DA4" w:rsidRPr="000A6D25">
        <w:rPr>
          <w:sz w:val="24"/>
          <w:szCs w:val="24"/>
          <w:lang w:val="es-CO"/>
        </w:rPr>
        <w:t xml:space="preserve"> probei scrise </w:t>
      </w:r>
      <w:r w:rsidRPr="000A6D25">
        <w:rPr>
          <w:sz w:val="24"/>
          <w:szCs w:val="24"/>
          <w:lang w:val="es-CO"/>
        </w:rPr>
        <w:t xml:space="preserve">şi al interviului, în condiţiile legii. </w:t>
      </w:r>
    </w:p>
    <w:p w14:paraId="0A447F70" w14:textId="2E49056C" w:rsidR="00356227" w:rsidRPr="00A5163C" w:rsidRDefault="00356227" w:rsidP="00356227">
      <w:pPr>
        <w:tabs>
          <w:tab w:val="left" w:pos="567"/>
        </w:tabs>
        <w:jc w:val="both"/>
        <w:rPr>
          <w:sz w:val="24"/>
          <w:szCs w:val="24"/>
          <w:lang w:val="es-CO"/>
        </w:rPr>
      </w:pPr>
      <w:r w:rsidRPr="000A6D25">
        <w:rPr>
          <w:sz w:val="24"/>
          <w:szCs w:val="24"/>
          <w:lang w:val="es-CO"/>
        </w:rPr>
        <w:t xml:space="preserve">         </w:t>
      </w:r>
      <w:r w:rsidRPr="00A5163C">
        <w:rPr>
          <w:sz w:val="24"/>
          <w:szCs w:val="24"/>
          <w:lang w:val="es-CO"/>
        </w:rPr>
        <w:t xml:space="preserve">Astfel pot interveni modificări privind data susţinerii interviurilor, în raport cu programările mai sus menţionate. </w:t>
      </w:r>
    </w:p>
    <w:p w14:paraId="00D9A649" w14:textId="3D30FFB5" w:rsidR="00356227" w:rsidRPr="000A6D25" w:rsidRDefault="00356227" w:rsidP="00356227">
      <w:pPr>
        <w:ind w:firstLine="284"/>
        <w:jc w:val="both"/>
        <w:rPr>
          <w:sz w:val="24"/>
          <w:szCs w:val="24"/>
          <w:lang w:val="ro-RO"/>
        </w:rPr>
      </w:pPr>
      <w:r w:rsidRPr="000A6D25">
        <w:rPr>
          <w:sz w:val="24"/>
          <w:szCs w:val="24"/>
          <w:lang w:val="ro-RO"/>
        </w:rPr>
        <w:t xml:space="preserve">     Data </w:t>
      </w:r>
      <w:proofErr w:type="spellStart"/>
      <w:r w:rsidRPr="000A6D25">
        <w:rPr>
          <w:sz w:val="24"/>
          <w:szCs w:val="24"/>
          <w:lang w:val="ro-RO"/>
        </w:rPr>
        <w:t>şi</w:t>
      </w:r>
      <w:proofErr w:type="spellEnd"/>
      <w:r w:rsidRPr="000A6D25">
        <w:rPr>
          <w:sz w:val="24"/>
          <w:szCs w:val="24"/>
          <w:lang w:val="ro-RO"/>
        </w:rPr>
        <w:t xml:space="preserve"> ora modificate </w:t>
      </w:r>
      <w:r w:rsidR="003035A8" w:rsidRPr="000A6D25">
        <w:rPr>
          <w:sz w:val="24"/>
          <w:szCs w:val="24"/>
          <w:lang w:val="ro-RO"/>
        </w:rPr>
        <w:t xml:space="preserve">pentru </w:t>
      </w:r>
      <w:r w:rsidRPr="000A6D25">
        <w:rPr>
          <w:sz w:val="24"/>
          <w:szCs w:val="24"/>
          <w:lang w:val="ro-RO"/>
        </w:rPr>
        <w:t xml:space="preserve">interviu se vor stabili ținând seama de data </w:t>
      </w:r>
      <w:proofErr w:type="spellStart"/>
      <w:r w:rsidRPr="000A6D25">
        <w:rPr>
          <w:sz w:val="24"/>
          <w:szCs w:val="24"/>
          <w:lang w:val="ro-RO"/>
        </w:rPr>
        <w:t>şi</w:t>
      </w:r>
      <w:proofErr w:type="spellEnd"/>
      <w:r w:rsidRPr="000A6D25">
        <w:rPr>
          <w:sz w:val="24"/>
          <w:szCs w:val="24"/>
          <w:lang w:val="ro-RO"/>
        </w:rPr>
        <w:t xml:space="preserve"> ora </w:t>
      </w:r>
      <w:proofErr w:type="spellStart"/>
      <w:r w:rsidRPr="000A6D25">
        <w:rPr>
          <w:sz w:val="24"/>
          <w:szCs w:val="24"/>
          <w:lang w:val="ro-RO"/>
        </w:rPr>
        <w:t>afişării</w:t>
      </w:r>
      <w:proofErr w:type="spellEnd"/>
      <w:r w:rsidRPr="000A6D25">
        <w:rPr>
          <w:sz w:val="24"/>
          <w:szCs w:val="24"/>
          <w:lang w:val="ro-RO"/>
        </w:rPr>
        <w:t xml:space="preserve"> rezultatelor probei anterioare </w:t>
      </w:r>
      <w:proofErr w:type="spellStart"/>
      <w:r w:rsidRPr="000A6D25">
        <w:rPr>
          <w:sz w:val="24"/>
          <w:szCs w:val="24"/>
          <w:lang w:val="ro-RO"/>
        </w:rPr>
        <w:t>şi</w:t>
      </w:r>
      <w:proofErr w:type="spellEnd"/>
      <w:r w:rsidRPr="000A6D25">
        <w:rPr>
          <w:sz w:val="24"/>
          <w:szCs w:val="24"/>
          <w:lang w:val="ro-RO"/>
        </w:rPr>
        <w:t xml:space="preserve"> de depunerea după caz, a unor </w:t>
      </w:r>
      <w:proofErr w:type="spellStart"/>
      <w:r w:rsidRPr="000A6D25">
        <w:rPr>
          <w:sz w:val="24"/>
          <w:szCs w:val="24"/>
          <w:lang w:val="ro-RO"/>
        </w:rPr>
        <w:t>contestaţii</w:t>
      </w:r>
      <w:proofErr w:type="spellEnd"/>
      <w:r w:rsidRPr="000A6D25">
        <w:rPr>
          <w:sz w:val="24"/>
          <w:szCs w:val="24"/>
          <w:lang w:val="ro-RO"/>
        </w:rPr>
        <w:t xml:space="preserve">. </w:t>
      </w:r>
    </w:p>
    <w:p w14:paraId="38CCF3A5" w14:textId="77777777" w:rsidR="00356227" w:rsidRPr="000A6D25" w:rsidRDefault="00356227" w:rsidP="00356227">
      <w:pPr>
        <w:ind w:firstLine="284"/>
        <w:jc w:val="both"/>
        <w:rPr>
          <w:sz w:val="24"/>
          <w:szCs w:val="24"/>
          <w:lang w:val="ro-RO"/>
        </w:rPr>
      </w:pPr>
      <w:r w:rsidRPr="000A6D25">
        <w:rPr>
          <w:sz w:val="24"/>
          <w:szCs w:val="24"/>
          <w:lang w:val="ro-RO"/>
        </w:rPr>
        <w:t xml:space="preserve">     Interviurile se susțin într-un termen de maximum 4 zile lucrătoare de la data susținerii probei anterioare. </w:t>
      </w:r>
    </w:p>
    <w:p w14:paraId="7296AA93" w14:textId="3A9CF8F2" w:rsidR="008624A4" w:rsidRDefault="00356227" w:rsidP="00C24039">
      <w:pPr>
        <w:ind w:firstLine="284"/>
        <w:jc w:val="both"/>
        <w:rPr>
          <w:sz w:val="24"/>
          <w:szCs w:val="24"/>
          <w:lang w:val="ro-RO"/>
        </w:rPr>
      </w:pPr>
      <w:r w:rsidRPr="000A6D25">
        <w:rPr>
          <w:sz w:val="24"/>
          <w:szCs w:val="24"/>
          <w:lang w:val="ro-RO"/>
        </w:rPr>
        <w:t xml:space="preserve">      Termenele de depunere a contestațiilor în </w:t>
      </w:r>
      <w:proofErr w:type="spellStart"/>
      <w:r w:rsidRPr="000A6D25">
        <w:rPr>
          <w:sz w:val="24"/>
          <w:szCs w:val="24"/>
          <w:lang w:val="ro-RO"/>
        </w:rPr>
        <w:t>condiţiile</w:t>
      </w:r>
      <w:proofErr w:type="spellEnd"/>
      <w:r w:rsidRPr="000A6D25">
        <w:rPr>
          <w:sz w:val="24"/>
          <w:szCs w:val="24"/>
          <w:lang w:val="ro-RO"/>
        </w:rPr>
        <w:t xml:space="preserve"> legii și programarea probelor care urmează se vor comunica </w:t>
      </w:r>
      <w:r w:rsidRPr="000A6D25">
        <w:rPr>
          <w:iCs/>
          <w:sz w:val="24"/>
          <w:szCs w:val="24"/>
          <w:lang w:val="ro-RO"/>
        </w:rPr>
        <w:t xml:space="preserve">pe </w:t>
      </w:r>
      <w:r w:rsidRPr="000A6D25">
        <w:rPr>
          <w:sz w:val="24"/>
          <w:szCs w:val="24"/>
          <w:lang w:val="ro-RO"/>
        </w:rPr>
        <w:t xml:space="preserve">site-ul </w:t>
      </w:r>
      <w:hyperlink r:id="rId13" w:history="1">
        <w:r w:rsidRPr="000A6D25">
          <w:rPr>
            <w:rStyle w:val="Hyperlink"/>
            <w:color w:val="auto"/>
            <w:sz w:val="24"/>
            <w:szCs w:val="24"/>
            <w:lang w:val="ro-RO"/>
          </w:rPr>
          <w:t>www.dasbv.ro</w:t>
        </w:r>
      </w:hyperlink>
      <w:r w:rsidRPr="000A6D25">
        <w:rPr>
          <w:rStyle w:val="Hyperlink"/>
          <w:color w:val="auto"/>
          <w:sz w:val="24"/>
          <w:szCs w:val="24"/>
          <w:lang w:val="ro-R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 xml:space="preserve"> </w:t>
      </w:r>
      <w:proofErr w:type="spellStart"/>
      <w:r w:rsidRPr="000A6D25">
        <w:rPr>
          <w:iCs/>
          <w:sz w:val="24"/>
          <w:szCs w:val="24"/>
          <w:lang w:val="ro-RO"/>
        </w:rPr>
        <w:t>şi</w:t>
      </w:r>
      <w:proofErr w:type="spellEnd"/>
      <w:r w:rsidRPr="000A6D25">
        <w:rPr>
          <w:iCs/>
          <w:sz w:val="24"/>
          <w:szCs w:val="24"/>
          <w:lang w:val="ro-RO"/>
        </w:rPr>
        <w:t xml:space="preserve"> la avizierul de la sediul </w:t>
      </w:r>
      <w:proofErr w:type="spellStart"/>
      <w:r w:rsidRPr="000A6D25">
        <w:rPr>
          <w:iCs/>
          <w:sz w:val="24"/>
          <w:szCs w:val="24"/>
          <w:lang w:val="ro-RO"/>
        </w:rPr>
        <w:t>instituţiei</w:t>
      </w:r>
      <w:proofErr w:type="spellEnd"/>
      <w:r w:rsidRPr="000A6D25">
        <w:rPr>
          <w:iCs/>
          <w:sz w:val="24"/>
          <w:szCs w:val="24"/>
          <w:lang w:val="ro-RO"/>
        </w:rPr>
        <w:t xml:space="preserve"> din </w:t>
      </w:r>
      <w:proofErr w:type="spellStart"/>
      <w:r w:rsidRPr="000A6D25">
        <w:rPr>
          <w:sz w:val="24"/>
          <w:szCs w:val="24"/>
          <w:lang w:val="ro-RO"/>
        </w:rPr>
        <w:t>Braşov</w:t>
      </w:r>
      <w:proofErr w:type="spellEnd"/>
      <w:r w:rsidRPr="000A6D25">
        <w:rPr>
          <w:sz w:val="24"/>
          <w:szCs w:val="24"/>
          <w:lang w:val="ro-RO"/>
        </w:rPr>
        <w:t>, Str. Panselelor nr. 23.</w:t>
      </w:r>
    </w:p>
    <w:p w14:paraId="6018A40E" w14:textId="24EAA537" w:rsidR="0026382B" w:rsidRDefault="00356227" w:rsidP="00384713">
      <w:pPr>
        <w:ind w:firstLine="284"/>
        <w:jc w:val="both"/>
        <w:rPr>
          <w:iCs/>
          <w:sz w:val="24"/>
          <w:szCs w:val="24"/>
          <w:lang w:val="ro-RO"/>
        </w:rPr>
      </w:pPr>
      <w:r w:rsidRPr="000A6D25">
        <w:rPr>
          <w:sz w:val="24"/>
          <w:szCs w:val="24"/>
          <w:lang w:val="ro-RO"/>
        </w:rPr>
        <w:t xml:space="preserve">Bibliografiile </w:t>
      </w:r>
      <w:proofErr w:type="spellStart"/>
      <w:r w:rsidRPr="000A6D25">
        <w:rPr>
          <w:sz w:val="24"/>
          <w:szCs w:val="24"/>
          <w:lang w:val="ro-RO"/>
        </w:rPr>
        <w:t>şi</w:t>
      </w:r>
      <w:proofErr w:type="spellEnd"/>
      <w:r w:rsidRPr="000A6D25">
        <w:rPr>
          <w:sz w:val="24"/>
          <w:szCs w:val="24"/>
          <w:lang w:val="ro-RO"/>
        </w:rPr>
        <w:t xml:space="preserve"> datele necesare sunt postate pe site-ul </w:t>
      </w:r>
      <w:hyperlink r:id="rId14" w:history="1">
        <w:r w:rsidRPr="000A6D25">
          <w:rPr>
            <w:rStyle w:val="Hyperlink"/>
            <w:color w:val="auto"/>
            <w:sz w:val="24"/>
            <w:szCs w:val="24"/>
            <w:lang w:val="ro-RO"/>
          </w:rPr>
          <w:t>www.dasbv.ro</w:t>
        </w:r>
      </w:hyperlink>
      <w:r w:rsidRPr="000A6D25">
        <w:rPr>
          <w:sz w:val="24"/>
          <w:szCs w:val="24"/>
          <w:lang w:val="ro-RO"/>
        </w:rPr>
        <w:t xml:space="preserve"> al </w:t>
      </w:r>
      <w:r w:rsidRPr="000A6D25">
        <w:rPr>
          <w:iCs/>
          <w:sz w:val="24"/>
          <w:szCs w:val="24"/>
          <w:lang w:val="es-CO"/>
        </w:rPr>
        <w:t xml:space="preserve">Direcției de Asistență Socială Brașov, </w:t>
      </w:r>
      <w:r w:rsidRPr="000A6D25">
        <w:rPr>
          <w:iCs/>
          <w:sz w:val="24"/>
          <w:szCs w:val="24"/>
          <w:lang w:val="ro-RO"/>
        </w:rPr>
        <w:t xml:space="preserve">la rubrica </w:t>
      </w:r>
      <w:r w:rsidR="00414079" w:rsidRPr="00096839">
        <w:rPr>
          <w:iCs/>
          <w:sz w:val="24"/>
          <w:szCs w:val="24"/>
          <w:lang w:val="ro-RO"/>
        </w:rPr>
        <w:t>Despre noi/Carieră/ Concursuri și rezultate concursuri</w:t>
      </w:r>
      <w:r w:rsidR="00384713">
        <w:rPr>
          <w:iCs/>
          <w:sz w:val="24"/>
          <w:szCs w:val="24"/>
          <w:lang w:val="ro-RO"/>
        </w:rPr>
        <w:t>.</w:t>
      </w:r>
    </w:p>
    <w:p w14:paraId="2C2173CB" w14:textId="77777777" w:rsidR="0026382B" w:rsidRDefault="0026382B" w:rsidP="00356227">
      <w:pPr>
        <w:ind w:firstLine="284"/>
        <w:jc w:val="both"/>
        <w:rPr>
          <w:iCs/>
          <w:sz w:val="24"/>
          <w:szCs w:val="24"/>
          <w:lang w:val="ro-RO"/>
        </w:rPr>
      </w:pPr>
    </w:p>
    <w:p w14:paraId="42B0DE41" w14:textId="2C5AA2BA" w:rsidR="00356227" w:rsidRDefault="00356227" w:rsidP="00356227">
      <w:pPr>
        <w:ind w:firstLine="284"/>
        <w:jc w:val="both"/>
        <w:rPr>
          <w:sz w:val="24"/>
          <w:szCs w:val="24"/>
          <w:lang w:val="ro-RO"/>
        </w:rPr>
      </w:pPr>
      <w:proofErr w:type="spellStart"/>
      <w:r w:rsidRPr="000A6D25">
        <w:rPr>
          <w:sz w:val="24"/>
          <w:szCs w:val="24"/>
          <w:lang w:val="ro-RO"/>
        </w:rPr>
        <w:t>Informaţii</w:t>
      </w:r>
      <w:proofErr w:type="spellEnd"/>
      <w:r w:rsidRPr="000A6D25">
        <w:rPr>
          <w:sz w:val="24"/>
          <w:szCs w:val="24"/>
          <w:lang w:val="ro-RO"/>
        </w:rPr>
        <w:t xml:space="preserve"> se pot obține </w:t>
      </w:r>
      <w:proofErr w:type="spellStart"/>
      <w:r w:rsidRPr="000A6D25">
        <w:rPr>
          <w:sz w:val="24"/>
          <w:szCs w:val="24"/>
          <w:lang w:val="ro-RO"/>
        </w:rPr>
        <w:t>şi</w:t>
      </w:r>
      <w:proofErr w:type="spellEnd"/>
      <w:r w:rsidRPr="000A6D25">
        <w:rPr>
          <w:sz w:val="24"/>
          <w:szCs w:val="24"/>
          <w:lang w:val="ro-RO"/>
        </w:rPr>
        <w:t xml:space="preserve"> la sediul central al instituției din </w:t>
      </w:r>
      <w:proofErr w:type="spellStart"/>
      <w:r w:rsidRPr="000A6D25">
        <w:rPr>
          <w:sz w:val="24"/>
          <w:szCs w:val="24"/>
          <w:lang w:val="ro-RO"/>
        </w:rPr>
        <w:t>Braşov</w:t>
      </w:r>
      <w:proofErr w:type="spellEnd"/>
      <w:r w:rsidRPr="000A6D25">
        <w:rPr>
          <w:sz w:val="24"/>
          <w:szCs w:val="24"/>
          <w:lang w:val="ro-RO"/>
        </w:rPr>
        <w:t>, Str. Panselelor nr. 23, Servi</w:t>
      </w:r>
      <w:r w:rsidR="00AA7759" w:rsidRPr="000A6D25">
        <w:rPr>
          <w:sz w:val="24"/>
          <w:szCs w:val="24"/>
          <w:lang w:val="ro-RO"/>
        </w:rPr>
        <w:t>ciul Resurse Umane, orele 8.00-</w:t>
      </w:r>
      <w:r w:rsidRPr="000A6D25">
        <w:rPr>
          <w:sz w:val="24"/>
          <w:szCs w:val="24"/>
          <w:lang w:val="ro-RO"/>
        </w:rPr>
        <w:t>16.00, inclusiv la telefonul 0368-469995 int.</w:t>
      </w:r>
      <w:r w:rsidRPr="00414079">
        <w:rPr>
          <w:sz w:val="24"/>
          <w:szCs w:val="24"/>
          <w:lang w:val="ro-RO"/>
        </w:rPr>
        <w:t>857.</w:t>
      </w:r>
    </w:p>
    <w:p w14:paraId="1ED4CF83" w14:textId="77777777" w:rsidR="00073B2A" w:rsidRDefault="00073B2A" w:rsidP="00356227">
      <w:pPr>
        <w:ind w:firstLine="284"/>
        <w:jc w:val="both"/>
        <w:rPr>
          <w:sz w:val="24"/>
          <w:szCs w:val="24"/>
          <w:lang w:val="ro-RO"/>
        </w:rPr>
      </w:pPr>
    </w:p>
    <w:p w14:paraId="050B179A" w14:textId="77777777" w:rsidR="00073B2A" w:rsidRDefault="00073B2A" w:rsidP="00356227">
      <w:pPr>
        <w:ind w:firstLine="284"/>
        <w:jc w:val="both"/>
        <w:rPr>
          <w:sz w:val="24"/>
          <w:szCs w:val="24"/>
          <w:lang w:val="ro-RO"/>
        </w:rPr>
      </w:pPr>
    </w:p>
    <w:p w14:paraId="135C71AC" w14:textId="77777777" w:rsidR="00073B2A" w:rsidRDefault="00073B2A" w:rsidP="00356227">
      <w:pPr>
        <w:ind w:firstLine="284"/>
        <w:jc w:val="both"/>
        <w:rPr>
          <w:sz w:val="24"/>
          <w:szCs w:val="24"/>
          <w:lang w:val="ro-RO"/>
        </w:rPr>
      </w:pPr>
    </w:p>
    <w:p w14:paraId="20789EAA" w14:textId="77777777" w:rsidR="00940956" w:rsidRDefault="00940956" w:rsidP="00356227">
      <w:pPr>
        <w:ind w:firstLine="284"/>
        <w:jc w:val="both"/>
        <w:rPr>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489"/>
      </w:tblGrid>
      <w:tr w:rsidR="00A3359D" w:rsidRPr="00C2539D" w14:paraId="6284302A" w14:textId="77777777" w:rsidTr="001D2F36">
        <w:trPr>
          <w:trHeight w:val="1016"/>
        </w:trPr>
        <w:tc>
          <w:tcPr>
            <w:tcW w:w="3370" w:type="dxa"/>
          </w:tcPr>
          <w:p w14:paraId="71B1087C" w14:textId="77777777" w:rsidR="00A3359D" w:rsidRPr="00C2539D" w:rsidRDefault="00A3359D" w:rsidP="001D2F36">
            <w:pPr>
              <w:jc w:val="center"/>
              <w:rPr>
                <w:rFonts w:cs="Proxima Nova"/>
                <w:sz w:val="24"/>
                <w:szCs w:val="24"/>
                <w:lang w:val="es-ES" w:eastAsia="ro-RO"/>
              </w:rPr>
            </w:pPr>
          </w:p>
          <w:p w14:paraId="2F9F6559" w14:textId="77777777"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Aprobat</w:t>
            </w:r>
          </w:p>
          <w:p w14:paraId="10FFDB2E" w14:textId="77777777" w:rsidR="00A3359D" w:rsidRPr="00C2539D" w:rsidRDefault="00A3359D" w:rsidP="001D2F36">
            <w:pPr>
              <w:jc w:val="center"/>
              <w:rPr>
                <w:rFonts w:cs="Proxima Nova"/>
                <w:sz w:val="24"/>
                <w:szCs w:val="24"/>
                <w:lang w:val="es-ES" w:eastAsia="ro-RO"/>
              </w:rPr>
            </w:pPr>
            <w:r>
              <w:rPr>
                <w:rFonts w:ascii="Calibri" w:hAnsi="Calibri" w:cs="Calibri"/>
                <w:sz w:val="24"/>
                <w:szCs w:val="24"/>
                <w:lang w:val="es-ES" w:eastAsia="ro-RO"/>
              </w:rPr>
              <w:t>'</w:t>
            </w:r>
            <w:r>
              <w:rPr>
                <w:rFonts w:cs="Proxima Nova"/>
                <w:sz w:val="24"/>
                <w:szCs w:val="24"/>
                <w:lang w:val="es-ES" w:eastAsia="ro-RO"/>
              </w:rPr>
              <w:t xml:space="preserve">P </w:t>
            </w:r>
            <w:r w:rsidRPr="00C2539D">
              <w:rPr>
                <w:rFonts w:cs="Proxima Nova"/>
                <w:sz w:val="24"/>
                <w:szCs w:val="24"/>
                <w:lang w:val="es-ES" w:eastAsia="ro-RO"/>
              </w:rPr>
              <w:t>Director General</w:t>
            </w:r>
          </w:p>
          <w:p w14:paraId="42883101" w14:textId="77777777" w:rsidR="00A3359D" w:rsidRPr="00C2539D" w:rsidRDefault="00A3359D" w:rsidP="001D2F36">
            <w:pPr>
              <w:jc w:val="center"/>
              <w:rPr>
                <w:rFonts w:cs="Proxima Nova"/>
                <w:sz w:val="26"/>
                <w:szCs w:val="26"/>
                <w:lang w:eastAsia="ro-RO"/>
              </w:rPr>
            </w:pPr>
          </w:p>
        </w:tc>
        <w:tc>
          <w:tcPr>
            <w:tcW w:w="6489" w:type="dxa"/>
          </w:tcPr>
          <w:p w14:paraId="7DCCBD2A" w14:textId="77777777" w:rsidR="00A3359D" w:rsidRPr="00C2539D" w:rsidRDefault="00A3359D" w:rsidP="001D2F36">
            <w:pPr>
              <w:rPr>
                <w:rFonts w:cs="Proxima Nova"/>
                <w:sz w:val="26"/>
                <w:szCs w:val="26"/>
                <w:lang w:eastAsia="ro-RO"/>
              </w:rPr>
            </w:pPr>
          </w:p>
          <w:p w14:paraId="3281F13D" w14:textId="77777777" w:rsidR="00A3359D" w:rsidRPr="00C2539D" w:rsidRDefault="00A3359D" w:rsidP="001D2F36">
            <w:pPr>
              <w:rPr>
                <w:rFonts w:cs="Proxima Nova"/>
                <w:sz w:val="28"/>
                <w:szCs w:val="28"/>
                <w:lang w:eastAsia="ro-RO"/>
              </w:rPr>
            </w:pPr>
          </w:p>
          <w:p w14:paraId="1B8ED23A" w14:textId="77777777" w:rsidR="00A3359D" w:rsidRPr="00C2539D" w:rsidRDefault="00A3359D" w:rsidP="001D2F36">
            <w:pPr>
              <w:rPr>
                <w:rFonts w:cs="Proxima Nova"/>
                <w:sz w:val="26"/>
                <w:szCs w:val="26"/>
                <w:lang w:eastAsia="ro-RO"/>
              </w:rPr>
            </w:pPr>
          </w:p>
          <w:p w14:paraId="5123B92F" w14:textId="77777777" w:rsidR="00A3359D" w:rsidRPr="00C2539D" w:rsidRDefault="00A3359D" w:rsidP="001D2F36">
            <w:pPr>
              <w:rPr>
                <w:rFonts w:cs="Proxima Nova"/>
                <w:sz w:val="26"/>
                <w:szCs w:val="26"/>
                <w:lang w:eastAsia="ro-RO"/>
              </w:rPr>
            </w:pPr>
          </w:p>
        </w:tc>
      </w:tr>
      <w:tr w:rsidR="00A3359D" w:rsidRPr="00C2539D" w14:paraId="4CED4CB6" w14:textId="77777777" w:rsidTr="001D2F36">
        <w:trPr>
          <w:trHeight w:val="982"/>
        </w:trPr>
        <w:tc>
          <w:tcPr>
            <w:tcW w:w="3370" w:type="dxa"/>
          </w:tcPr>
          <w:p w14:paraId="0438B146" w14:textId="77777777" w:rsidR="00A3359D" w:rsidRPr="00C2539D" w:rsidRDefault="00A3359D" w:rsidP="001D2F36">
            <w:pPr>
              <w:jc w:val="center"/>
              <w:rPr>
                <w:rFonts w:cs="Proxima Nova"/>
                <w:sz w:val="24"/>
                <w:szCs w:val="24"/>
                <w:lang w:eastAsia="ro-RO"/>
              </w:rPr>
            </w:pPr>
          </w:p>
          <w:p w14:paraId="0DF58121" w14:textId="77777777" w:rsidR="00A3359D" w:rsidRPr="00C2539D" w:rsidRDefault="00A3359D" w:rsidP="001D2F36">
            <w:pPr>
              <w:jc w:val="center"/>
              <w:rPr>
                <w:rFonts w:cs="Proxima Nova"/>
                <w:sz w:val="24"/>
                <w:szCs w:val="24"/>
                <w:lang w:eastAsia="ro-RO"/>
              </w:rPr>
            </w:pPr>
            <w:proofErr w:type="spellStart"/>
            <w:r w:rsidRPr="00C2539D">
              <w:rPr>
                <w:rFonts w:cs="Proxima Nova"/>
                <w:sz w:val="24"/>
                <w:szCs w:val="24"/>
                <w:lang w:eastAsia="ro-RO"/>
              </w:rPr>
              <w:t>Verificat</w:t>
            </w:r>
            <w:proofErr w:type="spellEnd"/>
          </w:p>
          <w:p w14:paraId="1E679965" w14:textId="54F0E6DD" w:rsidR="00A3359D" w:rsidRPr="00C2539D" w:rsidRDefault="00384713" w:rsidP="001D2F36">
            <w:pPr>
              <w:jc w:val="center"/>
              <w:rPr>
                <w:rFonts w:cs="Proxima Nova"/>
                <w:sz w:val="24"/>
                <w:szCs w:val="24"/>
                <w:lang w:eastAsia="ro-RO"/>
              </w:rPr>
            </w:pPr>
            <w:r>
              <w:rPr>
                <w:rFonts w:cs="Proxima Nova"/>
                <w:sz w:val="24"/>
                <w:szCs w:val="24"/>
                <w:lang w:eastAsia="ro-RO"/>
              </w:rPr>
              <w:t xml:space="preserve"> </w:t>
            </w:r>
            <w:proofErr w:type="spellStart"/>
            <w:r w:rsidR="00A3359D" w:rsidRPr="00C2539D">
              <w:rPr>
                <w:rFonts w:cs="Proxima Nova"/>
                <w:sz w:val="24"/>
                <w:szCs w:val="24"/>
                <w:lang w:eastAsia="ro-RO"/>
              </w:rPr>
              <w:t>Şef</w:t>
            </w:r>
            <w:proofErr w:type="spellEnd"/>
            <w:r w:rsidR="00A3359D" w:rsidRPr="00C2539D">
              <w:rPr>
                <w:rFonts w:cs="Proxima Nova"/>
                <w:sz w:val="24"/>
                <w:szCs w:val="24"/>
                <w:lang w:eastAsia="ro-RO"/>
              </w:rPr>
              <w:t xml:space="preserve"> </w:t>
            </w:r>
            <w:proofErr w:type="spellStart"/>
            <w:r w:rsidR="00A3359D" w:rsidRPr="00C2539D">
              <w:rPr>
                <w:rFonts w:cs="Proxima Nova"/>
                <w:sz w:val="24"/>
                <w:szCs w:val="24"/>
                <w:lang w:eastAsia="ro-RO"/>
              </w:rPr>
              <w:t>Serviciu</w:t>
            </w:r>
            <w:proofErr w:type="spellEnd"/>
          </w:p>
          <w:p w14:paraId="07747955" w14:textId="77777777" w:rsidR="00A3359D" w:rsidRPr="00C2539D" w:rsidRDefault="00A3359D" w:rsidP="001D2F36">
            <w:pPr>
              <w:jc w:val="center"/>
              <w:rPr>
                <w:rFonts w:cs="Proxima Nova"/>
                <w:sz w:val="26"/>
                <w:szCs w:val="26"/>
                <w:lang w:eastAsia="ro-RO"/>
              </w:rPr>
            </w:pPr>
          </w:p>
        </w:tc>
        <w:tc>
          <w:tcPr>
            <w:tcW w:w="6489" w:type="dxa"/>
          </w:tcPr>
          <w:p w14:paraId="1A5F69DA" w14:textId="77777777" w:rsidR="00A3359D" w:rsidRPr="00C2539D" w:rsidRDefault="00A3359D" w:rsidP="001D2F36">
            <w:pPr>
              <w:rPr>
                <w:rFonts w:cs="Proxima Nova"/>
                <w:sz w:val="26"/>
                <w:szCs w:val="26"/>
                <w:lang w:eastAsia="ro-RO"/>
              </w:rPr>
            </w:pPr>
          </w:p>
          <w:p w14:paraId="596C9DF8" w14:textId="77777777" w:rsidR="00A3359D" w:rsidRDefault="00A3359D" w:rsidP="001D2F36">
            <w:pPr>
              <w:rPr>
                <w:rFonts w:cs="Proxima Nova"/>
                <w:sz w:val="26"/>
                <w:szCs w:val="26"/>
                <w:lang w:eastAsia="ro-RO"/>
              </w:rPr>
            </w:pPr>
          </w:p>
          <w:p w14:paraId="36F521C4" w14:textId="77777777" w:rsidR="00A3359D" w:rsidRPr="00C2539D" w:rsidRDefault="00A3359D" w:rsidP="001D2F36">
            <w:pPr>
              <w:rPr>
                <w:rFonts w:cs="Proxima Nova"/>
                <w:sz w:val="26"/>
                <w:szCs w:val="26"/>
                <w:lang w:eastAsia="ro-RO"/>
              </w:rPr>
            </w:pPr>
          </w:p>
          <w:p w14:paraId="78902521" w14:textId="77777777" w:rsidR="00A3359D" w:rsidRPr="00C2539D" w:rsidRDefault="00A3359D" w:rsidP="001D2F36">
            <w:pPr>
              <w:rPr>
                <w:rFonts w:cs="Proxima Nova"/>
                <w:sz w:val="26"/>
                <w:szCs w:val="26"/>
                <w:lang w:eastAsia="ro-RO"/>
              </w:rPr>
            </w:pPr>
          </w:p>
        </w:tc>
      </w:tr>
      <w:tr w:rsidR="00A3359D" w:rsidRPr="00C2539D" w14:paraId="311DF68F" w14:textId="77777777" w:rsidTr="001D2F36">
        <w:trPr>
          <w:trHeight w:val="1260"/>
        </w:trPr>
        <w:tc>
          <w:tcPr>
            <w:tcW w:w="3370" w:type="dxa"/>
          </w:tcPr>
          <w:p w14:paraId="46A4C758" w14:textId="77777777" w:rsidR="00A3359D" w:rsidRPr="00C2539D" w:rsidRDefault="00A3359D" w:rsidP="001D2F36">
            <w:pPr>
              <w:jc w:val="center"/>
              <w:rPr>
                <w:rFonts w:cs="Proxima Nova"/>
                <w:sz w:val="24"/>
                <w:szCs w:val="24"/>
                <w:lang w:eastAsia="ro-RO"/>
              </w:rPr>
            </w:pPr>
          </w:p>
          <w:p w14:paraId="3A806405" w14:textId="77777777" w:rsidR="00A3359D" w:rsidRPr="00C2539D" w:rsidRDefault="00A3359D" w:rsidP="001D2F36">
            <w:pPr>
              <w:jc w:val="center"/>
              <w:rPr>
                <w:rFonts w:cs="Proxima Nova"/>
                <w:sz w:val="24"/>
                <w:szCs w:val="24"/>
                <w:lang w:eastAsia="ro-RO"/>
              </w:rPr>
            </w:pPr>
            <w:proofErr w:type="spellStart"/>
            <w:r w:rsidRPr="00C2539D">
              <w:rPr>
                <w:rFonts w:cs="Proxima Nova"/>
                <w:sz w:val="24"/>
                <w:szCs w:val="24"/>
                <w:lang w:eastAsia="ro-RO"/>
              </w:rPr>
              <w:t>Întocmit</w:t>
            </w:r>
            <w:proofErr w:type="spellEnd"/>
            <w:r w:rsidRPr="00C2539D">
              <w:rPr>
                <w:rFonts w:cs="Proxima Nova"/>
                <w:sz w:val="24"/>
                <w:szCs w:val="24"/>
                <w:lang w:eastAsia="ro-RO"/>
              </w:rPr>
              <w:t>,</w:t>
            </w:r>
          </w:p>
          <w:p w14:paraId="6A89E09E" w14:textId="77777777" w:rsidR="00A3359D" w:rsidRPr="00C2539D" w:rsidRDefault="00A3359D" w:rsidP="001D2F36">
            <w:pPr>
              <w:jc w:val="center"/>
              <w:rPr>
                <w:rFonts w:cs="Proxima Nova"/>
                <w:sz w:val="26"/>
                <w:szCs w:val="26"/>
                <w:lang w:eastAsia="ro-RO"/>
              </w:rPr>
            </w:pPr>
            <w:r>
              <w:rPr>
                <w:rFonts w:cs="Proxima Nova"/>
                <w:sz w:val="24"/>
                <w:szCs w:val="24"/>
                <w:lang w:eastAsia="ro-RO"/>
              </w:rPr>
              <w:t>Inspector</w:t>
            </w:r>
            <w:r w:rsidRPr="00C2539D">
              <w:rPr>
                <w:rFonts w:cs="Proxima Nova"/>
                <w:sz w:val="24"/>
                <w:szCs w:val="24"/>
                <w:lang w:eastAsia="ro-RO"/>
              </w:rPr>
              <w:t xml:space="preserve"> superior </w:t>
            </w:r>
          </w:p>
        </w:tc>
        <w:tc>
          <w:tcPr>
            <w:tcW w:w="6489" w:type="dxa"/>
          </w:tcPr>
          <w:p w14:paraId="467AEE35" w14:textId="77777777" w:rsidR="00A3359D" w:rsidRPr="00C2539D" w:rsidRDefault="00A3359D" w:rsidP="001D2F36">
            <w:pPr>
              <w:rPr>
                <w:rFonts w:cs="Proxima Nova"/>
                <w:sz w:val="26"/>
                <w:szCs w:val="26"/>
                <w:lang w:eastAsia="ro-RO"/>
              </w:rPr>
            </w:pPr>
          </w:p>
          <w:p w14:paraId="751134CD" w14:textId="77777777" w:rsidR="00A3359D" w:rsidRDefault="00A3359D" w:rsidP="001D2F36">
            <w:pPr>
              <w:rPr>
                <w:rFonts w:cs="Proxima Nova"/>
                <w:sz w:val="28"/>
                <w:szCs w:val="28"/>
                <w:lang w:eastAsia="ro-RO"/>
              </w:rPr>
            </w:pPr>
          </w:p>
          <w:p w14:paraId="30239C9A" w14:textId="77777777" w:rsidR="00A3359D" w:rsidRPr="00C2539D" w:rsidRDefault="00A3359D" w:rsidP="001D2F36">
            <w:pPr>
              <w:rPr>
                <w:rFonts w:cs="Proxima Nova"/>
                <w:sz w:val="28"/>
                <w:szCs w:val="28"/>
                <w:lang w:eastAsia="ro-RO"/>
              </w:rPr>
            </w:pPr>
          </w:p>
          <w:p w14:paraId="44489F8E" w14:textId="77777777" w:rsidR="00A3359D" w:rsidRPr="00C2539D" w:rsidRDefault="00A3359D" w:rsidP="001D2F36">
            <w:pPr>
              <w:rPr>
                <w:rFonts w:cs="Proxima Nova"/>
                <w:sz w:val="26"/>
                <w:szCs w:val="26"/>
                <w:lang w:eastAsia="ro-RO"/>
              </w:rPr>
            </w:pPr>
          </w:p>
        </w:tc>
      </w:tr>
    </w:tbl>
    <w:p w14:paraId="65889BF8" w14:textId="7847C747" w:rsidR="00A3359D" w:rsidRPr="00C2539D" w:rsidRDefault="00A3359D" w:rsidP="00A3359D">
      <w:pPr>
        <w:pBdr>
          <w:top w:val="nil"/>
          <w:left w:val="nil"/>
          <w:bottom w:val="nil"/>
          <w:right w:val="nil"/>
          <w:between w:val="nil"/>
        </w:pBdr>
        <w:rPr>
          <w:lang w:val="it-IT" w:eastAsia="ro-RO"/>
        </w:rPr>
      </w:pPr>
      <w:r w:rsidRPr="00C2539D">
        <w:rPr>
          <w:lang w:val="it-IT" w:eastAsia="ro-RO"/>
        </w:rPr>
        <w:t xml:space="preserve">Prezentul document conține </w:t>
      </w:r>
      <w:r w:rsidR="00D624FF">
        <w:rPr>
          <w:lang w:val="it-IT" w:eastAsia="ro-RO"/>
        </w:rPr>
        <w:t>4</w:t>
      </w:r>
      <w:r w:rsidRPr="00C2539D">
        <w:rPr>
          <w:lang w:val="it-IT" w:eastAsia="ro-RO"/>
        </w:rPr>
        <w:t xml:space="preserve"> pagin</w:t>
      </w:r>
      <w:r>
        <w:rPr>
          <w:lang w:val="it-IT" w:eastAsia="ro-RO"/>
        </w:rPr>
        <w:t>i</w:t>
      </w:r>
      <w:r w:rsidRPr="00C2539D">
        <w:rPr>
          <w:lang w:val="it-IT" w:eastAsia="ro-RO"/>
        </w:rPr>
        <w:t>.</w:t>
      </w:r>
    </w:p>
    <w:p w14:paraId="1EE8465E" w14:textId="77777777" w:rsidR="00DF6B6D" w:rsidRPr="000A6D25" w:rsidRDefault="00DF6B6D" w:rsidP="00B57F9E">
      <w:pPr>
        <w:rPr>
          <w:sz w:val="24"/>
          <w:szCs w:val="24"/>
          <w:lang w:val="es-CO"/>
        </w:rPr>
      </w:pPr>
    </w:p>
    <w:sectPr w:rsidR="00DF6B6D" w:rsidRPr="000A6D25" w:rsidSect="0026382B">
      <w:footerReference w:type="default" r:id="rId15"/>
      <w:pgSz w:w="11906" w:h="16838"/>
      <w:pgMar w:top="993" w:right="566"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59E64" w14:textId="77777777" w:rsidR="00DD1EED" w:rsidRDefault="00DD1EED" w:rsidP="001E697A">
      <w:r>
        <w:separator/>
      </w:r>
    </w:p>
  </w:endnote>
  <w:endnote w:type="continuationSeparator" w:id="0">
    <w:p w14:paraId="082424E9" w14:textId="77777777" w:rsidR="00DD1EED" w:rsidRDefault="00DD1EED" w:rsidP="001E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roxima Nova">
    <w:altName w:val="Tahoma"/>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80266"/>
      <w:docPartObj>
        <w:docPartGallery w:val="Page Numbers (Bottom of Page)"/>
        <w:docPartUnique/>
      </w:docPartObj>
    </w:sdtPr>
    <w:sdtEndPr>
      <w:rPr>
        <w:noProof/>
      </w:rPr>
    </w:sdtEndPr>
    <w:sdtContent>
      <w:p w14:paraId="433B9BBF" w14:textId="0E83CB56" w:rsidR="001E697A" w:rsidRDefault="001E697A">
        <w:pPr>
          <w:pStyle w:val="Subsol"/>
          <w:jc w:val="center"/>
        </w:pPr>
        <w:r>
          <w:fldChar w:fldCharType="begin"/>
        </w:r>
        <w:r>
          <w:instrText xml:space="preserve"> PAGE   \* MERGEFORMAT </w:instrText>
        </w:r>
        <w:r>
          <w:fldChar w:fldCharType="separate"/>
        </w:r>
        <w:r w:rsidR="00DC3826">
          <w:rPr>
            <w:noProof/>
          </w:rPr>
          <w:t>4</w:t>
        </w:r>
        <w:r>
          <w:rPr>
            <w:noProof/>
          </w:rPr>
          <w:fldChar w:fldCharType="end"/>
        </w:r>
      </w:p>
    </w:sdtContent>
  </w:sdt>
  <w:p w14:paraId="026F8DD0" w14:textId="77777777" w:rsidR="001E697A" w:rsidRDefault="001E697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8AABD" w14:textId="77777777" w:rsidR="00DD1EED" w:rsidRDefault="00DD1EED" w:rsidP="001E697A">
      <w:r>
        <w:separator/>
      </w:r>
    </w:p>
  </w:footnote>
  <w:footnote w:type="continuationSeparator" w:id="0">
    <w:p w14:paraId="4C25CE3A" w14:textId="77777777" w:rsidR="00DD1EED" w:rsidRDefault="00DD1EED" w:rsidP="001E6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1" w15:restartNumberingAfterBreak="0">
    <w:nsid w:val="0A866D1B"/>
    <w:multiLevelType w:val="hybridMultilevel"/>
    <w:tmpl w:val="08E814F6"/>
    <w:lvl w:ilvl="0" w:tplc="328685C0">
      <w:start w:val="1"/>
      <w:numFmt w:val="upperLetter"/>
      <w:lvlText w:val="%1)"/>
      <w:lvlJc w:val="left"/>
      <w:pPr>
        <w:ind w:left="786" w:hanging="360"/>
      </w:pPr>
      <w:rPr>
        <w:rFonts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2" w15:restartNumberingAfterBreak="0">
    <w:nsid w:val="0E103FEB"/>
    <w:multiLevelType w:val="hybridMultilevel"/>
    <w:tmpl w:val="F63C06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BE840AA"/>
    <w:multiLevelType w:val="hybridMultilevel"/>
    <w:tmpl w:val="5518CB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EF59F0"/>
    <w:multiLevelType w:val="hybridMultilevel"/>
    <w:tmpl w:val="C8FAAC9E"/>
    <w:lvl w:ilvl="0" w:tplc="EAB60730">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15:restartNumberingAfterBreak="0">
    <w:nsid w:val="288E7D7C"/>
    <w:multiLevelType w:val="hybridMultilevel"/>
    <w:tmpl w:val="D458E7A0"/>
    <w:lvl w:ilvl="0" w:tplc="7D468ABA">
      <w:start w:val="1"/>
      <w:numFmt w:val="low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751219"/>
    <w:multiLevelType w:val="hybridMultilevel"/>
    <w:tmpl w:val="28FA87B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824694C"/>
    <w:multiLevelType w:val="hybridMultilevel"/>
    <w:tmpl w:val="B59CB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A9A69ED"/>
    <w:multiLevelType w:val="hybridMultilevel"/>
    <w:tmpl w:val="34621458"/>
    <w:lvl w:ilvl="0" w:tplc="E3FE16F0">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F1125F0"/>
    <w:multiLevelType w:val="hybridMultilevel"/>
    <w:tmpl w:val="43E2B5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176029A"/>
    <w:multiLevelType w:val="hybridMultilevel"/>
    <w:tmpl w:val="110C5A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2B67BCD"/>
    <w:multiLevelType w:val="hybridMultilevel"/>
    <w:tmpl w:val="5D48147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2" w15:restartNumberingAfterBreak="0">
    <w:nsid w:val="4C6B6787"/>
    <w:multiLevelType w:val="hybridMultilevel"/>
    <w:tmpl w:val="0952CC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D9C2AAA"/>
    <w:multiLevelType w:val="multilevel"/>
    <w:tmpl w:val="FD7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0630DA"/>
    <w:multiLevelType w:val="multilevel"/>
    <w:tmpl w:val="B42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7275AE"/>
    <w:multiLevelType w:val="hybridMultilevel"/>
    <w:tmpl w:val="86BE8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85E4510"/>
    <w:multiLevelType w:val="hybridMultilevel"/>
    <w:tmpl w:val="7FC426CA"/>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ADD147A"/>
    <w:multiLevelType w:val="hybridMultilevel"/>
    <w:tmpl w:val="B4A843BC"/>
    <w:lvl w:ilvl="0" w:tplc="55B6B1E2">
      <w:start w:val="1"/>
      <w:numFmt w:val="bullet"/>
      <w:lvlText w:val="-"/>
      <w:lvlJc w:val="left"/>
      <w:pPr>
        <w:ind w:left="1179" w:hanging="360"/>
      </w:pPr>
      <w:rPr>
        <w:rFonts w:ascii="Times New Roman" w:eastAsia="Times New Roman" w:hAnsi="Times New Roman" w:cs="Times New Roman" w:hint="default"/>
        <w:b/>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8" w15:restartNumberingAfterBreak="0">
    <w:nsid w:val="67091947"/>
    <w:multiLevelType w:val="hybridMultilevel"/>
    <w:tmpl w:val="9C8E876E"/>
    <w:lvl w:ilvl="0" w:tplc="40567074">
      <w:start w:val="2"/>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9" w15:restartNumberingAfterBreak="0">
    <w:nsid w:val="68DB6753"/>
    <w:multiLevelType w:val="hybridMultilevel"/>
    <w:tmpl w:val="97087AA4"/>
    <w:lvl w:ilvl="0" w:tplc="4E64C89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6A226DAB"/>
    <w:multiLevelType w:val="hybridMultilevel"/>
    <w:tmpl w:val="A3BE2846"/>
    <w:lvl w:ilvl="0" w:tplc="4E2E890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6CAA7686"/>
    <w:multiLevelType w:val="hybridMultilevel"/>
    <w:tmpl w:val="F9EA31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6CB2117"/>
    <w:multiLevelType w:val="hybridMultilevel"/>
    <w:tmpl w:val="4DAC49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3" w15:restartNumberingAfterBreak="0">
    <w:nsid w:val="77DD1F37"/>
    <w:multiLevelType w:val="hybridMultilevel"/>
    <w:tmpl w:val="76DC54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7EE3919"/>
    <w:multiLevelType w:val="hybridMultilevel"/>
    <w:tmpl w:val="122C63EE"/>
    <w:lvl w:ilvl="0" w:tplc="106EB9A6">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A52B1E"/>
    <w:multiLevelType w:val="hybridMultilevel"/>
    <w:tmpl w:val="8C5662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C6A40E0"/>
    <w:multiLevelType w:val="hybridMultilevel"/>
    <w:tmpl w:val="AE965DD8"/>
    <w:lvl w:ilvl="0" w:tplc="2CB211F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1132192">
    <w:abstractNumId w:val="5"/>
  </w:num>
  <w:num w:numId="2" w16cid:durableId="1373729280">
    <w:abstractNumId w:val="4"/>
  </w:num>
  <w:num w:numId="3" w16cid:durableId="1894192743">
    <w:abstractNumId w:val="1"/>
  </w:num>
  <w:num w:numId="4" w16cid:durableId="151407817">
    <w:abstractNumId w:val="20"/>
  </w:num>
  <w:num w:numId="5" w16cid:durableId="2077851254">
    <w:abstractNumId w:val="24"/>
  </w:num>
  <w:num w:numId="6" w16cid:durableId="1074618927">
    <w:abstractNumId w:val="0"/>
  </w:num>
  <w:num w:numId="7" w16cid:durableId="1584414769">
    <w:abstractNumId w:val="17"/>
  </w:num>
  <w:num w:numId="8" w16cid:durableId="1321999149">
    <w:abstractNumId w:val="19"/>
  </w:num>
  <w:num w:numId="9" w16cid:durableId="177502758">
    <w:abstractNumId w:val="13"/>
  </w:num>
  <w:num w:numId="10" w16cid:durableId="1213076907">
    <w:abstractNumId w:val="14"/>
  </w:num>
  <w:num w:numId="11" w16cid:durableId="713041863">
    <w:abstractNumId w:val="10"/>
  </w:num>
  <w:num w:numId="12" w16cid:durableId="1811896715">
    <w:abstractNumId w:val="15"/>
  </w:num>
  <w:num w:numId="13" w16cid:durableId="1817330260">
    <w:abstractNumId w:val="6"/>
  </w:num>
  <w:num w:numId="14" w16cid:durableId="447705202">
    <w:abstractNumId w:val="25"/>
  </w:num>
  <w:num w:numId="15" w16cid:durableId="942497210">
    <w:abstractNumId w:val="11"/>
  </w:num>
  <w:num w:numId="16" w16cid:durableId="125778996">
    <w:abstractNumId w:val="2"/>
  </w:num>
  <w:num w:numId="17" w16cid:durableId="784278082">
    <w:abstractNumId w:val="9"/>
  </w:num>
  <w:num w:numId="18" w16cid:durableId="820000689">
    <w:abstractNumId w:val="26"/>
  </w:num>
  <w:num w:numId="19" w16cid:durableId="1168054555">
    <w:abstractNumId w:val="23"/>
  </w:num>
  <w:num w:numId="20" w16cid:durableId="1628394300">
    <w:abstractNumId w:val="3"/>
  </w:num>
  <w:num w:numId="21" w16cid:durableId="1439835820">
    <w:abstractNumId w:val="7"/>
  </w:num>
  <w:num w:numId="22" w16cid:durableId="1545210059">
    <w:abstractNumId w:val="21"/>
  </w:num>
  <w:num w:numId="23" w16cid:durableId="1319308752">
    <w:abstractNumId w:val="22"/>
  </w:num>
  <w:num w:numId="24" w16cid:durableId="250898850">
    <w:abstractNumId w:val="8"/>
  </w:num>
  <w:num w:numId="25" w16cid:durableId="1229807137">
    <w:abstractNumId w:val="16"/>
  </w:num>
  <w:num w:numId="26" w16cid:durableId="1563635336">
    <w:abstractNumId w:val="12"/>
  </w:num>
  <w:num w:numId="27" w16cid:durableId="21383770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6D"/>
    <w:rsid w:val="00007490"/>
    <w:rsid w:val="00010CC7"/>
    <w:rsid w:val="00010EFA"/>
    <w:rsid w:val="00033B31"/>
    <w:rsid w:val="00041581"/>
    <w:rsid w:val="00044326"/>
    <w:rsid w:val="00044883"/>
    <w:rsid w:val="0004660B"/>
    <w:rsid w:val="00046B43"/>
    <w:rsid w:val="000622A5"/>
    <w:rsid w:val="00063F11"/>
    <w:rsid w:val="00070E2B"/>
    <w:rsid w:val="00073B2A"/>
    <w:rsid w:val="00074F63"/>
    <w:rsid w:val="00075490"/>
    <w:rsid w:val="0008158A"/>
    <w:rsid w:val="00096089"/>
    <w:rsid w:val="000A0E8B"/>
    <w:rsid w:val="000A6D25"/>
    <w:rsid w:val="000B22FF"/>
    <w:rsid w:val="000B5C67"/>
    <w:rsid w:val="000B7118"/>
    <w:rsid w:val="000C0226"/>
    <w:rsid w:val="000C50C2"/>
    <w:rsid w:val="000D0031"/>
    <w:rsid w:val="000D0CB6"/>
    <w:rsid w:val="000D1D09"/>
    <w:rsid w:val="000E408C"/>
    <w:rsid w:val="000F1EBC"/>
    <w:rsid w:val="001074B2"/>
    <w:rsid w:val="00107E6F"/>
    <w:rsid w:val="00112D04"/>
    <w:rsid w:val="0012161D"/>
    <w:rsid w:val="00132482"/>
    <w:rsid w:val="00132F8B"/>
    <w:rsid w:val="00140B72"/>
    <w:rsid w:val="00142CAB"/>
    <w:rsid w:val="0014316E"/>
    <w:rsid w:val="00143C95"/>
    <w:rsid w:val="001505CD"/>
    <w:rsid w:val="00151912"/>
    <w:rsid w:val="00162EA0"/>
    <w:rsid w:val="0017603A"/>
    <w:rsid w:val="00176C4B"/>
    <w:rsid w:val="00176D26"/>
    <w:rsid w:val="00180C0C"/>
    <w:rsid w:val="00185EA7"/>
    <w:rsid w:val="001922B4"/>
    <w:rsid w:val="00194252"/>
    <w:rsid w:val="001A0218"/>
    <w:rsid w:val="001A3D85"/>
    <w:rsid w:val="001A70EE"/>
    <w:rsid w:val="001B163D"/>
    <w:rsid w:val="001B4D59"/>
    <w:rsid w:val="001B6E33"/>
    <w:rsid w:val="001C0899"/>
    <w:rsid w:val="001C55AC"/>
    <w:rsid w:val="001E0E21"/>
    <w:rsid w:val="001E55D0"/>
    <w:rsid w:val="001E697A"/>
    <w:rsid w:val="001F5C3C"/>
    <w:rsid w:val="001F5DEE"/>
    <w:rsid w:val="002001E2"/>
    <w:rsid w:val="0020243F"/>
    <w:rsid w:val="00206D65"/>
    <w:rsid w:val="00216696"/>
    <w:rsid w:val="00224274"/>
    <w:rsid w:val="0022539B"/>
    <w:rsid w:val="00232F74"/>
    <w:rsid w:val="00237FD8"/>
    <w:rsid w:val="00243444"/>
    <w:rsid w:val="0024494B"/>
    <w:rsid w:val="00246077"/>
    <w:rsid w:val="00247A93"/>
    <w:rsid w:val="00255B09"/>
    <w:rsid w:val="00262B3E"/>
    <w:rsid w:val="0026320E"/>
    <w:rsid w:val="0026382B"/>
    <w:rsid w:val="0026561C"/>
    <w:rsid w:val="00265991"/>
    <w:rsid w:val="00265A83"/>
    <w:rsid w:val="00267C36"/>
    <w:rsid w:val="002703AB"/>
    <w:rsid w:val="00270E33"/>
    <w:rsid w:val="00272E00"/>
    <w:rsid w:val="00276579"/>
    <w:rsid w:val="00290E78"/>
    <w:rsid w:val="00291877"/>
    <w:rsid w:val="00293CCD"/>
    <w:rsid w:val="002949C8"/>
    <w:rsid w:val="002A2FFB"/>
    <w:rsid w:val="002A6E3E"/>
    <w:rsid w:val="002B03CD"/>
    <w:rsid w:val="002B0F71"/>
    <w:rsid w:val="002B47B1"/>
    <w:rsid w:val="002C00A3"/>
    <w:rsid w:val="002D5B4D"/>
    <w:rsid w:val="002D7ABA"/>
    <w:rsid w:val="002E02A7"/>
    <w:rsid w:val="002E39AD"/>
    <w:rsid w:val="002F01A1"/>
    <w:rsid w:val="002F0BFF"/>
    <w:rsid w:val="003017C8"/>
    <w:rsid w:val="0030272E"/>
    <w:rsid w:val="003035A8"/>
    <w:rsid w:val="00306872"/>
    <w:rsid w:val="003105C6"/>
    <w:rsid w:val="00310685"/>
    <w:rsid w:val="00310A39"/>
    <w:rsid w:val="003125FE"/>
    <w:rsid w:val="0031349C"/>
    <w:rsid w:val="0031461F"/>
    <w:rsid w:val="00316513"/>
    <w:rsid w:val="00317A14"/>
    <w:rsid w:val="003200E8"/>
    <w:rsid w:val="0032798A"/>
    <w:rsid w:val="00330A40"/>
    <w:rsid w:val="003310D9"/>
    <w:rsid w:val="00335087"/>
    <w:rsid w:val="00335198"/>
    <w:rsid w:val="00343A95"/>
    <w:rsid w:val="00345ECE"/>
    <w:rsid w:val="003525DF"/>
    <w:rsid w:val="00356227"/>
    <w:rsid w:val="003562B1"/>
    <w:rsid w:val="00356529"/>
    <w:rsid w:val="003570FE"/>
    <w:rsid w:val="00362552"/>
    <w:rsid w:val="00365622"/>
    <w:rsid w:val="003706AF"/>
    <w:rsid w:val="00372C0A"/>
    <w:rsid w:val="0037471E"/>
    <w:rsid w:val="0038396C"/>
    <w:rsid w:val="00384713"/>
    <w:rsid w:val="003A1413"/>
    <w:rsid w:val="003A2870"/>
    <w:rsid w:val="003B4868"/>
    <w:rsid w:val="003B6D00"/>
    <w:rsid w:val="003B6EBB"/>
    <w:rsid w:val="003C1B0A"/>
    <w:rsid w:val="003D2CA1"/>
    <w:rsid w:val="003E276E"/>
    <w:rsid w:val="003E77F6"/>
    <w:rsid w:val="003F0553"/>
    <w:rsid w:val="003F2629"/>
    <w:rsid w:val="0040536B"/>
    <w:rsid w:val="00411354"/>
    <w:rsid w:val="00414079"/>
    <w:rsid w:val="00417188"/>
    <w:rsid w:val="00420D13"/>
    <w:rsid w:val="00441D7C"/>
    <w:rsid w:val="00445654"/>
    <w:rsid w:val="004534FA"/>
    <w:rsid w:val="00462B72"/>
    <w:rsid w:val="004669FC"/>
    <w:rsid w:val="004673AB"/>
    <w:rsid w:val="00470367"/>
    <w:rsid w:val="00471AA5"/>
    <w:rsid w:val="0047377C"/>
    <w:rsid w:val="004756D3"/>
    <w:rsid w:val="00481883"/>
    <w:rsid w:val="004819B8"/>
    <w:rsid w:val="00484DBA"/>
    <w:rsid w:val="004878DE"/>
    <w:rsid w:val="00491920"/>
    <w:rsid w:val="004A0A74"/>
    <w:rsid w:val="004B2ACC"/>
    <w:rsid w:val="004B4DB8"/>
    <w:rsid w:val="004B5E4C"/>
    <w:rsid w:val="004C3763"/>
    <w:rsid w:val="004C5C41"/>
    <w:rsid w:val="004C7EFA"/>
    <w:rsid w:val="004D4B15"/>
    <w:rsid w:val="004D673F"/>
    <w:rsid w:val="004D78B2"/>
    <w:rsid w:val="004E1710"/>
    <w:rsid w:val="004E1E78"/>
    <w:rsid w:val="004E2B7A"/>
    <w:rsid w:val="004E37BE"/>
    <w:rsid w:val="004E4038"/>
    <w:rsid w:val="004E7421"/>
    <w:rsid w:val="004F17FA"/>
    <w:rsid w:val="00501197"/>
    <w:rsid w:val="00503E3A"/>
    <w:rsid w:val="00505B1D"/>
    <w:rsid w:val="0051062C"/>
    <w:rsid w:val="0051341B"/>
    <w:rsid w:val="00514314"/>
    <w:rsid w:val="0052101B"/>
    <w:rsid w:val="00522DC5"/>
    <w:rsid w:val="0052722D"/>
    <w:rsid w:val="00530FC3"/>
    <w:rsid w:val="0053523B"/>
    <w:rsid w:val="00535CE3"/>
    <w:rsid w:val="005459F9"/>
    <w:rsid w:val="00550ABE"/>
    <w:rsid w:val="00552C86"/>
    <w:rsid w:val="00555C7E"/>
    <w:rsid w:val="00555D05"/>
    <w:rsid w:val="00560D1E"/>
    <w:rsid w:val="00561E9A"/>
    <w:rsid w:val="005634DD"/>
    <w:rsid w:val="00567138"/>
    <w:rsid w:val="005752C6"/>
    <w:rsid w:val="00583525"/>
    <w:rsid w:val="00591393"/>
    <w:rsid w:val="005975A3"/>
    <w:rsid w:val="005A0DA3"/>
    <w:rsid w:val="005B3DA4"/>
    <w:rsid w:val="005B55A1"/>
    <w:rsid w:val="005C08C1"/>
    <w:rsid w:val="005C4270"/>
    <w:rsid w:val="005D0626"/>
    <w:rsid w:val="005D5332"/>
    <w:rsid w:val="005E03EA"/>
    <w:rsid w:val="005E7203"/>
    <w:rsid w:val="00604B65"/>
    <w:rsid w:val="00625084"/>
    <w:rsid w:val="006309F7"/>
    <w:rsid w:val="00634560"/>
    <w:rsid w:val="00634CE9"/>
    <w:rsid w:val="0063684D"/>
    <w:rsid w:val="00663604"/>
    <w:rsid w:val="006654C1"/>
    <w:rsid w:val="006663FF"/>
    <w:rsid w:val="006714FD"/>
    <w:rsid w:val="00682C7A"/>
    <w:rsid w:val="0068381C"/>
    <w:rsid w:val="006845FD"/>
    <w:rsid w:val="00686375"/>
    <w:rsid w:val="006908B5"/>
    <w:rsid w:val="00695714"/>
    <w:rsid w:val="006A22C7"/>
    <w:rsid w:val="006A36F3"/>
    <w:rsid w:val="006B0918"/>
    <w:rsid w:val="006B50F5"/>
    <w:rsid w:val="006C0FD1"/>
    <w:rsid w:val="006C15EA"/>
    <w:rsid w:val="006C184C"/>
    <w:rsid w:val="006C4E5E"/>
    <w:rsid w:val="006C5CE3"/>
    <w:rsid w:val="006D0609"/>
    <w:rsid w:val="006D5662"/>
    <w:rsid w:val="006E08B4"/>
    <w:rsid w:val="006E263D"/>
    <w:rsid w:val="006F02D4"/>
    <w:rsid w:val="006F4AC8"/>
    <w:rsid w:val="006F55B5"/>
    <w:rsid w:val="006F6349"/>
    <w:rsid w:val="00701732"/>
    <w:rsid w:val="00702959"/>
    <w:rsid w:val="00704DF5"/>
    <w:rsid w:val="007116DD"/>
    <w:rsid w:val="00712FF4"/>
    <w:rsid w:val="00715617"/>
    <w:rsid w:val="007213C5"/>
    <w:rsid w:val="00724D53"/>
    <w:rsid w:val="00726847"/>
    <w:rsid w:val="00733C0F"/>
    <w:rsid w:val="00734A5D"/>
    <w:rsid w:val="007451F6"/>
    <w:rsid w:val="007528AA"/>
    <w:rsid w:val="00755301"/>
    <w:rsid w:val="00761EEA"/>
    <w:rsid w:val="00764D29"/>
    <w:rsid w:val="00765622"/>
    <w:rsid w:val="00767628"/>
    <w:rsid w:val="00771CA9"/>
    <w:rsid w:val="00776A98"/>
    <w:rsid w:val="00783F9E"/>
    <w:rsid w:val="007908E7"/>
    <w:rsid w:val="00791F74"/>
    <w:rsid w:val="007964DF"/>
    <w:rsid w:val="007B2B6C"/>
    <w:rsid w:val="007B303C"/>
    <w:rsid w:val="007C1C0A"/>
    <w:rsid w:val="007C3F43"/>
    <w:rsid w:val="007C4BC0"/>
    <w:rsid w:val="007C5048"/>
    <w:rsid w:val="007C728D"/>
    <w:rsid w:val="007D2D70"/>
    <w:rsid w:val="007D5562"/>
    <w:rsid w:val="007F5CD8"/>
    <w:rsid w:val="00806AF9"/>
    <w:rsid w:val="00806DC7"/>
    <w:rsid w:val="00814754"/>
    <w:rsid w:val="0081489C"/>
    <w:rsid w:val="008166F3"/>
    <w:rsid w:val="00824543"/>
    <w:rsid w:val="00824562"/>
    <w:rsid w:val="00835578"/>
    <w:rsid w:val="00836F3A"/>
    <w:rsid w:val="008423B4"/>
    <w:rsid w:val="008506EA"/>
    <w:rsid w:val="008509C2"/>
    <w:rsid w:val="008548CB"/>
    <w:rsid w:val="008624A4"/>
    <w:rsid w:val="00872C0F"/>
    <w:rsid w:val="008755F7"/>
    <w:rsid w:val="00877E5B"/>
    <w:rsid w:val="0088611D"/>
    <w:rsid w:val="008922D6"/>
    <w:rsid w:val="008931B2"/>
    <w:rsid w:val="00897562"/>
    <w:rsid w:val="00897813"/>
    <w:rsid w:val="008A41DB"/>
    <w:rsid w:val="008A4E92"/>
    <w:rsid w:val="008C0BC4"/>
    <w:rsid w:val="008C488D"/>
    <w:rsid w:val="008D31F2"/>
    <w:rsid w:val="008D6A80"/>
    <w:rsid w:val="008D7840"/>
    <w:rsid w:val="008E1BE7"/>
    <w:rsid w:val="008E2F4D"/>
    <w:rsid w:val="00915ED5"/>
    <w:rsid w:val="00915F0A"/>
    <w:rsid w:val="00940956"/>
    <w:rsid w:val="0094659F"/>
    <w:rsid w:val="009521D4"/>
    <w:rsid w:val="00955742"/>
    <w:rsid w:val="0095660D"/>
    <w:rsid w:val="00960FE7"/>
    <w:rsid w:val="00966E68"/>
    <w:rsid w:val="00967B23"/>
    <w:rsid w:val="009733C3"/>
    <w:rsid w:val="00977977"/>
    <w:rsid w:val="00983475"/>
    <w:rsid w:val="009902B8"/>
    <w:rsid w:val="00991DBB"/>
    <w:rsid w:val="009A4E98"/>
    <w:rsid w:val="009B2FF8"/>
    <w:rsid w:val="009B46CA"/>
    <w:rsid w:val="009B769D"/>
    <w:rsid w:val="009B7834"/>
    <w:rsid w:val="009C1570"/>
    <w:rsid w:val="009D3AB5"/>
    <w:rsid w:val="009D4C1B"/>
    <w:rsid w:val="009D60B1"/>
    <w:rsid w:val="009D781D"/>
    <w:rsid w:val="009E0A9E"/>
    <w:rsid w:val="009F3231"/>
    <w:rsid w:val="00A11808"/>
    <w:rsid w:val="00A14A89"/>
    <w:rsid w:val="00A16A9B"/>
    <w:rsid w:val="00A1704C"/>
    <w:rsid w:val="00A3359D"/>
    <w:rsid w:val="00A5163C"/>
    <w:rsid w:val="00A56E6C"/>
    <w:rsid w:val="00A62F88"/>
    <w:rsid w:val="00A6724B"/>
    <w:rsid w:val="00A67B5E"/>
    <w:rsid w:val="00A76A02"/>
    <w:rsid w:val="00A77133"/>
    <w:rsid w:val="00A80B45"/>
    <w:rsid w:val="00A82B33"/>
    <w:rsid w:val="00A90998"/>
    <w:rsid w:val="00A91C77"/>
    <w:rsid w:val="00A92B29"/>
    <w:rsid w:val="00A93563"/>
    <w:rsid w:val="00A96238"/>
    <w:rsid w:val="00A963DC"/>
    <w:rsid w:val="00AA4860"/>
    <w:rsid w:val="00AA7225"/>
    <w:rsid w:val="00AA7759"/>
    <w:rsid w:val="00AB243B"/>
    <w:rsid w:val="00AB32EB"/>
    <w:rsid w:val="00AC776F"/>
    <w:rsid w:val="00AF4FC6"/>
    <w:rsid w:val="00B07ACA"/>
    <w:rsid w:val="00B11853"/>
    <w:rsid w:val="00B14632"/>
    <w:rsid w:val="00B14BB8"/>
    <w:rsid w:val="00B214A1"/>
    <w:rsid w:val="00B22123"/>
    <w:rsid w:val="00B27802"/>
    <w:rsid w:val="00B27AF3"/>
    <w:rsid w:val="00B32DD4"/>
    <w:rsid w:val="00B37029"/>
    <w:rsid w:val="00B44F89"/>
    <w:rsid w:val="00B450C4"/>
    <w:rsid w:val="00B50BCA"/>
    <w:rsid w:val="00B51550"/>
    <w:rsid w:val="00B56AF9"/>
    <w:rsid w:val="00B57F9E"/>
    <w:rsid w:val="00B65500"/>
    <w:rsid w:val="00B72D66"/>
    <w:rsid w:val="00B817BD"/>
    <w:rsid w:val="00B915C3"/>
    <w:rsid w:val="00B916B2"/>
    <w:rsid w:val="00B92C25"/>
    <w:rsid w:val="00B94B14"/>
    <w:rsid w:val="00BB1974"/>
    <w:rsid w:val="00BB2092"/>
    <w:rsid w:val="00BB5D72"/>
    <w:rsid w:val="00BB68E2"/>
    <w:rsid w:val="00BC4573"/>
    <w:rsid w:val="00BC5EAB"/>
    <w:rsid w:val="00BC71A8"/>
    <w:rsid w:val="00BD2733"/>
    <w:rsid w:val="00BD3FCD"/>
    <w:rsid w:val="00BD7F83"/>
    <w:rsid w:val="00BE0803"/>
    <w:rsid w:val="00BE109B"/>
    <w:rsid w:val="00BE5F7A"/>
    <w:rsid w:val="00BF2C96"/>
    <w:rsid w:val="00BF5212"/>
    <w:rsid w:val="00C02DEF"/>
    <w:rsid w:val="00C05A54"/>
    <w:rsid w:val="00C07E54"/>
    <w:rsid w:val="00C24039"/>
    <w:rsid w:val="00C263F5"/>
    <w:rsid w:val="00C31C3C"/>
    <w:rsid w:val="00C332D4"/>
    <w:rsid w:val="00C33AEC"/>
    <w:rsid w:val="00C34E65"/>
    <w:rsid w:val="00C51A0B"/>
    <w:rsid w:val="00C55DEC"/>
    <w:rsid w:val="00C60691"/>
    <w:rsid w:val="00C70F48"/>
    <w:rsid w:val="00C71C39"/>
    <w:rsid w:val="00C742CB"/>
    <w:rsid w:val="00C811EC"/>
    <w:rsid w:val="00C8408A"/>
    <w:rsid w:val="00C873B7"/>
    <w:rsid w:val="00C92DFD"/>
    <w:rsid w:val="00C94E60"/>
    <w:rsid w:val="00C958B3"/>
    <w:rsid w:val="00C9786B"/>
    <w:rsid w:val="00CA0004"/>
    <w:rsid w:val="00CA517F"/>
    <w:rsid w:val="00CB34C7"/>
    <w:rsid w:val="00CB67B6"/>
    <w:rsid w:val="00CD28D9"/>
    <w:rsid w:val="00CD68BA"/>
    <w:rsid w:val="00CE1A69"/>
    <w:rsid w:val="00CE7831"/>
    <w:rsid w:val="00CF1238"/>
    <w:rsid w:val="00CF4CAD"/>
    <w:rsid w:val="00CF70E6"/>
    <w:rsid w:val="00D062CD"/>
    <w:rsid w:val="00D10CAC"/>
    <w:rsid w:val="00D220F4"/>
    <w:rsid w:val="00D22187"/>
    <w:rsid w:val="00D271CE"/>
    <w:rsid w:val="00D31190"/>
    <w:rsid w:val="00D36C2C"/>
    <w:rsid w:val="00D37029"/>
    <w:rsid w:val="00D4345A"/>
    <w:rsid w:val="00D46B92"/>
    <w:rsid w:val="00D47C64"/>
    <w:rsid w:val="00D50BBB"/>
    <w:rsid w:val="00D50F72"/>
    <w:rsid w:val="00D510B9"/>
    <w:rsid w:val="00D624FF"/>
    <w:rsid w:val="00D65D50"/>
    <w:rsid w:val="00D67ECE"/>
    <w:rsid w:val="00D7728F"/>
    <w:rsid w:val="00D81829"/>
    <w:rsid w:val="00D828FF"/>
    <w:rsid w:val="00DA1F9E"/>
    <w:rsid w:val="00DB0F11"/>
    <w:rsid w:val="00DB43CE"/>
    <w:rsid w:val="00DC3826"/>
    <w:rsid w:val="00DD1EED"/>
    <w:rsid w:val="00DD480E"/>
    <w:rsid w:val="00DE3045"/>
    <w:rsid w:val="00DE536C"/>
    <w:rsid w:val="00DE5488"/>
    <w:rsid w:val="00DF1BCE"/>
    <w:rsid w:val="00DF3F79"/>
    <w:rsid w:val="00DF5FA0"/>
    <w:rsid w:val="00DF6B6D"/>
    <w:rsid w:val="00E02287"/>
    <w:rsid w:val="00E07233"/>
    <w:rsid w:val="00E10511"/>
    <w:rsid w:val="00E1411E"/>
    <w:rsid w:val="00E216E2"/>
    <w:rsid w:val="00E25FBC"/>
    <w:rsid w:val="00E269F8"/>
    <w:rsid w:val="00E338A2"/>
    <w:rsid w:val="00E431B5"/>
    <w:rsid w:val="00E45490"/>
    <w:rsid w:val="00E45D30"/>
    <w:rsid w:val="00E5283F"/>
    <w:rsid w:val="00E547C8"/>
    <w:rsid w:val="00E54936"/>
    <w:rsid w:val="00E656D9"/>
    <w:rsid w:val="00E77F08"/>
    <w:rsid w:val="00E85124"/>
    <w:rsid w:val="00E86010"/>
    <w:rsid w:val="00E86B56"/>
    <w:rsid w:val="00E9522A"/>
    <w:rsid w:val="00E96429"/>
    <w:rsid w:val="00EA0FD4"/>
    <w:rsid w:val="00EA4F3A"/>
    <w:rsid w:val="00EB142B"/>
    <w:rsid w:val="00EB6EFB"/>
    <w:rsid w:val="00EB7C6F"/>
    <w:rsid w:val="00EC0638"/>
    <w:rsid w:val="00EC3944"/>
    <w:rsid w:val="00EC5279"/>
    <w:rsid w:val="00EC529F"/>
    <w:rsid w:val="00ED0A9C"/>
    <w:rsid w:val="00ED2865"/>
    <w:rsid w:val="00ED6FAD"/>
    <w:rsid w:val="00EE09E8"/>
    <w:rsid w:val="00EE1CCB"/>
    <w:rsid w:val="00EE29FE"/>
    <w:rsid w:val="00EE734B"/>
    <w:rsid w:val="00EF054C"/>
    <w:rsid w:val="00EF161E"/>
    <w:rsid w:val="00EF42E5"/>
    <w:rsid w:val="00EF482E"/>
    <w:rsid w:val="00EF5BB9"/>
    <w:rsid w:val="00EF5FDA"/>
    <w:rsid w:val="00F0355B"/>
    <w:rsid w:val="00F148BB"/>
    <w:rsid w:val="00F15A59"/>
    <w:rsid w:val="00F15EAB"/>
    <w:rsid w:val="00F20B87"/>
    <w:rsid w:val="00F21971"/>
    <w:rsid w:val="00F24E71"/>
    <w:rsid w:val="00F254DD"/>
    <w:rsid w:val="00F417B6"/>
    <w:rsid w:val="00F44FE2"/>
    <w:rsid w:val="00F45C6F"/>
    <w:rsid w:val="00F45F99"/>
    <w:rsid w:val="00F503DA"/>
    <w:rsid w:val="00F55E86"/>
    <w:rsid w:val="00F61376"/>
    <w:rsid w:val="00F66CD4"/>
    <w:rsid w:val="00F70FAC"/>
    <w:rsid w:val="00F713C4"/>
    <w:rsid w:val="00F73E1B"/>
    <w:rsid w:val="00F7732D"/>
    <w:rsid w:val="00F81ABE"/>
    <w:rsid w:val="00F82088"/>
    <w:rsid w:val="00F8519D"/>
    <w:rsid w:val="00F8547B"/>
    <w:rsid w:val="00F92320"/>
    <w:rsid w:val="00F93A14"/>
    <w:rsid w:val="00F9568D"/>
    <w:rsid w:val="00F97A7B"/>
    <w:rsid w:val="00FA0C7C"/>
    <w:rsid w:val="00FA3E74"/>
    <w:rsid w:val="00FB1C9E"/>
    <w:rsid w:val="00FB3791"/>
    <w:rsid w:val="00FC53F9"/>
    <w:rsid w:val="00FC59A4"/>
    <w:rsid w:val="00FD10FD"/>
    <w:rsid w:val="00FD5085"/>
    <w:rsid w:val="00FD6328"/>
    <w:rsid w:val="00FE0C0D"/>
    <w:rsid w:val="00FE58D3"/>
    <w:rsid w:val="00FE7513"/>
    <w:rsid w:val="00FF5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2B4"/>
  <w15:chartTrackingRefBased/>
  <w15:docId w15:val="{3FA1C048-CA72-45FC-B629-9E42E13A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27"/>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panchor">
    <w:name w:val="panchor"/>
    <w:basedOn w:val="Fontdeparagrafimplicit"/>
    <w:rsid w:val="00356227"/>
  </w:style>
  <w:style w:type="character" w:styleId="Hyperlink">
    <w:name w:val="Hyperlink"/>
    <w:basedOn w:val="Fontdeparagrafimplicit"/>
    <w:unhideWhenUsed/>
    <w:rsid w:val="00356227"/>
    <w:rPr>
      <w:color w:val="0000FF"/>
      <w:u w:val="single"/>
    </w:rPr>
  </w:style>
  <w:style w:type="character" w:styleId="CitareHTML">
    <w:name w:val="HTML Cite"/>
    <w:unhideWhenUsed/>
    <w:rsid w:val="00356227"/>
    <w:rPr>
      <w:i/>
      <w:iCs/>
    </w:rPr>
  </w:style>
  <w:style w:type="paragraph" w:styleId="Listparagraf">
    <w:name w:val="List Paragraph"/>
    <w:basedOn w:val="Normal"/>
    <w:qFormat/>
    <w:rsid w:val="00356227"/>
    <w:pPr>
      <w:ind w:left="720"/>
      <w:contextualSpacing/>
    </w:pPr>
  </w:style>
  <w:style w:type="paragraph" w:customStyle="1" w:styleId="Default">
    <w:name w:val="Default"/>
    <w:rsid w:val="00356227"/>
    <w:pPr>
      <w:autoSpaceDE w:val="0"/>
      <w:autoSpaceDN w:val="0"/>
      <w:adjustRightInd w:val="0"/>
      <w:spacing w:after="0" w:line="240" w:lineRule="auto"/>
    </w:pPr>
    <w:rPr>
      <w:rFonts w:ascii="Trebuchet MS" w:eastAsia="Calibri" w:hAnsi="Trebuchet MS" w:cs="Trebuchet MS"/>
      <w:color w:val="000000"/>
      <w:kern w:val="0"/>
      <w:sz w:val="24"/>
      <w:szCs w:val="24"/>
      <w:lang w:val="en-US"/>
      <w14:ligatures w14:val="none"/>
    </w:rPr>
  </w:style>
  <w:style w:type="paragraph" w:styleId="TextnBalon">
    <w:name w:val="Balloon Text"/>
    <w:basedOn w:val="Normal"/>
    <w:link w:val="TextnBalonCaracter"/>
    <w:uiPriority w:val="99"/>
    <w:semiHidden/>
    <w:unhideWhenUsed/>
    <w:rsid w:val="00522DC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22DC5"/>
    <w:rPr>
      <w:rFonts w:ascii="Segoe UI" w:eastAsia="Times New Roman" w:hAnsi="Segoe UI" w:cs="Segoe UI"/>
      <w:kern w:val="0"/>
      <w:sz w:val="18"/>
      <w:szCs w:val="18"/>
      <w:lang w:val="en-US" w:eastAsia="ar-SA"/>
      <w14:ligatures w14:val="none"/>
    </w:rPr>
  </w:style>
  <w:style w:type="character" w:styleId="Accentuat">
    <w:name w:val="Emphasis"/>
    <w:uiPriority w:val="20"/>
    <w:qFormat/>
    <w:rsid w:val="00B72D66"/>
    <w:rPr>
      <w:i/>
      <w:iCs/>
    </w:rPr>
  </w:style>
  <w:style w:type="paragraph" w:styleId="Antet">
    <w:name w:val="header"/>
    <w:basedOn w:val="Normal"/>
    <w:link w:val="AntetCaracter"/>
    <w:uiPriority w:val="99"/>
    <w:unhideWhenUsed/>
    <w:rsid w:val="001E697A"/>
    <w:pPr>
      <w:tabs>
        <w:tab w:val="center" w:pos="4703"/>
        <w:tab w:val="right" w:pos="9406"/>
      </w:tabs>
    </w:pPr>
  </w:style>
  <w:style w:type="character" w:customStyle="1" w:styleId="AntetCaracter">
    <w:name w:val="Antet Caracter"/>
    <w:basedOn w:val="Fontdeparagrafimplicit"/>
    <w:link w:val="Antet"/>
    <w:uiPriority w:val="99"/>
    <w:rsid w:val="001E697A"/>
    <w:rPr>
      <w:rFonts w:ascii="Times New Roman" w:eastAsia="Times New Roman" w:hAnsi="Times New Roman" w:cs="Times New Roman"/>
      <w:kern w:val="0"/>
      <w:sz w:val="20"/>
      <w:szCs w:val="20"/>
      <w:lang w:val="en-US" w:eastAsia="ar-SA"/>
      <w14:ligatures w14:val="none"/>
    </w:rPr>
  </w:style>
  <w:style w:type="paragraph" w:styleId="Subsol">
    <w:name w:val="footer"/>
    <w:basedOn w:val="Normal"/>
    <w:link w:val="SubsolCaracter"/>
    <w:uiPriority w:val="99"/>
    <w:unhideWhenUsed/>
    <w:rsid w:val="001E697A"/>
    <w:pPr>
      <w:tabs>
        <w:tab w:val="center" w:pos="4703"/>
        <w:tab w:val="right" w:pos="9406"/>
      </w:tabs>
    </w:pPr>
  </w:style>
  <w:style w:type="character" w:customStyle="1" w:styleId="SubsolCaracter">
    <w:name w:val="Subsol Caracter"/>
    <w:basedOn w:val="Fontdeparagrafimplicit"/>
    <w:link w:val="Subsol"/>
    <w:uiPriority w:val="99"/>
    <w:rsid w:val="001E697A"/>
    <w:rPr>
      <w:rFonts w:ascii="Times New Roman" w:eastAsia="Times New Roman" w:hAnsi="Times New Roman" w:cs="Times New Roman"/>
      <w:kern w:val="0"/>
      <w:sz w:val="20"/>
      <w:szCs w:val="20"/>
      <w:lang w:val="en-US" w:eastAsia="ar-SA"/>
      <w14:ligatures w14:val="none"/>
    </w:rPr>
  </w:style>
  <w:style w:type="table" w:styleId="Tabelgril">
    <w:name w:val="Table Grid"/>
    <w:basedOn w:val="TabelNormal"/>
    <w:uiPriority w:val="39"/>
    <w:rsid w:val="00B9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471">
      <w:bodyDiv w:val="1"/>
      <w:marLeft w:val="0"/>
      <w:marRight w:val="0"/>
      <w:marTop w:val="0"/>
      <w:marBottom w:val="0"/>
      <w:divBdr>
        <w:top w:val="none" w:sz="0" w:space="0" w:color="auto"/>
        <w:left w:val="none" w:sz="0" w:space="0" w:color="auto"/>
        <w:bottom w:val="none" w:sz="0" w:space="0" w:color="auto"/>
        <w:right w:val="none" w:sz="0" w:space="0" w:color="auto"/>
      </w:divBdr>
      <w:divsChild>
        <w:div w:id="1073161322">
          <w:marLeft w:val="0"/>
          <w:marRight w:val="0"/>
          <w:marTop w:val="450"/>
          <w:marBottom w:val="450"/>
          <w:divBdr>
            <w:top w:val="none" w:sz="0" w:space="0" w:color="auto"/>
            <w:left w:val="none" w:sz="0" w:space="0" w:color="auto"/>
            <w:bottom w:val="none" w:sz="0" w:space="0" w:color="auto"/>
            <w:right w:val="none" w:sz="0" w:space="0" w:color="auto"/>
          </w:divBdr>
          <w:divsChild>
            <w:div w:id="102387252">
              <w:marLeft w:val="0"/>
              <w:marRight w:val="0"/>
              <w:marTop w:val="0"/>
              <w:marBottom w:val="0"/>
              <w:divBdr>
                <w:top w:val="none" w:sz="0" w:space="0" w:color="auto"/>
                <w:left w:val="none" w:sz="0" w:space="0" w:color="auto"/>
                <w:bottom w:val="none" w:sz="0" w:space="0" w:color="auto"/>
                <w:right w:val="none" w:sz="0" w:space="0" w:color="auto"/>
              </w:divBdr>
              <w:divsChild>
                <w:div w:id="1908147224">
                  <w:marLeft w:val="0"/>
                  <w:marRight w:val="0"/>
                  <w:marTop w:val="0"/>
                  <w:marBottom w:val="0"/>
                  <w:divBdr>
                    <w:top w:val="none" w:sz="0" w:space="0" w:color="auto"/>
                    <w:left w:val="none" w:sz="0" w:space="0" w:color="auto"/>
                    <w:bottom w:val="none" w:sz="0" w:space="0" w:color="auto"/>
                    <w:right w:val="none" w:sz="0" w:space="0" w:color="auto"/>
                  </w:divBdr>
                  <w:divsChild>
                    <w:div w:id="967079931">
                      <w:marLeft w:val="0"/>
                      <w:marRight w:val="0"/>
                      <w:marTop w:val="0"/>
                      <w:marBottom w:val="0"/>
                      <w:divBdr>
                        <w:top w:val="none" w:sz="0" w:space="0" w:color="auto"/>
                        <w:left w:val="none" w:sz="0" w:space="0" w:color="auto"/>
                        <w:bottom w:val="none" w:sz="0" w:space="0" w:color="auto"/>
                        <w:right w:val="none" w:sz="0" w:space="0" w:color="auto"/>
                      </w:divBdr>
                      <w:divsChild>
                        <w:div w:id="812022370">
                          <w:marLeft w:val="-225"/>
                          <w:marRight w:val="-225"/>
                          <w:marTop w:val="0"/>
                          <w:marBottom w:val="0"/>
                          <w:divBdr>
                            <w:top w:val="none" w:sz="0" w:space="0" w:color="auto"/>
                            <w:left w:val="none" w:sz="0" w:space="0" w:color="auto"/>
                            <w:bottom w:val="none" w:sz="0" w:space="0" w:color="auto"/>
                            <w:right w:val="none" w:sz="0" w:space="0" w:color="auto"/>
                          </w:divBdr>
                          <w:divsChild>
                            <w:div w:id="579563232">
                              <w:marLeft w:val="0"/>
                              <w:marRight w:val="0"/>
                              <w:marTop w:val="0"/>
                              <w:marBottom w:val="0"/>
                              <w:divBdr>
                                <w:top w:val="none" w:sz="0" w:space="0" w:color="auto"/>
                                <w:left w:val="none" w:sz="0" w:space="0" w:color="auto"/>
                                <w:bottom w:val="none" w:sz="0" w:space="0" w:color="auto"/>
                                <w:right w:val="none" w:sz="0" w:space="0" w:color="auto"/>
                              </w:divBdr>
                              <w:divsChild>
                                <w:div w:id="1331181826">
                                  <w:marLeft w:val="0"/>
                                  <w:marRight w:val="0"/>
                                  <w:marTop w:val="0"/>
                                  <w:marBottom w:val="0"/>
                                  <w:divBdr>
                                    <w:top w:val="none" w:sz="0" w:space="0" w:color="auto"/>
                                    <w:left w:val="none" w:sz="0" w:space="0" w:color="auto"/>
                                    <w:bottom w:val="none" w:sz="0" w:space="0" w:color="auto"/>
                                    <w:right w:val="none" w:sz="0" w:space="0" w:color="auto"/>
                                  </w:divBdr>
                                  <w:divsChild>
                                    <w:div w:id="792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18724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630090418">
      <w:bodyDiv w:val="1"/>
      <w:marLeft w:val="0"/>
      <w:marRight w:val="0"/>
      <w:marTop w:val="0"/>
      <w:marBottom w:val="0"/>
      <w:divBdr>
        <w:top w:val="none" w:sz="0" w:space="0" w:color="auto"/>
        <w:left w:val="none" w:sz="0" w:space="0" w:color="auto"/>
        <w:bottom w:val="none" w:sz="0" w:space="0" w:color="auto"/>
        <w:right w:val="none" w:sz="0" w:space="0" w:color="auto"/>
      </w:divBdr>
      <w:divsChild>
        <w:div w:id="1594586996">
          <w:marLeft w:val="0"/>
          <w:marRight w:val="0"/>
          <w:marTop w:val="450"/>
          <w:marBottom w:val="450"/>
          <w:divBdr>
            <w:top w:val="none" w:sz="0" w:space="0" w:color="auto"/>
            <w:left w:val="none" w:sz="0" w:space="0" w:color="auto"/>
            <w:bottom w:val="none" w:sz="0" w:space="0" w:color="auto"/>
            <w:right w:val="none" w:sz="0" w:space="0" w:color="auto"/>
          </w:divBdr>
          <w:divsChild>
            <w:div w:id="1896306853">
              <w:marLeft w:val="0"/>
              <w:marRight w:val="0"/>
              <w:marTop w:val="0"/>
              <w:marBottom w:val="0"/>
              <w:divBdr>
                <w:top w:val="none" w:sz="0" w:space="0" w:color="auto"/>
                <w:left w:val="none" w:sz="0" w:space="0" w:color="auto"/>
                <w:bottom w:val="none" w:sz="0" w:space="0" w:color="auto"/>
                <w:right w:val="none" w:sz="0" w:space="0" w:color="auto"/>
              </w:divBdr>
              <w:divsChild>
                <w:div w:id="1376351043">
                  <w:marLeft w:val="0"/>
                  <w:marRight w:val="0"/>
                  <w:marTop w:val="0"/>
                  <w:marBottom w:val="0"/>
                  <w:divBdr>
                    <w:top w:val="none" w:sz="0" w:space="0" w:color="auto"/>
                    <w:left w:val="none" w:sz="0" w:space="0" w:color="auto"/>
                    <w:bottom w:val="none" w:sz="0" w:space="0" w:color="auto"/>
                    <w:right w:val="none" w:sz="0" w:space="0" w:color="auto"/>
                  </w:divBdr>
                  <w:divsChild>
                    <w:div w:id="504177011">
                      <w:marLeft w:val="0"/>
                      <w:marRight w:val="0"/>
                      <w:marTop w:val="0"/>
                      <w:marBottom w:val="0"/>
                      <w:divBdr>
                        <w:top w:val="none" w:sz="0" w:space="0" w:color="auto"/>
                        <w:left w:val="none" w:sz="0" w:space="0" w:color="auto"/>
                        <w:bottom w:val="none" w:sz="0" w:space="0" w:color="auto"/>
                        <w:right w:val="none" w:sz="0" w:space="0" w:color="auto"/>
                      </w:divBdr>
                      <w:divsChild>
                        <w:div w:id="963540257">
                          <w:marLeft w:val="-225"/>
                          <w:marRight w:val="-225"/>
                          <w:marTop w:val="0"/>
                          <w:marBottom w:val="0"/>
                          <w:divBdr>
                            <w:top w:val="none" w:sz="0" w:space="0" w:color="auto"/>
                            <w:left w:val="none" w:sz="0" w:space="0" w:color="auto"/>
                            <w:bottom w:val="none" w:sz="0" w:space="0" w:color="auto"/>
                            <w:right w:val="none" w:sz="0" w:space="0" w:color="auto"/>
                          </w:divBdr>
                          <w:divsChild>
                            <w:div w:id="376006408">
                              <w:marLeft w:val="0"/>
                              <w:marRight w:val="0"/>
                              <w:marTop w:val="0"/>
                              <w:marBottom w:val="0"/>
                              <w:divBdr>
                                <w:top w:val="none" w:sz="0" w:space="0" w:color="auto"/>
                                <w:left w:val="none" w:sz="0" w:space="0" w:color="auto"/>
                                <w:bottom w:val="none" w:sz="0" w:space="0" w:color="auto"/>
                                <w:right w:val="none" w:sz="0" w:space="0" w:color="auto"/>
                              </w:divBdr>
                              <w:divsChild>
                                <w:div w:id="1187207258">
                                  <w:marLeft w:val="0"/>
                                  <w:marRight w:val="0"/>
                                  <w:marTop w:val="0"/>
                                  <w:marBottom w:val="0"/>
                                  <w:divBdr>
                                    <w:top w:val="none" w:sz="0" w:space="0" w:color="auto"/>
                                    <w:left w:val="none" w:sz="0" w:space="0" w:color="auto"/>
                                    <w:bottom w:val="none" w:sz="0" w:space="0" w:color="auto"/>
                                    <w:right w:val="none" w:sz="0" w:space="0" w:color="auto"/>
                                  </w:divBdr>
                                  <w:divsChild>
                                    <w:div w:id="1829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8925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927927413">
      <w:bodyDiv w:val="1"/>
      <w:marLeft w:val="0"/>
      <w:marRight w:val="0"/>
      <w:marTop w:val="0"/>
      <w:marBottom w:val="0"/>
      <w:divBdr>
        <w:top w:val="none" w:sz="0" w:space="0" w:color="auto"/>
        <w:left w:val="none" w:sz="0" w:space="0" w:color="auto"/>
        <w:bottom w:val="none" w:sz="0" w:space="0" w:color="auto"/>
        <w:right w:val="none" w:sz="0" w:space="0" w:color="auto"/>
      </w:divBdr>
      <w:divsChild>
        <w:div w:id="1414664495">
          <w:marLeft w:val="0"/>
          <w:marRight w:val="0"/>
          <w:marTop w:val="450"/>
          <w:marBottom w:val="450"/>
          <w:divBdr>
            <w:top w:val="none" w:sz="0" w:space="0" w:color="auto"/>
            <w:left w:val="none" w:sz="0" w:space="0" w:color="auto"/>
            <w:bottom w:val="none" w:sz="0" w:space="0" w:color="auto"/>
            <w:right w:val="none" w:sz="0" w:space="0" w:color="auto"/>
          </w:divBdr>
          <w:divsChild>
            <w:div w:id="1897546378">
              <w:marLeft w:val="0"/>
              <w:marRight w:val="0"/>
              <w:marTop w:val="0"/>
              <w:marBottom w:val="0"/>
              <w:divBdr>
                <w:top w:val="none" w:sz="0" w:space="0" w:color="auto"/>
                <w:left w:val="none" w:sz="0" w:space="0" w:color="auto"/>
                <w:bottom w:val="none" w:sz="0" w:space="0" w:color="auto"/>
                <w:right w:val="none" w:sz="0" w:space="0" w:color="auto"/>
              </w:divBdr>
              <w:divsChild>
                <w:div w:id="372117696">
                  <w:marLeft w:val="0"/>
                  <w:marRight w:val="0"/>
                  <w:marTop w:val="0"/>
                  <w:marBottom w:val="0"/>
                  <w:divBdr>
                    <w:top w:val="none" w:sz="0" w:space="0" w:color="auto"/>
                    <w:left w:val="none" w:sz="0" w:space="0" w:color="auto"/>
                    <w:bottom w:val="none" w:sz="0" w:space="0" w:color="auto"/>
                    <w:right w:val="none" w:sz="0" w:space="0" w:color="auto"/>
                  </w:divBdr>
                  <w:divsChild>
                    <w:div w:id="14573992">
                      <w:marLeft w:val="0"/>
                      <w:marRight w:val="0"/>
                      <w:marTop w:val="0"/>
                      <w:marBottom w:val="0"/>
                      <w:divBdr>
                        <w:top w:val="none" w:sz="0" w:space="0" w:color="auto"/>
                        <w:left w:val="none" w:sz="0" w:space="0" w:color="auto"/>
                        <w:bottom w:val="none" w:sz="0" w:space="0" w:color="auto"/>
                        <w:right w:val="none" w:sz="0" w:space="0" w:color="auto"/>
                      </w:divBdr>
                      <w:divsChild>
                        <w:div w:id="556674038">
                          <w:marLeft w:val="-225"/>
                          <w:marRight w:val="-225"/>
                          <w:marTop w:val="0"/>
                          <w:marBottom w:val="0"/>
                          <w:divBdr>
                            <w:top w:val="none" w:sz="0" w:space="0" w:color="auto"/>
                            <w:left w:val="none" w:sz="0" w:space="0" w:color="auto"/>
                            <w:bottom w:val="none" w:sz="0" w:space="0" w:color="auto"/>
                            <w:right w:val="none" w:sz="0" w:space="0" w:color="auto"/>
                          </w:divBdr>
                          <w:divsChild>
                            <w:div w:id="1997997731">
                              <w:marLeft w:val="0"/>
                              <w:marRight w:val="0"/>
                              <w:marTop w:val="0"/>
                              <w:marBottom w:val="0"/>
                              <w:divBdr>
                                <w:top w:val="none" w:sz="0" w:space="0" w:color="auto"/>
                                <w:left w:val="none" w:sz="0" w:space="0" w:color="auto"/>
                                <w:bottom w:val="none" w:sz="0" w:space="0" w:color="auto"/>
                                <w:right w:val="none" w:sz="0" w:space="0" w:color="auto"/>
                              </w:divBdr>
                              <w:divsChild>
                                <w:div w:id="609825819">
                                  <w:marLeft w:val="0"/>
                                  <w:marRight w:val="0"/>
                                  <w:marTop w:val="0"/>
                                  <w:marBottom w:val="0"/>
                                  <w:divBdr>
                                    <w:top w:val="none" w:sz="0" w:space="0" w:color="auto"/>
                                    <w:left w:val="none" w:sz="0" w:space="0" w:color="auto"/>
                                    <w:bottom w:val="none" w:sz="0" w:space="0" w:color="auto"/>
                                    <w:right w:val="none" w:sz="0" w:space="0" w:color="auto"/>
                                  </w:divBdr>
                                  <w:divsChild>
                                    <w:div w:id="14805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36522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sb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sbv.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sbv.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sbv@dasbv.ro" TargetMode="External"/><Relationship Id="rId4" Type="http://schemas.openxmlformats.org/officeDocument/2006/relationships/settings" Target="settings.xml"/><Relationship Id="rId9" Type="http://schemas.openxmlformats.org/officeDocument/2006/relationships/hyperlink" Target="http://www.dasbv.ro" TargetMode="External"/><Relationship Id="rId14" Type="http://schemas.openxmlformats.org/officeDocument/2006/relationships/hyperlink" Target="http://www.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D966D-F536-4327-BDD5-6F7E8AC55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2096</Words>
  <Characters>11951</Characters>
  <Application>Microsoft Office Word</Application>
  <DocSecurity>0</DocSecurity>
  <Lines>99</Lines>
  <Paragraphs>28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dss11.bv@outlook.com</dc:creator>
  <cp:keywords/>
  <dc:description/>
  <cp:lastModifiedBy>DSS Brasov</cp:lastModifiedBy>
  <cp:revision>17</cp:revision>
  <cp:lastPrinted>2026-07-31T09:18:00Z</cp:lastPrinted>
  <dcterms:created xsi:type="dcterms:W3CDTF">2026-07-31T06:31:00Z</dcterms:created>
  <dcterms:modified xsi:type="dcterms:W3CDTF">2026-09-09T08:49:00Z</dcterms:modified>
</cp:coreProperties>
</file>